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2943"/>
        <w:gridCol w:w="284"/>
      </w:tblGrid>
      <w:tr w:rsidTr="0014315E" w:rsidR="0004641B" w:rsidRPr="008B44A0">
        <w:trPr>
          <w:gridAfter w:val="1"/>
          <w:wAfter w:type="dxa" w:w="284"/>
        </w:trPr>
        <w:tc>
          <w:tcPr>
            <w:tcW w:type="dxa" w:w="2943"/>
          </w:tcPr>
          <w:p w:rsidRDefault="0004641B" w:rsidP="0014315E" w:rsidR="0004641B" w:rsidRPr="008B44A0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 w:rsidRPr="008B44A0">
              <w:rPr>
                <w:rFonts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744574" cx="592111"/>
                  <wp:effectExtent b="0" r="0" t="0" l="0"/>
                  <wp:docPr descr="F:\RADIONICA\Slike\GRB-RH-jpg.jpg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F:\RADIONICA\Slike\GRB-RH-jpg.jp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53144" cx="59892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Tr="0014315E" w:rsidR="0004641B" w:rsidRPr="008B44A0">
        <w:tc>
          <w:tcPr>
            <w:tcW w:type="dxa" w:w="3227"/>
            <w:gridSpan w:val="2"/>
          </w:tcPr>
          <w:p w:rsidRDefault="0004641B" w:rsidP="0014315E" w:rsidR="0004641B" w:rsidRPr="008B44A0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4A0">
              <w:rPr>
                <w:rFonts w:cs="Times New Roman" w:hAnsi="Times New Roman" w:ascii="Times New Roman"/>
                <w:sz w:val="24"/>
                <w:szCs w:val="24"/>
              </w:rPr>
              <w:t>Republika Hrvatska</w:t>
            </w:r>
          </w:p>
          <w:p w:rsidRDefault="0004641B" w:rsidP="0014315E" w:rsidR="0004641B" w:rsidRPr="008B44A0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4A0">
              <w:rPr>
                <w:rFonts w:cs="Times New Roman" w:hAnsi="Times New Roman" w:ascii="Times New Roman"/>
                <w:sz w:val="24"/>
                <w:szCs w:val="24"/>
              </w:rPr>
              <w:t>Trgovački sud u Zadru</w:t>
            </w:r>
          </w:p>
          <w:p w:rsidRDefault="0004641B" w:rsidP="0014315E" w:rsidR="0004641B" w:rsidRPr="008B44A0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8B44A0">
              <w:rPr>
                <w:rFonts w:cs="Times New Roman" w:hAnsi="Times New Roman" w:ascii="Times New Roman"/>
                <w:sz w:val="24"/>
                <w:szCs w:val="24"/>
              </w:rPr>
              <w:t>Zadar, Dr. Franje Tuđmana 35</w:t>
            </w:r>
          </w:p>
        </w:tc>
      </w:tr>
    </w:tbl>
    <w:p w14:textId="02e0195" w14:paraId="02e0195" w:rsidRDefault="00072764" w:rsidP="0004641B" w:rsidR="00072764" w:rsidRPr="008B44A0">
      <w:pPr>
        <w:jc w:val="both"/>
        <w15:collapsed w:val="false"/>
        <w:rPr>
          <w:rFonts w:hAnsi="Times New Roman" w:ascii="Times New Roman"/>
          <w:sz w:val="24"/>
          <w:szCs w:val="24"/>
        </w:rPr>
      </w:pPr>
    </w:p>
    <w:p w:rsidRDefault="00072764" w:rsidP="00072764" w:rsidR="00072764" w:rsidRPr="008B44A0">
      <w:pPr>
        <w:jc w:val="center"/>
        <w:rPr>
          <w:rFonts w:hAnsi="Times New Roman" w:ascii="Times New Roman"/>
          <w:sz w:val="24"/>
          <w:szCs w:val="24"/>
        </w:rPr>
      </w:pPr>
      <w:r w:rsidRPr="008B44A0">
        <w:rPr>
          <w:rFonts w:hAnsi="Times New Roman" w:ascii="Times New Roman"/>
          <w:sz w:val="24"/>
          <w:szCs w:val="24"/>
        </w:rPr>
        <w:t xml:space="preserve">R E P U B L I K A   H R V A T S K A </w:t>
      </w:r>
    </w:p>
    <w:p w:rsidRDefault="00072764" w:rsidP="00072764" w:rsidR="00072764" w:rsidRPr="008B44A0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203358" w:rsidP="0004288C" w:rsidR="00203358" w:rsidRPr="008B44A0">
      <w:pPr>
        <w:jc w:val="center"/>
        <w:rPr>
          <w:rFonts w:hAnsi="Times New Roman" w:ascii="Times New Roman"/>
          <w:sz w:val="24"/>
          <w:szCs w:val="24"/>
        </w:rPr>
      </w:pPr>
      <w:r w:rsidRPr="008B44A0">
        <w:rPr>
          <w:rFonts w:hAnsi="Times New Roman" w:ascii="Times New Roman"/>
          <w:sz w:val="24"/>
          <w:szCs w:val="24"/>
        </w:rPr>
        <w:t>ZAKLJUČAK</w:t>
      </w:r>
    </w:p>
    <w:p w:rsidRDefault="00203358" w:rsidP="0004288C" w:rsidR="0004288C" w:rsidRPr="008B44A0">
      <w:pPr>
        <w:jc w:val="center"/>
        <w:rPr>
          <w:rFonts w:hAnsi="Times New Roman" w:ascii="Times New Roman"/>
          <w:sz w:val="24"/>
          <w:szCs w:val="24"/>
        </w:rPr>
      </w:pPr>
      <w:r w:rsidRPr="008B44A0">
        <w:rPr>
          <w:rFonts w:hAnsi="Times New Roman" w:ascii="Times New Roman"/>
          <w:sz w:val="24"/>
          <w:szCs w:val="24"/>
        </w:rPr>
        <w:t xml:space="preserve"> </w:t>
      </w:r>
    </w:p>
    <w:p w:rsidRDefault="00203358" w:rsidP="00203358" w:rsidR="006830E9" w:rsidRPr="008B44A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8B44A0">
        <w:rPr>
          <w:rFonts w:hAnsi="Times New Roman" w:ascii="Times New Roman"/>
          <w:sz w:val="24"/>
          <w:szCs w:val="24"/>
        </w:rPr>
        <w:t xml:space="preserve">Trgovački sud u Zadru, po sutkinji Ana Markač, u stečajnom postupku nad stečajnim dužnikom </w:t>
      </w:r>
      <w:r w:rsidR="008B44A0" w:rsidRPr="008B44A0">
        <w:rPr>
          <w:rFonts w:hAnsi="Times New Roman" w:ascii="Times New Roman"/>
          <w:sz w:val="24"/>
          <w:szCs w:val="24"/>
        </w:rPr>
        <w:t>FERAL d.o.o. u stečaju, Slivnica, Slivnica Donja 12, OIB:81380539725, kojeg zastupa stečajn</w:t>
      </w:r>
      <w:r w:rsidR="003B3DBB">
        <w:rPr>
          <w:rFonts w:hAnsi="Times New Roman" w:ascii="Times New Roman"/>
          <w:sz w:val="24"/>
          <w:szCs w:val="24"/>
        </w:rPr>
        <w:t>i</w:t>
      </w:r>
      <w:r w:rsidR="008B44A0" w:rsidRPr="008B44A0">
        <w:rPr>
          <w:rFonts w:hAnsi="Times New Roman" w:ascii="Times New Roman"/>
          <w:sz w:val="24"/>
          <w:szCs w:val="24"/>
        </w:rPr>
        <w:t xml:space="preserve"> upravitelj Stjepan </w:t>
      </w:r>
      <w:proofErr w:type="spellStart"/>
      <w:r w:rsidR="008B44A0" w:rsidRPr="008B44A0">
        <w:rPr>
          <w:rFonts w:hAnsi="Times New Roman" w:ascii="Times New Roman"/>
          <w:sz w:val="24"/>
          <w:szCs w:val="24"/>
        </w:rPr>
        <w:t>Rakarec</w:t>
      </w:r>
      <w:proofErr w:type="spellEnd"/>
      <w:r w:rsidR="008B44A0" w:rsidRPr="008B44A0">
        <w:rPr>
          <w:rFonts w:hAnsi="Times New Roman" w:ascii="Times New Roman"/>
          <w:sz w:val="24"/>
          <w:szCs w:val="24"/>
        </w:rPr>
        <w:t xml:space="preserve"> iz Velike Gorice</w:t>
      </w:r>
      <w:r w:rsidRPr="008B44A0">
        <w:rPr>
          <w:rFonts w:hAnsi="Times New Roman" w:ascii="Times New Roman"/>
          <w:sz w:val="24"/>
          <w:szCs w:val="24"/>
        </w:rPr>
        <w:t xml:space="preserve">, </w:t>
      </w:r>
      <w:r w:rsidR="008B44A0">
        <w:rPr>
          <w:rFonts w:hAnsi="Times New Roman" w:ascii="Times New Roman"/>
          <w:sz w:val="24"/>
          <w:szCs w:val="24"/>
        </w:rPr>
        <w:t>4</w:t>
      </w:r>
      <w:r w:rsidRPr="008B44A0">
        <w:rPr>
          <w:rFonts w:hAnsi="Times New Roman" w:ascii="Times New Roman"/>
          <w:sz w:val="24"/>
          <w:szCs w:val="24"/>
        </w:rPr>
        <w:t xml:space="preserve">. </w:t>
      </w:r>
      <w:r w:rsidR="008B44A0">
        <w:rPr>
          <w:rFonts w:hAnsi="Times New Roman" w:ascii="Times New Roman"/>
          <w:sz w:val="24"/>
          <w:szCs w:val="24"/>
        </w:rPr>
        <w:t>prosinca</w:t>
      </w:r>
      <w:r w:rsidRPr="008B44A0">
        <w:rPr>
          <w:rFonts w:hAnsi="Times New Roman" w:ascii="Times New Roman"/>
          <w:sz w:val="24"/>
          <w:szCs w:val="24"/>
        </w:rPr>
        <w:t xml:space="preserve"> 2018.,  </w:t>
      </w:r>
    </w:p>
    <w:p w:rsidRDefault="0004641B" w:rsidP="00203358" w:rsidR="0004641B" w:rsidRPr="008B44A0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203358" w:rsidP="00407C94" w:rsidR="00407C94" w:rsidRPr="008B44A0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B44A0">
        <w:rPr>
          <w:rFonts w:eastAsia="Times New Roman" w:hAnsi="Times New Roman" w:ascii="Times New Roman"/>
          <w:sz w:val="24"/>
          <w:szCs w:val="24"/>
          <w:lang w:eastAsia="hr-HR"/>
        </w:rPr>
        <w:t xml:space="preserve">z a k </w:t>
      </w:r>
      <w:proofErr w:type="spellStart"/>
      <w:r w:rsidRPr="008B44A0">
        <w:rPr>
          <w:rFonts w:eastAsia="Times New Roman" w:hAnsi="Times New Roman" w:ascii="Times New Roman"/>
          <w:sz w:val="24"/>
          <w:szCs w:val="24"/>
          <w:lang w:eastAsia="hr-HR"/>
        </w:rPr>
        <w:t>lj</w:t>
      </w:r>
      <w:proofErr w:type="spellEnd"/>
      <w:r w:rsidRPr="008B44A0">
        <w:rPr>
          <w:rFonts w:eastAsia="Times New Roman" w:hAnsi="Times New Roman" w:ascii="Times New Roman"/>
          <w:sz w:val="24"/>
          <w:szCs w:val="24"/>
          <w:lang w:eastAsia="hr-HR"/>
        </w:rPr>
        <w:t xml:space="preserve"> u č i o </w:t>
      </w:r>
      <w:r w:rsidR="00407C94" w:rsidRPr="008B44A0">
        <w:rPr>
          <w:rFonts w:eastAsia="Times New Roman" w:hAnsi="Times New Roman" w:ascii="Times New Roman"/>
          <w:sz w:val="24"/>
          <w:szCs w:val="24"/>
          <w:lang w:eastAsia="hr-HR"/>
        </w:rPr>
        <w:t>j e</w:t>
      </w:r>
    </w:p>
    <w:p w:rsidRDefault="00407C94" w:rsidP="00407C94" w:rsidR="00407C94" w:rsidRPr="008B44A0">
      <w:pPr>
        <w:rPr>
          <w:rFonts w:eastAsia="Times New Roman" w:hAnsi="Times New Roman" w:ascii="Times New Roman"/>
          <w:b/>
          <w:sz w:val="24"/>
          <w:szCs w:val="24"/>
          <w:lang w:eastAsia="hr-HR"/>
        </w:rPr>
      </w:pPr>
    </w:p>
    <w:p w:rsidRDefault="00407C94" w:rsidP="003B3DBB" w:rsidR="003B3DBB" w:rsidRPr="003B3DBB">
      <w:pPr>
        <w:ind w:firstLine="708"/>
        <w:jc w:val="both"/>
        <w:rPr>
          <w:rFonts w:hAnsi="Times New Roman" w:ascii="Times New Roman"/>
          <w:sz w:val="24"/>
        </w:rPr>
      </w:pPr>
      <w:r w:rsidRPr="008B44A0">
        <w:rPr>
          <w:rFonts w:eastAsia="Times New Roman" w:hAnsi="Times New Roman" w:ascii="Times New Roman"/>
          <w:sz w:val="24"/>
          <w:szCs w:val="24"/>
          <w:lang w:eastAsia="hr-HR"/>
        </w:rPr>
        <w:t>Ročište radi izjašnjavanja o vrijednosti imovine stečajnog dužnika i to</w:t>
      </w:r>
      <w:r w:rsidR="00203358" w:rsidRPr="008B44A0">
        <w:rPr>
          <w:rFonts w:eastAsia="Times New Roman" w:hAnsi="Times New Roman" w:ascii="Times New Roman"/>
          <w:sz w:val="24"/>
          <w:szCs w:val="24"/>
          <w:lang w:eastAsia="hr-HR"/>
        </w:rPr>
        <w:t xml:space="preserve"> nekretnin</w:t>
      </w:r>
      <w:r w:rsidR="003B3DBB">
        <w:rPr>
          <w:rFonts w:eastAsia="Times New Roman" w:hAnsi="Times New Roman" w:ascii="Times New Roman"/>
          <w:sz w:val="24"/>
          <w:szCs w:val="24"/>
          <w:lang w:eastAsia="hr-HR"/>
        </w:rPr>
        <w:t>e</w:t>
      </w:r>
      <w:r w:rsidR="00203358" w:rsidRPr="008B44A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B3DBB">
        <w:rPr>
          <w:rFonts w:hAnsi="Times New Roman" w:ascii="Times New Roman"/>
          <w:sz w:val="24"/>
          <w:szCs w:val="24"/>
        </w:rPr>
        <w:t>upisane u z</w:t>
      </w:r>
      <w:r w:rsidR="00203358" w:rsidRPr="008B44A0">
        <w:rPr>
          <w:rFonts w:hAnsi="Times New Roman" w:ascii="Times New Roman"/>
          <w:sz w:val="24"/>
          <w:szCs w:val="24"/>
        </w:rPr>
        <w:t xml:space="preserve">emljišnoj knjizi </w:t>
      </w:r>
      <w:r w:rsidR="003B3DBB" w:rsidRPr="003B3DBB">
        <w:rPr>
          <w:rFonts w:hAnsi="Times New Roman" w:ascii="Times New Roman"/>
          <w:sz w:val="24"/>
        </w:rPr>
        <w:t>Op</w:t>
      </w:r>
      <w:r w:rsidR="003B3DBB">
        <w:rPr>
          <w:rFonts w:hAnsi="Times New Roman" w:ascii="Times New Roman"/>
          <w:sz w:val="24"/>
        </w:rPr>
        <w:t>ćinskog suda u Zadru, Zemljišno</w:t>
      </w:r>
      <w:r w:rsidR="003B3DBB" w:rsidRPr="003B3DBB">
        <w:rPr>
          <w:rFonts w:hAnsi="Times New Roman" w:ascii="Times New Roman"/>
          <w:sz w:val="24"/>
        </w:rPr>
        <w:t xml:space="preserve">knjižnog odjela, u </w:t>
      </w:r>
      <w:proofErr w:type="spellStart"/>
      <w:r w:rsidR="003B3DBB" w:rsidRPr="003B3DBB">
        <w:rPr>
          <w:rFonts w:hAnsi="Times New Roman" w:ascii="Times New Roman"/>
          <w:sz w:val="24"/>
        </w:rPr>
        <w:t>zk.ul</w:t>
      </w:r>
      <w:proofErr w:type="spellEnd"/>
      <w:r w:rsidR="003B3DBB" w:rsidRPr="003B3DBB">
        <w:rPr>
          <w:rFonts w:hAnsi="Times New Roman" w:ascii="Times New Roman"/>
          <w:sz w:val="24"/>
        </w:rPr>
        <w:t xml:space="preserve">. 15543 k.o. Vir, kat. čest. 3414, u naravi šuma, površine 2486 m2, za 1/3 suvlasničkog dijela.  </w:t>
      </w:r>
    </w:p>
    <w:p w:rsidRDefault="00840865" w:rsidP="007B6B38" w:rsidR="00840865" w:rsidRPr="008B44A0">
      <w:pPr>
        <w:jc w:val="both"/>
        <w:rPr>
          <w:rFonts w:hAnsi="Times New Roman" w:ascii="Times New Roman"/>
          <w:sz w:val="24"/>
          <w:szCs w:val="24"/>
        </w:rPr>
      </w:pPr>
    </w:p>
    <w:p w:rsidRDefault="00407C94" w:rsidP="00FC5349" w:rsidR="00FC5349" w:rsidRPr="008B44A0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8B44A0">
        <w:rPr>
          <w:rFonts w:eastAsia="Times New Roman" w:hAnsi="Times New Roman" w:ascii="Times New Roman"/>
          <w:sz w:val="24"/>
          <w:szCs w:val="24"/>
          <w:lang w:eastAsia="hr-HR"/>
        </w:rPr>
        <w:t>održat će se</w:t>
      </w:r>
      <w:r w:rsidR="0004641B" w:rsidRPr="008B44A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B3DBB">
        <w:rPr>
          <w:rFonts w:eastAsia="Times New Roman" w:hAnsi="Times New Roman" w:ascii="Times New Roman"/>
          <w:sz w:val="24"/>
          <w:szCs w:val="24"/>
          <w:lang w:eastAsia="hr-HR"/>
        </w:rPr>
        <w:t>20. prosinca</w:t>
      </w:r>
      <w:r w:rsidR="0004641B" w:rsidRPr="008B44A0">
        <w:rPr>
          <w:rFonts w:eastAsia="Times New Roman" w:hAnsi="Times New Roman" w:ascii="Times New Roman"/>
          <w:sz w:val="24"/>
          <w:szCs w:val="24"/>
          <w:lang w:eastAsia="hr-HR"/>
        </w:rPr>
        <w:t xml:space="preserve"> 2018. u </w:t>
      </w:r>
      <w:r w:rsidR="003B3DBB">
        <w:rPr>
          <w:rFonts w:eastAsia="Times New Roman" w:hAnsi="Times New Roman" w:ascii="Times New Roman"/>
          <w:sz w:val="24"/>
          <w:szCs w:val="24"/>
          <w:lang w:eastAsia="hr-HR"/>
        </w:rPr>
        <w:t>11</w:t>
      </w:r>
      <w:r w:rsidR="0004641B" w:rsidRPr="008B44A0">
        <w:rPr>
          <w:rFonts w:eastAsia="Times New Roman" w:hAnsi="Times New Roman" w:ascii="Times New Roman"/>
          <w:sz w:val="24"/>
          <w:szCs w:val="24"/>
          <w:lang w:eastAsia="hr-HR"/>
        </w:rPr>
        <w:t>,</w:t>
      </w:r>
      <w:r w:rsidR="003B3DBB">
        <w:rPr>
          <w:rFonts w:eastAsia="Times New Roman" w:hAnsi="Times New Roman" w:ascii="Times New Roman"/>
          <w:sz w:val="24"/>
          <w:szCs w:val="24"/>
          <w:lang w:eastAsia="hr-HR"/>
        </w:rPr>
        <w:t>00</w:t>
      </w:r>
      <w:r w:rsidR="0004641B" w:rsidRPr="008B44A0">
        <w:rPr>
          <w:rFonts w:eastAsia="Times New Roman" w:hAnsi="Times New Roman" w:ascii="Times New Roman"/>
          <w:sz w:val="24"/>
          <w:szCs w:val="24"/>
          <w:lang w:eastAsia="hr-HR"/>
        </w:rPr>
        <w:t xml:space="preserve"> sati,  </w:t>
      </w:r>
      <w:r w:rsidR="00FC5349" w:rsidRPr="008B44A0">
        <w:rPr>
          <w:rFonts w:hAnsi="Times New Roman" w:ascii="Times New Roman"/>
          <w:sz w:val="24"/>
          <w:szCs w:val="24"/>
        </w:rPr>
        <w:t>kod Trgovačkog suda u Zadru,</w:t>
      </w:r>
      <w:r w:rsidR="003B3DBB">
        <w:rPr>
          <w:rFonts w:hAnsi="Times New Roman" w:ascii="Times New Roman"/>
          <w:sz w:val="24"/>
          <w:szCs w:val="24"/>
        </w:rPr>
        <w:t xml:space="preserve"> Ulica dr. Franje Tuđmana 35, </w:t>
      </w:r>
      <w:r w:rsidR="00203358" w:rsidRPr="008B44A0">
        <w:rPr>
          <w:rFonts w:hAnsi="Times New Roman" w:ascii="Times New Roman"/>
          <w:sz w:val="24"/>
          <w:szCs w:val="24"/>
        </w:rPr>
        <w:t>sudnica</w:t>
      </w:r>
      <w:r w:rsidR="00FC5349" w:rsidRPr="008B44A0">
        <w:rPr>
          <w:rFonts w:hAnsi="Times New Roman" w:ascii="Times New Roman"/>
          <w:sz w:val="24"/>
          <w:szCs w:val="24"/>
        </w:rPr>
        <w:t xml:space="preserve"> </w:t>
      </w:r>
      <w:r w:rsidR="001115E2" w:rsidRPr="008B44A0">
        <w:rPr>
          <w:rFonts w:hAnsi="Times New Roman" w:ascii="Times New Roman"/>
          <w:sz w:val="24"/>
          <w:szCs w:val="24"/>
        </w:rPr>
        <w:t>14/I.</w:t>
      </w:r>
    </w:p>
    <w:p w:rsidRDefault="007B6B38" w:rsidP="00407C94" w:rsidR="007B6B38" w:rsidRPr="008B44A0">
      <w:pPr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07C94" w:rsidP="00407C94" w:rsidR="00407C94" w:rsidRPr="008B44A0">
      <w:pPr>
        <w:jc w:val="center"/>
        <w:rPr>
          <w:rFonts w:eastAsia="Times New Roman" w:hAnsi="Times New Roman" w:ascii="Times New Roman"/>
          <w:sz w:val="24"/>
          <w:szCs w:val="24"/>
          <w:lang w:eastAsia="hr-HR"/>
        </w:rPr>
      </w:pPr>
      <w:r w:rsidRPr="008B44A0">
        <w:rPr>
          <w:rFonts w:eastAsia="Times New Roman" w:hAnsi="Times New Roman" w:ascii="Times New Roman"/>
          <w:sz w:val="24"/>
          <w:szCs w:val="24"/>
          <w:lang w:eastAsia="hr-HR"/>
        </w:rPr>
        <w:t xml:space="preserve">U </w:t>
      </w:r>
      <w:r w:rsidR="00072764" w:rsidRPr="008B44A0">
        <w:rPr>
          <w:rFonts w:eastAsia="Times New Roman" w:hAnsi="Times New Roman" w:ascii="Times New Roman"/>
          <w:sz w:val="24"/>
          <w:szCs w:val="24"/>
          <w:lang w:eastAsia="hr-HR"/>
        </w:rPr>
        <w:t>Zadru</w:t>
      </w:r>
      <w:r w:rsidR="00203358" w:rsidRPr="008B44A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  <w:r w:rsidR="003B3DBB">
        <w:rPr>
          <w:rFonts w:eastAsia="Times New Roman" w:hAnsi="Times New Roman" w:ascii="Times New Roman"/>
          <w:sz w:val="24"/>
          <w:szCs w:val="24"/>
          <w:lang w:eastAsia="hr-HR"/>
        </w:rPr>
        <w:t>4</w:t>
      </w:r>
      <w:r w:rsidR="00203358" w:rsidRPr="008B44A0">
        <w:rPr>
          <w:rFonts w:eastAsia="Times New Roman" w:hAnsi="Times New Roman" w:ascii="Times New Roman"/>
          <w:sz w:val="24"/>
          <w:szCs w:val="24"/>
          <w:lang w:eastAsia="hr-HR"/>
        </w:rPr>
        <w:t xml:space="preserve">. </w:t>
      </w:r>
      <w:r w:rsidR="003B3DBB">
        <w:rPr>
          <w:rFonts w:eastAsia="Times New Roman" w:hAnsi="Times New Roman" w:ascii="Times New Roman"/>
          <w:sz w:val="24"/>
          <w:szCs w:val="24"/>
          <w:lang w:eastAsia="hr-HR"/>
        </w:rPr>
        <w:t>prosinca</w:t>
      </w:r>
      <w:r w:rsidR="00203358" w:rsidRPr="008B44A0">
        <w:rPr>
          <w:rFonts w:eastAsia="Times New Roman" w:hAnsi="Times New Roman" w:ascii="Times New Roman"/>
          <w:sz w:val="24"/>
          <w:szCs w:val="24"/>
          <w:lang w:eastAsia="hr-HR"/>
        </w:rPr>
        <w:t xml:space="preserve"> 2018.</w:t>
      </w:r>
      <w:r w:rsidRPr="008B44A0">
        <w:rPr>
          <w:rFonts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407C94" w:rsidP="00407C94" w:rsidR="00407C94" w:rsidRPr="008B44A0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1115E2" w:rsidP="001115E2" w:rsidR="001115E2" w:rsidRPr="008B44A0">
      <w:pPr>
        <w:rPr>
          <w:rFonts w:hAnsi="Times New Roman" w:ascii="Times New Roman"/>
          <w:sz w:val="24"/>
          <w:szCs w:val="24"/>
        </w:rPr>
      </w:pPr>
      <w:r w:rsidRPr="008B44A0">
        <w:rPr>
          <w:rFonts w:hAnsi="Times New Roman" w:ascii="Times New Roman"/>
          <w:sz w:val="24"/>
          <w:szCs w:val="24"/>
        </w:rPr>
        <w:t>Za točnost otpravka-ovlaštena službenica</w:t>
      </w:r>
      <w:r w:rsidRPr="008B44A0">
        <w:rPr>
          <w:rFonts w:hAnsi="Times New Roman" w:ascii="Times New Roman"/>
          <w:sz w:val="24"/>
          <w:szCs w:val="24"/>
        </w:rPr>
        <w:tab/>
      </w:r>
      <w:r w:rsidRPr="008B44A0">
        <w:rPr>
          <w:rFonts w:hAnsi="Times New Roman" w:ascii="Times New Roman"/>
          <w:sz w:val="24"/>
          <w:szCs w:val="24"/>
        </w:rPr>
        <w:tab/>
      </w:r>
      <w:r w:rsidRPr="008B44A0">
        <w:rPr>
          <w:rFonts w:hAnsi="Times New Roman" w:ascii="Times New Roman"/>
          <w:sz w:val="24"/>
          <w:szCs w:val="24"/>
        </w:rPr>
        <w:tab/>
      </w:r>
      <w:r w:rsidRPr="008B44A0">
        <w:rPr>
          <w:rFonts w:hAnsi="Times New Roman" w:ascii="Times New Roman"/>
          <w:sz w:val="24"/>
          <w:szCs w:val="24"/>
        </w:rPr>
        <w:tab/>
      </w:r>
      <w:r w:rsidRPr="008B44A0">
        <w:rPr>
          <w:rFonts w:hAnsi="Times New Roman" w:ascii="Times New Roman"/>
          <w:sz w:val="24"/>
          <w:szCs w:val="24"/>
        </w:rPr>
        <w:tab/>
        <w:t xml:space="preserve"> </w:t>
      </w:r>
      <w:r w:rsidRPr="008B44A0">
        <w:rPr>
          <w:rFonts w:hAnsi="Times New Roman" w:ascii="Times New Roman"/>
          <w:sz w:val="24"/>
          <w:szCs w:val="24"/>
        </w:rPr>
        <w:tab/>
        <w:t xml:space="preserve">      Sutkinja</w:t>
      </w:r>
    </w:p>
    <w:p w:rsidRDefault="003B3DBB" w:rsidP="001115E2" w:rsidR="001115E2" w:rsidRPr="008B44A0">
      <w:pPr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Kristina Njegovan</w:t>
      </w:r>
      <w:r w:rsidR="001115E2" w:rsidRPr="008B44A0">
        <w:rPr>
          <w:rFonts w:hAnsi="Times New Roman" w:ascii="Times New Roman"/>
          <w:sz w:val="24"/>
          <w:szCs w:val="24"/>
        </w:rPr>
        <w:t xml:space="preserve"> </w:t>
      </w:r>
      <w:r w:rsidR="001115E2" w:rsidRPr="008B44A0">
        <w:rPr>
          <w:rFonts w:hAnsi="Times New Roman" w:ascii="Times New Roman"/>
          <w:sz w:val="24"/>
          <w:szCs w:val="24"/>
        </w:rPr>
        <w:tab/>
      </w:r>
      <w:r w:rsidR="001115E2" w:rsidRPr="008B44A0">
        <w:rPr>
          <w:rFonts w:hAnsi="Times New Roman" w:ascii="Times New Roman"/>
          <w:sz w:val="24"/>
          <w:szCs w:val="24"/>
        </w:rPr>
        <w:tab/>
      </w:r>
      <w:r w:rsidR="001115E2" w:rsidRPr="008B44A0">
        <w:rPr>
          <w:rFonts w:hAnsi="Times New Roman" w:ascii="Times New Roman"/>
          <w:sz w:val="24"/>
          <w:szCs w:val="24"/>
        </w:rPr>
        <w:tab/>
      </w:r>
      <w:r w:rsidR="001115E2" w:rsidRPr="008B44A0">
        <w:rPr>
          <w:rFonts w:hAnsi="Times New Roman" w:ascii="Times New Roman"/>
          <w:sz w:val="24"/>
          <w:szCs w:val="24"/>
        </w:rPr>
        <w:tab/>
      </w:r>
      <w:r w:rsidR="001115E2" w:rsidRPr="008B44A0">
        <w:rPr>
          <w:rFonts w:hAnsi="Times New Roman" w:ascii="Times New Roman"/>
          <w:sz w:val="24"/>
          <w:szCs w:val="24"/>
        </w:rPr>
        <w:tab/>
      </w:r>
      <w:r w:rsidR="001115E2" w:rsidRPr="008B44A0">
        <w:rPr>
          <w:rFonts w:hAnsi="Times New Roman" w:ascii="Times New Roman"/>
          <w:sz w:val="24"/>
          <w:szCs w:val="24"/>
        </w:rPr>
        <w:tab/>
      </w:r>
      <w:r w:rsidR="001115E2" w:rsidRPr="008B44A0">
        <w:rPr>
          <w:rFonts w:hAnsi="Times New Roman" w:ascii="Times New Roman"/>
          <w:sz w:val="24"/>
          <w:szCs w:val="24"/>
        </w:rPr>
        <w:tab/>
      </w:r>
      <w:r w:rsidR="001115E2" w:rsidRPr="008B44A0">
        <w:rPr>
          <w:rFonts w:hAnsi="Times New Roman" w:ascii="Times New Roman"/>
          <w:sz w:val="24"/>
          <w:szCs w:val="24"/>
        </w:rPr>
        <w:tab/>
        <w:t xml:space="preserve">   Ana Markač, v.r.</w:t>
      </w:r>
    </w:p>
    <w:p w:rsidRDefault="006234F8" w:rsidP="006234F8" w:rsidR="006234F8" w:rsidRPr="008B44A0">
      <w:pPr>
        <w:rPr>
          <w:rFonts w:hAnsi="Times New Roman" w:ascii="Times New Roman"/>
          <w:sz w:val="24"/>
          <w:szCs w:val="24"/>
        </w:rPr>
      </w:pPr>
    </w:p>
    <w:p w:rsidRDefault="00407C94" w:rsidP="00407C94" w:rsidR="00407C94" w:rsidRPr="008B44A0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407C94" w:rsidP="00407C94" w:rsidR="00407C94" w:rsidRPr="008B44A0">
      <w:pPr>
        <w:rPr>
          <w:rFonts w:eastAsia="Times New Roman" w:hAnsi="Times New Roman" w:ascii="Times New Roman"/>
          <w:sz w:val="24"/>
          <w:szCs w:val="24"/>
          <w:lang w:eastAsia="hr-HR"/>
        </w:rPr>
      </w:pPr>
      <w:r w:rsidRPr="008B44A0">
        <w:rPr>
          <w:rFonts w:eastAsia="Times New Roman" w:hAnsi="Times New Roman" w:ascii="Times New Roman"/>
          <w:sz w:val="24"/>
          <w:szCs w:val="24"/>
          <w:lang w:eastAsia="hr-HR"/>
        </w:rPr>
        <w:t>PRAVNA POUKA:</w:t>
      </w:r>
    </w:p>
    <w:p w:rsidRDefault="00407C94" w:rsidP="00407C94" w:rsidR="00407C94" w:rsidRPr="008B44A0">
      <w:pPr>
        <w:rPr>
          <w:rFonts w:eastAsia="Times New Roman" w:hAnsi="Times New Roman" w:ascii="Times New Roman"/>
          <w:sz w:val="24"/>
          <w:szCs w:val="24"/>
          <w:lang w:eastAsia="hr-HR"/>
        </w:rPr>
      </w:pPr>
      <w:r w:rsidRPr="008B44A0">
        <w:rPr>
          <w:rFonts w:eastAsia="Times New Roman" w:hAnsi="Times New Roman" w:ascii="Times New Roman"/>
          <w:sz w:val="24"/>
          <w:szCs w:val="24"/>
          <w:lang w:eastAsia="hr-HR"/>
        </w:rPr>
        <w:t xml:space="preserve">Protiv ovog </w:t>
      </w:r>
      <w:r w:rsidR="00203358" w:rsidRPr="008B44A0">
        <w:rPr>
          <w:rFonts w:eastAsia="Times New Roman" w:hAnsi="Times New Roman" w:ascii="Times New Roman"/>
          <w:sz w:val="24"/>
          <w:szCs w:val="24"/>
          <w:lang w:eastAsia="hr-HR"/>
        </w:rPr>
        <w:t xml:space="preserve">zaključka </w:t>
      </w:r>
      <w:r w:rsidRPr="008B44A0">
        <w:rPr>
          <w:rFonts w:eastAsia="Times New Roman" w:hAnsi="Times New Roman" w:ascii="Times New Roman"/>
          <w:sz w:val="24"/>
          <w:szCs w:val="24"/>
          <w:lang w:eastAsia="hr-HR"/>
        </w:rPr>
        <w:t>nije dopuštena žalba.</w:t>
      </w:r>
    </w:p>
    <w:p w:rsidRDefault="00407C94" w:rsidP="00407C94" w:rsidR="00407C94" w:rsidRPr="008B44A0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p w:rsidRDefault="007B6B38" w:rsidP="00407C94" w:rsidR="007B6B38" w:rsidRPr="008B44A0">
      <w:pPr>
        <w:rPr>
          <w:rFonts w:eastAsia="Times New Roman" w:hAnsi="Times New Roman" w:ascii="Times New Roman"/>
          <w:sz w:val="24"/>
          <w:szCs w:val="24"/>
          <w:lang w:eastAsia="hr-HR"/>
        </w:rPr>
      </w:pPr>
    </w:p>
    <w:sectPr w:rsidR="007B6B38" w:rsidRPr="008B44A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4288C" w:rsidP="0004288C" w:rsidR="0004288C">
      <w:r>
        <w:separator/>
      </w:r>
    </w:p>
  </w:endnote>
  <w:endnote w:id="0" w:type="continuationSeparator">
    <w:p w:rsidRDefault="0004288C" w:rsidP="0004288C" w:rsidR="0004288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4288C" w:rsidP="0004288C" w:rsidR="0004288C">
      <w:r>
        <w:separator/>
      </w:r>
    </w:p>
  </w:footnote>
  <w:footnote w:id="0" w:type="continuationSeparator">
    <w:p w:rsidRDefault="0004288C" w:rsidP="0004288C" w:rsidR="0004288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4288C" w:rsidP="0004288C" w:rsidR="0004288C" w:rsidRPr="0004288C">
    <w:pPr>
      <w:pStyle w:val="Zaglavlje"/>
      <w:tabs>
        <w:tab w:pos="4536" w:val="clear"/>
        <w:tab w:pos="9072" w:val="clear"/>
        <w:tab w:pos="6774" w:val="left"/>
      </w:tabs>
      <w:rPr>
        <w:rFonts w:hAnsi="Times New Roman" w:ascii="Times New Roman"/>
      </w:rPr>
    </w:pPr>
    <w:r>
      <w:t xml:space="preserve">                                                                                                 </w:t>
    </w:r>
    <w:r w:rsidR="00203358">
      <w:t xml:space="preserve">                         </w:t>
    </w:r>
    <w:r w:rsidR="006830E9">
      <w:rPr>
        <w:rFonts w:hAnsi="Times New Roman" w:ascii="Times New Roman"/>
      </w:rPr>
      <w:t>Poslovni broj: 2 St-</w:t>
    </w:r>
    <w:r w:rsidR="008B44A0">
      <w:rPr>
        <w:rFonts w:hAnsi="Times New Roman" w:ascii="Times New Roman"/>
      </w:rPr>
      <w:t>773/2016-34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07C94"/>
    <w:rsid w:val="0004288C"/>
    <w:rsid w:val="0004641B"/>
    <w:rsid w:val="00072764"/>
    <w:rsid w:val="000854ED"/>
    <w:rsid w:val="000B4D4E"/>
    <w:rsid w:val="001115E2"/>
    <w:rsid w:val="0012710F"/>
    <w:rsid w:val="00153553"/>
    <w:rsid w:val="00176DFF"/>
    <w:rsid w:val="00203358"/>
    <w:rsid w:val="0036672D"/>
    <w:rsid w:val="003B3DBB"/>
    <w:rsid w:val="003C3F71"/>
    <w:rsid w:val="003D3CF2"/>
    <w:rsid w:val="00407C94"/>
    <w:rsid w:val="00435632"/>
    <w:rsid w:val="004F67B0"/>
    <w:rsid w:val="00513D00"/>
    <w:rsid w:val="005340BD"/>
    <w:rsid w:val="00605125"/>
    <w:rsid w:val="006234F8"/>
    <w:rsid w:val="00670F1E"/>
    <w:rsid w:val="006830E9"/>
    <w:rsid w:val="007306F9"/>
    <w:rsid w:val="007B6B38"/>
    <w:rsid w:val="00822529"/>
    <w:rsid w:val="00840865"/>
    <w:rsid w:val="008B44A0"/>
    <w:rsid w:val="008F547D"/>
    <w:rsid w:val="0095162D"/>
    <w:rsid w:val="00A02F86"/>
    <w:rsid w:val="00BA3A3A"/>
    <w:rsid w:val="00CB0E8E"/>
    <w:rsid w:val="00D77718"/>
    <w:rsid w:val="00EC19B6"/>
    <w:rsid w:val="00F64514"/>
    <w:rsid w:val="00FC53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bri" w:ascii="Calibri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2"/>
      <w:szCs w:val="22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710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2710F"/>
    <w:rPr>
      <w:rFonts w:cs="Tahoma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04288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04288C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4288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04288C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203358"/>
    <w:pPr>
      <w:ind w:left="720"/>
      <w:contextualSpacing/>
    </w:pPr>
    <w:rPr>
      <w:rFonts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04641B"/>
    <w:rPr>
      <w:rFonts w:cstheme="minorBidi" w:eastAsiaTheme="minorHAnsi" w:hAnsiTheme="minorHAnsi" w:asciiTheme="minorHAnsi"/>
      <w:sz w:val="22"/>
      <w:szCs w:val="22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2252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22529"/>
    <w:rPr>
      <w:rFonts w:eastAsiaTheme="minorHAnsi"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22529"/>
    <w:rPr>
      <w:rFonts w:eastAsiaTheme="minorHAnsi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22529"/>
    <w:rPr>
      <w:rFonts w:eastAsiaTheme="minorHAnsi"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22529"/>
    <w:rPr>
      <w:rFonts w:eastAsiaTheme="minorHAnsi"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bri" w:cs="Times New Roman" w:eastAsia="Calibri" w:hAnsi="Calibri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2"/>
      <w:szCs w:val="22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12710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2710F"/>
    <w:rPr>
      <w:rFonts w:ascii="Tahoma" w:cs="Tahoma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unhideWhenUsed/>
    <w:rsid w:val="0004288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04288C"/>
    <w:rPr>
      <w:sz w:val="22"/>
      <w:szCs w:val="22"/>
      <w:lang w:eastAsia="en-US"/>
    </w:rPr>
  </w:style>
  <w:style w:styleId="Podnoje" w:type="paragraph">
    <w:name w:val="footer"/>
    <w:basedOn w:val="Normal"/>
    <w:link w:val="PodnojeChar"/>
    <w:uiPriority w:val="99"/>
    <w:unhideWhenUsed/>
    <w:rsid w:val="0004288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04288C"/>
    <w:rPr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203358"/>
    <w:pPr>
      <w:ind w:left="720"/>
      <w:contextualSpacing/>
    </w:pPr>
    <w:rPr>
      <w:rFonts w:ascii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04641B"/>
    <w:rPr>
      <w:rFonts w:asciiTheme="minorHAnsi" w:cstheme="minorBidi" w:eastAsiaTheme="minorHAnsi" w:hAnsiTheme="minorHAnsi"/>
      <w:sz w:val="22"/>
      <w:szCs w:val="22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82252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22529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22529"/>
    <w:rPr>
      <w:rFonts w:ascii="Times New Roman" w:eastAsiaTheme="minorHAnsi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22529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22529"/>
    <w:rPr>
      <w:rFonts w:ascii="Times New Roman" w:cs="Times New Roman" w:eastAsiaTheme="minorHAnsi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414325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2846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prosinca 2018.</izvorni_sadrzaj>
    <derivirana_varijabla naziv="DomainObject.DatumDonosenjaOdluke_1">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svibnja 2016.</izvorni_sadrzaj>
    <derivirana_varijabla naziv="DomainObject.Predmet.DatumOsnivanja_1">17.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prijava tražbine čuva se u 
sobi br. 42, u ormaru</izvorni_sadrzaj>
    <derivirana_varijabla naziv="DomainObject.Predmet.Opis_1">prijava tražbine čuva se u 
sobi br. 42, u ormaru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St-773/2016</izvorni_sadrzaj>
    <derivirana_varijabla naziv="DomainObject.Predmet.OznakaBroj_1">St-773/2016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FERAL d.o.o. za preradu ribe i usluge</izvorni_sadrzaj>
    <derivirana_varijabla naziv="DomainObject.Predmet.ProtustrankaFormated_1">  FERAL d.o.o. za preradu ribe i usluge</derivirana_varijabla>
  </DomainObject.Predmet.ProtustrankaFormated>
  <DomainObject.Predmet.ProtustrankaFormatedOIB>
    <izvorni_sadrzaj>  FERAL d.o.o. za preradu ribe i usluge, OIB 81380539725</izvorni_sadrzaj>
    <derivirana_varijabla naziv="DomainObject.Predmet.ProtustrankaFormatedOIB_1">  FERAL d.o.o. za preradu ribe i usluge, OIB 81380539725</derivirana_varijabla>
  </DomainObject.Predmet.ProtustrankaFormatedOIB>
  <DomainObject.Predmet.ProtustrankaFormatedWithAdress>
    <izvorni_sadrzaj> FERAL d.o.o. za preradu ribe i usluge, Slivnica Donja 12, 23242 Slivnica</izvorni_sadrzaj>
    <derivirana_varijabla naziv="DomainObject.Predmet.ProtustrankaFormatedWithAdress_1"> FERAL d.o.o. za preradu ribe i usluge, Slivnica Donja 12, 23242 Slivnica</derivirana_varijabla>
  </DomainObject.Predmet.ProtustrankaFormatedWithAdress>
  <DomainObject.Predmet.ProtustrankaFormatedWithAdressOIB>
    <izvorni_sadrzaj> FERAL d.o.o. za preradu ribe i usluge, OIB 81380539725, Slivnica Donja 12, 23242 Slivnica</izvorni_sadrzaj>
    <derivirana_varijabla naziv="DomainObject.Predmet.ProtustrankaFormatedWithAdressOIB_1"> FERAL d.o.o. za preradu ribe i usluge, OIB 81380539725, Slivnica Donja 12, 23242 Slivnica</derivirana_varijabla>
  </DomainObject.Predmet.ProtustrankaFormatedWithAdressOIB>
  <DomainObject.Predmet.ProtustrankaWithAdress>
    <izvorni_sadrzaj>FERAL d.o.o. za preradu ribe i usluge Slivnica Donja 12, 23242 Slivnica</izvorni_sadrzaj>
    <derivirana_varijabla naziv="DomainObject.Predmet.ProtustrankaWithAdress_1">FERAL d.o.o. za preradu ribe i usluge Slivnica Donja 12, 23242 Slivnica</derivirana_varijabla>
  </DomainObject.Predmet.ProtustrankaWithAdress>
  <DomainObject.Predmet.ProtustrankaWithAdressOIB>
    <izvorni_sadrzaj>FERAL d.o.o. za preradu ribe i usluge, OIB 81380539725, Slivnica Donja 12, 23242 Slivnica</izvorni_sadrzaj>
    <derivirana_varijabla naziv="DomainObject.Predmet.ProtustrankaWithAdressOIB_1">FERAL d.o.o. za preradu ribe i usluge, OIB 81380539725, Slivnica Donja 12, 23242 Slivnica</derivirana_varijabla>
  </DomainObject.Predmet.ProtustrankaWithAdressOIB>
  <DomainObject.Predmet.ProtustrankaNazivFormated>
    <izvorni_sadrzaj>FERAL d.o.o. za preradu ribe i usluge</izvorni_sadrzaj>
    <derivirana_varijabla naziv="DomainObject.Predmet.ProtustrankaNazivFormated_1">FERAL d.o.o. za preradu ribe i usluge</derivirana_varijabla>
  </DomainObject.Predmet.ProtustrankaNazivFormated>
  <DomainObject.Predmet.ProtustrankaNazivFormatedOIB>
    <izvorni_sadrzaj>FERAL d.o.o. za preradu ribe i usluge, OIB 81380539725</izvorni_sadrzaj>
    <derivirana_varijabla naziv="DomainObject.Predmet.ProtustrankaNazivFormatedOIB_1">FERAL d.o.o. za preradu ribe i usluge, OIB 81380539725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FERAL d.o.o. za preradu ribe i usluge</item>
    </izvorni_sadrzaj>
    <derivirana_varijabla naziv="DomainObject.Predmet.ProtuStrankaListFormated_1">
      <item>FERAL d.o.o. za preradu ribe i usluge</item>
    </derivirana_varijabla>
  </DomainObject.Predmet.ProtuStrankaListFormated>
  <DomainObject.Predmet.ProtuStrankaListFormatedOIB>
    <izvorni_sadrzaj>
      <item>FERAL d.o.o. za preradu ribe i usluge, OIB 81380539725</item>
    </izvorni_sadrzaj>
    <derivirana_varijabla naziv="DomainObject.Predmet.ProtuStrankaListFormatedOIB_1">
      <item>FERAL d.o.o. za preradu ribe i usluge, OIB 81380539725</item>
    </derivirana_varijabla>
  </DomainObject.Predmet.ProtuStrankaListFormatedOIB>
  <DomainObject.Predmet.ProtuStrankaListFormatedWithAdress>
    <izvorni_sadrzaj>
      <item>FERAL d.o.o. za preradu ribe i usluge, Slivnica Donja 12, 23242 Slivnica</item>
    </izvorni_sadrzaj>
    <derivirana_varijabla naziv="DomainObject.Predmet.ProtuStrankaListFormatedWithAdress_1">
      <item>FERAL d.o.o. za preradu ribe i usluge, Slivnica Donja 12, 23242 Slivnica</item>
    </derivirana_varijabla>
  </DomainObject.Predmet.ProtuStrankaListFormatedWithAdress>
  <DomainObject.Predmet.ProtuStrankaListFormatedWithAdressOIB>
    <izvorni_sadrzaj>
      <item>FERAL d.o.o. za preradu ribe i usluge, OIB 81380539725, Slivnica Donja 12, 23242 Slivnica</item>
    </izvorni_sadrzaj>
    <derivirana_varijabla naziv="DomainObject.Predmet.ProtuStrankaListFormatedWithAdressOIB_1">
      <item>FERAL d.o.o. za preradu ribe i usluge, OIB 81380539725, Slivnica Donja 12, 23242 Slivnica</item>
    </derivirana_varijabla>
  </DomainObject.Predmet.ProtuStrankaListFormatedWithAdressOIB>
  <DomainObject.Predmet.ProtuStrankaListNazivFormated>
    <izvorni_sadrzaj>
      <item>FERAL d.o.o. za preradu ribe i usluge</item>
    </izvorni_sadrzaj>
    <derivirana_varijabla naziv="DomainObject.Predmet.ProtuStrankaListNazivFormated_1">
      <item>FERAL d.o.o. za preradu ribe i usluge</item>
    </derivirana_varijabla>
  </DomainObject.Predmet.ProtuStrankaListNazivFormated>
  <DomainObject.Predmet.ProtuStrankaListNazivFormatedOIB>
    <izvorni_sadrzaj>
      <item>FERAL d.o.o. za preradu ribe i usluge, OIB 81380539725</item>
    </izvorni_sadrzaj>
    <derivirana_varijabla naziv="DomainObject.Predmet.ProtuStrankaListNazivFormatedOIB_1">
      <item>FERAL d.o.o. za preradu ribe i usluge, OIB 81380539725</item>
    </derivirana_varijabla>
  </DomainObject.Predmet.ProtuStrankaListNazivFormatedOIB>
  <DomainObject.Predmet.OstaliListFormated>
    <izvorni_sadrzaj>
      <item>Josip Grgin</item>
    </izvorni_sadrzaj>
    <derivirana_varijabla naziv="DomainObject.Predmet.OstaliListFormated_1">
      <item>Josip Grgin</item>
    </derivirana_varijabla>
  </DomainObject.Predmet.OstaliListFormated>
  <DomainObject.Predmet.OstaliListFormatedOIB>
    <izvorni_sadrzaj>
      <item>Josip Grgin, OIB 68386722966</item>
    </izvorni_sadrzaj>
    <derivirana_varijabla naziv="DomainObject.Predmet.OstaliListFormatedOIB_1">
      <item>Josip Grgin, OIB 68386722966</item>
    </derivirana_varijabla>
  </DomainObject.Predmet.OstaliListFormatedOIB>
  <DomainObject.Predmet.OstaliListFormatedWithAdress>
    <izvorni_sadrzaj>
      <item>Josip Grgin, SLIVNICA ULICA II 13 B (ranije: SLIVNICA, SLIVNICA DONJA, 12), 23242 Slivnica</item>
    </izvorni_sadrzaj>
    <derivirana_varijabla naziv="DomainObject.Predmet.OstaliListFormatedWithAdress_1">
      <item>Josip Grgin, SLIVNICA ULICA II 13 B (ranije: SLIVNICA, SLIVNICA DONJA, 12), 23242 Slivnica</item>
    </derivirana_varijabla>
  </DomainObject.Predmet.OstaliListFormatedWithAdress>
  <DomainObject.Predmet.OstaliListFormatedWithAdressOIB>
    <izvorni_sadrzaj>
      <item>Josip Grgin, OIB 68386722966, SLIVNICA ULICA II 13 B (ranije: SLIVNICA, SLIVNICA DONJA, 12), 23242 Slivnica</item>
    </izvorni_sadrzaj>
    <derivirana_varijabla naziv="DomainObject.Predmet.OstaliListFormatedWithAdressOIB_1">
      <item>Josip Grgin, OIB 68386722966, SLIVNICA ULICA II 13 B (ranije: SLIVNICA, SLIVNICA DONJA, 12), 23242 Slivnica</item>
    </derivirana_varijabla>
  </DomainObject.Predmet.OstaliListFormatedWithAdressOIB>
  <DomainObject.Predmet.OstaliListNazivFormated>
    <izvorni_sadrzaj>
      <item>Josip Grgin</item>
    </izvorni_sadrzaj>
    <derivirana_varijabla naziv="DomainObject.Predmet.OstaliListNazivFormated_1">
      <item>Josip Grgin</item>
    </derivirana_varijabla>
  </DomainObject.Predmet.OstaliListNazivFormated>
  <DomainObject.Predmet.OstaliListNazivFormatedOIB>
    <izvorni_sadrzaj>
      <item>Josip Grgin, OIB 68386722966</item>
    </izvorni_sadrzaj>
    <derivirana_varijabla naziv="DomainObject.Predmet.OstaliListNazivFormatedOIB_1">
      <item>Josip Grgin, OIB 68386722966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prosinca 2018.</izvorni_sadrzaj>
    <derivirana_varijabla naziv="DomainObject.Datum_1">4. prosinca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FERAL d.o.o. za preradu ribe i usluge</izvorni_sadrzaj>
    <derivirana_varijabla naziv="DomainObject.Predmet.ProtustrankaIDrugi_1">FERAL d.o.o. za preradu ribe i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FERAL d.o.o. za preradu ribe i usluge, OIB 81380539725, Slivnica Donja 12, 23242 Slivnica</izvorni_sadrzaj>
    <derivirana_varijabla naziv="DomainObject.Predmet.ProtustrankaIDrugiAdressOIB_1">FERAL d.o.o. za preradu ribe i usluge, OIB 81380539725, Slivnica Donja 12, 23242 Slivnica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FERAL d.o.o. za preradu ribe i usluge</item>
      <item>Financijska agencija</item>
      <item>Josip Grgin</item>
    </izvorni_sadrzaj>
    <derivirana_varijabla naziv="DomainObject.Predmet.SudioniciListNaziv_1">
      <item>FERAL d.o.o. za preradu ribe i usluge</item>
      <item>Financijska agencija</item>
      <item>Josip Grgin</item>
    </derivirana_varijabla>
  </DomainObject.Predmet.SudioniciListNaziv>
  <DomainObject.Predmet.SudioniciListAdressOIB>
    <izvorni_sadrzaj>
      <item>FERAL d.o.o. za preradu ribe i usluge, OIB 81380539725, Slivnica Donja 12,23242 Slivnica</item>
      <item>Financijska agencija, OIB 85821130368, Ivana Danila 4,23000 Zadar</item>
      <item>Josip Grgin, OIB 68386722966, SLIVNICA ULICA II 13 B (ranije: SLIVNICA, SLIVNICA DONJA, 12),23242 Slivnica</item>
    </izvorni_sadrzaj>
    <derivirana_varijabla naziv="DomainObject.Predmet.SudioniciListAdressOIB_1">
      <item>FERAL d.o.o. za preradu ribe i usluge, OIB 81380539725, Slivnica Donja 12,23242 Slivnica</item>
      <item>Financijska agencija, OIB 85821130368, Ivana Danila 4,23000 Zadar</item>
      <item>Josip Grgin, OIB 68386722966, SLIVNICA ULICA II 13 B (ranije: SLIVNICA, SLIVNICA DONJA, 12),23242 Slivnica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81380539725</item>
      <item>, OIB 85821130368</item>
      <item>, OIB 68386722966</item>
    </izvorni_sadrzaj>
    <derivirana_varijabla naziv="DomainObject.Predmet.SudioniciListNazivOIB_1">
      <item>, OIB 81380539725</item>
      <item>, OIB 85821130368</item>
      <item>, OIB 68386722966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Stjepan Rakarec, OIB 64132194100, Črnkovec 16 Velika Gorica</item>
    </izvorni_sadrzaj>
    <derivirana_varijabla naziv="DomainObject.Predmet.StecajniUpraviteljiListAddressOIB_1">
      <item>Stjepan Rakarec, OIB 64132194100, Črnkovec 16 Velika Gorica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12. lipnja 2018.</izvorni_sadrzaj>
    <derivirana_varijabla naziv="DomainObject.Predmet.DatumZadnjeOdrzaneSudskeRadnje_1">12. lipnja 2018.</derivirana_varijabla>
  </DomainObject.Predmet.DatumZadnjeOdrzaneSudskeRadnje>
  <DomainObject.PredzadnjaOdlukaIzPredmeta.DatumDonosenjaOdluke>
    <izvorni_sadrzaj>12. lipnja 2018.</izvorni_sadrzaj>
    <derivirana_varijabla naziv="DomainObject.PredzadnjaOdlukaIzPredmeta.DatumDonosenjaOdluke_1">12. lipnja 2018.</derivirana_varijabla>
  </DomainObject.PredzadnjaOdlukaIzPredmeta.DatumDonosenjaOdluke>
  <DomainObject.PredzadnjaOdlukaIzPredmeta.Oznaka>
    <izvorni_sadrzaj>St-773/2016-26</izvorni_sadrzaj>
    <derivirana_varijabla naziv="DomainObject.PredzadnjaOdlukaIzPredmeta.Oznaka_1">St-773/2016-26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157</properties:Words>
  <properties:Characters>777</properties:Characters>
  <properties:Lines>31</properties:Lines>
  <properties:Paragraphs>14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2018-12-04T08:47:00Z</dcterms:created>
  <dc:creator>Srđan Gavranić</dc:creator>
  <cp:lastModifiedBy>Merlina Klišmanić</cp:lastModifiedBy>
  <cp:lastPrinted>2018-12-04T08:51:00Z</cp:lastPrinted>
  <dcterms:modified xmlns:xsi="http://www.w3.org/2001/XMLSchema-instance" xsi:type="dcterms:W3CDTF">2018-12-04T14:07:00Z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(St-773-16 - zaključak - ročište radi izjašnjenja - vrijednost imovine.docx)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