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b5ff" w14:paraId="91ab5ff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St-387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TU I ZA VAN j.d.o.o. Zagreb, Hanamanova 1B, MBS:080912157, OIB:42125618558,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3397" w:rsidRPr="00B63397">
        <w:rPr>
          <w:rFonts w:cs="Times New Roman" w:eastAsia="Times New Roman" w:hAnsi="Times New Roman" w:ascii="Times New Roman"/>
          <w:sz w:val="24"/>
          <w:szCs w:val="24"/>
          <w:lang w:eastAsia="hr-HR"/>
        </w:rPr>
        <w:t>ZA TU I ZA VAN j.d.o.o. Zagreb, Hanamanova 1B, MBS:080912157, OIB:42125618558,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7.857,60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siječnja 2016.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St-387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566C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566C2" w:rsidP="006566C2" w:rsidR="006566C2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566C2" w:rsidP="006566C2" w:rsidR="006566C2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6566C2" w:rsidP="006566C2" w:rsidR="006566C2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6566C2"/>
    <w:rsid w:val="0074619F"/>
    <w:rsid w:val="009037B9"/>
    <w:rsid w:val="00954738"/>
    <w:rsid w:val="009C042D"/>
    <w:rsid w:val="00AA2B6C"/>
    <w:rsid w:val="00B63397"/>
    <w:rsid w:val="00B95880"/>
    <w:rsid w:val="00B95DBA"/>
    <w:rsid w:val="00C8103D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56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56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8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TU I ZA VAN j.d.o.o.</izvorni_sadrzaj>
    <derivirana_varijabla naziv="DomainObject.Predmet.ProtustrankaFormated_1">  ZA TU I ZA VAN j.d.o.o.</derivirana_varijabla>
  </DomainObject.Predmet.ProtustrankaFormated>
  <DomainObject.Predmet.ProtustrankaFormatedOIB>
    <izvorni_sadrzaj>  ZA TU I ZA VAN j.d.o.o., OIB 42125618558</izvorni_sadrzaj>
    <derivirana_varijabla naziv="DomainObject.Predmet.ProtustrankaFormatedOIB_1">  ZA TU I ZA VAN j.d.o.o., OIB 42125618558</derivirana_varijabla>
  </DomainObject.Predmet.ProtustrankaFormatedOIB>
  <DomainObject.Predmet.ProtustrankaFormatedWithAdress>
    <izvorni_sadrzaj> ZA TU I ZA VAN j.d.o.o., Hanamanova 1 B, 10000 Zagreb</izvorni_sadrzaj>
    <derivirana_varijabla naziv="DomainObject.Predmet.ProtustrankaFormatedWithAdress_1"> ZA TU I ZA VAN j.d.o.o., Hanamanova 1 B, 10000 Zagreb</derivirana_varijabla>
  </DomainObject.Predmet.ProtustrankaFormatedWithAdress>
  <DomainObject.Predmet.ProtustrankaFormatedWithAdressOIB>
    <izvorni_sadrzaj> ZA TU I ZA VAN j.d.o.o., OIB 42125618558, Hanamanova 1 B, 10000 Zagreb</izvorni_sadrzaj>
    <derivirana_varijabla naziv="DomainObject.Predmet.ProtustrankaFormatedWithAdressOIB_1"> ZA TU I ZA VAN j.d.o.o., OIB 42125618558, Hanamanova 1 B, 10000 Zagreb</derivirana_varijabla>
  </DomainObject.Predmet.ProtustrankaFormatedWithAdressOIB>
  <DomainObject.Predmet.ProtustrankaWithAdress>
    <izvorni_sadrzaj>ZA TU I ZA VAN j.d.o.o. Hanamanova 1 B, 10000 Zagreb</izvorni_sadrzaj>
    <derivirana_varijabla naziv="DomainObject.Predmet.ProtustrankaWithAdress_1">ZA TU I ZA VAN j.d.o.o. Hanamanova 1 B, 10000 Zagreb</derivirana_varijabla>
  </DomainObject.Predmet.ProtustrankaWithAdress>
  <DomainObject.Predmet.ProtustrankaWithAdressOIB>
    <izvorni_sadrzaj>ZA TU I ZA VAN j.d.o.o., OIB 42125618558, Hanamanova 1 B, 10000 Zagreb</izvorni_sadrzaj>
    <derivirana_varijabla naziv="DomainObject.Predmet.ProtustrankaWithAdressOIB_1">ZA TU I ZA VAN j.d.o.o., OIB 42125618558, Hanamanova 1 B, 10000 Zagreb</derivirana_varijabla>
  </DomainObject.Predmet.ProtustrankaWithAdressOIB>
  <DomainObject.Predmet.ProtustrankaNazivFormated>
    <izvorni_sadrzaj>ZA TU I ZA VAN j.d.o.o.</izvorni_sadrzaj>
    <derivirana_varijabla naziv="DomainObject.Predmet.ProtustrankaNazivFormated_1">ZA TU I ZA VAN j.d.o.o.</derivirana_varijabla>
  </DomainObject.Predmet.ProtustrankaNazivFormated>
  <DomainObject.Predmet.ProtustrankaNazivFormatedOIB>
    <izvorni_sadrzaj>ZA TU I ZA VAN j.d.o.o., OIB 42125618558</izvorni_sadrzaj>
    <derivirana_varijabla naziv="DomainObject.Predmet.ProtustrankaNazivFormatedOIB_1">ZA TU I ZA VAN j.d.o.o., OIB 42125618558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 TU I ZA VAN j.d.o.o.</item>
    </izvorni_sadrzaj>
    <derivirana_varijabla naziv="DomainObject.Predmet.ProtuStrankaListFormated_1">
      <item>ZA TU I ZA VAN j.d.o.o.</item>
    </derivirana_varijabla>
  </DomainObject.Predmet.ProtuStrankaListFormated>
  <DomainObject.Predmet.ProtuStrankaListFormatedOIB>
    <izvorni_sadrzaj>
      <item>ZA TU I ZA VAN j.d.o.o., OIB 42125618558</item>
    </izvorni_sadrzaj>
    <derivirana_varijabla naziv="DomainObject.Predmet.ProtuStrankaListFormatedOIB_1">
      <item>ZA TU I ZA VAN j.d.o.o., OIB 42125618558</item>
    </derivirana_varijabla>
  </DomainObject.Predmet.ProtuStrankaListFormatedOIB>
  <DomainObject.Predmet.ProtuStrankaListFormatedWithAdress>
    <izvorni_sadrzaj>
      <item>ZA TU I ZA VAN j.d.o.o., Hanamanova 1 B, 10000 Zagreb</item>
    </izvorni_sadrzaj>
    <derivirana_varijabla naziv="DomainObject.Predmet.ProtuStrankaListFormatedWithAdress_1">
      <item>ZA TU I ZA VAN j.d.o.o., Hanamanova 1 B, 10000 Zagreb</item>
    </derivirana_varijabla>
  </DomainObject.Predmet.ProtuStrankaListFormatedWithAdress>
  <DomainObject.Predmet.ProtuStrankaListFormatedWithAdressOIB>
    <izvorni_sadrzaj>
      <item>ZA TU I ZA VAN j.d.o.o., OIB 42125618558, Hanamanova 1 B, 10000 Zagreb</item>
    </izvorni_sadrzaj>
    <derivirana_varijabla naziv="DomainObject.Predmet.ProtuStrankaListFormatedWithAdressOIB_1">
      <item>ZA TU I ZA VAN j.d.o.o., OIB 42125618558, Hanamanova 1 B, 10000 Zagreb</item>
    </derivirana_varijabla>
  </DomainObject.Predmet.ProtuStrankaListFormatedWithAdressOIB>
  <DomainObject.Predmet.ProtuStrankaListNazivFormated>
    <izvorni_sadrzaj>
      <item>ZA TU I ZA VAN j.d.o.o.</item>
    </izvorni_sadrzaj>
    <derivirana_varijabla naziv="DomainObject.Predmet.ProtuStrankaListNazivFormated_1">
      <item>ZA TU I ZA VAN j.d.o.o.</item>
    </derivirana_varijabla>
  </DomainObject.Predmet.ProtuStrankaListNazivFormated>
  <DomainObject.Predmet.ProtuStrankaListNazivFormatedOIB>
    <izvorni_sadrzaj>
      <item>ZA TU I ZA VAN j.d.o.o., OIB 42125618558</item>
    </izvorni_sadrzaj>
    <derivirana_varijabla naziv="DomainObject.Predmet.ProtuStrankaListNazivFormatedOIB_1">
      <item>ZA TU I ZA VAN j.d.o.o., OIB 42125618558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 TU I ZA VAN j.d.o.o.</izvorni_sadrzaj>
    <derivirana_varijabla naziv="DomainObject.Predmet.ProtustrankaIDrugi_1">ZA TU I ZA 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 TU I ZA VAN j.d.o.o., OIB 42125618558, Hanamanova 1 B, 10000 Zagreb</izvorni_sadrzaj>
    <derivirana_varijabla naziv="DomainObject.Predmet.ProtustrankaIDrugiAdressOIB_1">ZA TU I ZA VAN j.d.o.o., OIB 42125618558, Hanamanova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 TU I ZA VAN j.d.o.o.</item>
    </izvorni_sadrzaj>
    <derivirana_varijabla naziv="DomainObject.Predmet.SudioniciListNaziv_1">
      <item>FINA Regionalni centar Zagreb</item>
      <item>ZA TU I ZA VAN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 TU I ZA VAN j.d.o.o., OIB 42125618558, Hanamanova 1 B,10000 Zagreb</item>
    </izvorni_sadrzaj>
    <derivirana_varijabla naziv="DomainObject.Predmet.SudioniciListAdressOIB_1">
      <item>FINA Regionalni centar Zagreb, OIB 85821130368, Trg svibanjskih žrtava 1995. 1,10000 Zagreb</item>
      <item>ZA TU I ZA VAN j.d.o.o., OIB 42125618558, Hanamanova 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42125618558</item>
    </izvorni_sadrzaj>
    <derivirana_varijabla naziv="DomainObject.Predmet.SudioniciListNazivOIB_1">
      <item>, OIB 85821130368</item>
      <item>, OIB 42125618558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1947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2016-05-30T09:08:00Z</dcterms:created>
  <dc:creator>Mario Žišković</dc:creator>
  <cp:lastModifiedBy>Višnja Svečak</cp:lastModifiedBy>
  <cp:lastPrinted>2016-05-30T09:09:00Z</cp:lastPrinted>
  <dcterms:modified xmlns:xsi="http://www.w3.org/2001/XMLSchema-instance" xsi:type="dcterms:W3CDTF">2016-05-30T09:09:00Z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