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1043" w14:paraId="2b2104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A2F6C">
        <w:t>4550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E00">
        <w:t>26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A2F6C">
        <w:t>DUH IZ VLAŠKE, jednostavno društvo s ograničenom odgovornošću za trgovinu i usluge, OIB: 5485937505, Vlaška,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A2F6C">
        <w:t>2.935,67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D0E00">
        <w:t>26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15101E">
      <w:pPr>
        <w:jc w:val="right"/>
      </w:pPr>
      <w:r>
        <w:t xml:space="preserve">          </w:t>
      </w:r>
      <w:r w:rsidR="000E3B58">
        <w:t>Ljiljana Tomić</w:t>
      </w:r>
      <w:r w:rsidR="0015101E">
        <w:t>, v.r.</w:t>
      </w:r>
    </w:p>
    <w:p w:rsidRDefault="0015101E" w:rsidP="001E4791" w:rsidR="0015101E">
      <w:pPr>
        <w:jc w:val="right"/>
      </w:pPr>
    </w:p>
    <w:p w:rsidRDefault="0015101E" w:rsidP="00111BF6" w:rsidR="0015101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15101E" w:rsidP="00111BF6" w:rsidR="0015101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10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5101E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234A2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1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0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0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0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0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1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0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0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0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0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4550</izvorni_sadrzaj>
    <derivirana_varijabla naziv="DomainObject.Predmet.Broj_1">4550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St-4550/2015</izvorni_sadrzaj>
    <derivirana_varijabla naziv="DomainObject.Predmet.OznakaBroj_1">St-4550/2015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DUH IZ VLAŠKE j.d.o.o.</izvorni_sadrzaj>
    <derivirana_varijabla naziv="DomainObject.Predmet.ProtustrankaFormated_1">  DUH IZ VLAŠKE j.d.o.o.</derivirana_varijabla>
  </DomainObject.Predmet.ProtustrankaFormated>
  <DomainObject.Predmet.ProtustrankaFormatedOIB>
    <izvorni_sadrzaj>  DUH IZ VLAŠKE j.d.o.o., OIB 54855937505</izvorni_sadrzaj>
    <derivirana_varijabla naziv="DomainObject.Predmet.ProtustrankaFormatedOIB_1">  DUH IZ VLAŠKE j.d.o.o., OIB 54855937505</derivirana_varijabla>
  </DomainObject.Predmet.ProtustrankaFormatedOIB>
  <DomainObject.Predmet.ProtustrankaFormatedWithAdress>
    <izvorni_sadrzaj> DUH IZ VLAŠKE j.d.o.o., Vlaška 68, 10000 Zagreb</izvorni_sadrzaj>
    <derivirana_varijabla naziv="DomainObject.Predmet.ProtustrankaFormatedWithAdress_1"> DUH IZ VLAŠKE j.d.o.o., Vlaška 68, 10000 Zagreb</derivirana_varijabla>
  </DomainObject.Predmet.ProtustrankaFormatedWithAdress>
  <DomainObject.Predmet.ProtustrankaFormatedWithAdressOIB>
    <izvorni_sadrzaj> DUH IZ VLAŠKE j.d.o.o., OIB 54855937505, Vlaška 68, 10000 Zagreb</izvorni_sadrzaj>
    <derivirana_varijabla naziv="DomainObject.Predmet.ProtustrankaFormatedWithAdressOIB_1"> DUH IZ VLAŠKE j.d.o.o., OIB 54855937505, Vlaška 68, 10000 Zagreb</derivirana_varijabla>
  </DomainObject.Predmet.ProtustrankaFormatedWithAdressOIB>
  <DomainObject.Predmet.ProtustrankaWithAdress>
    <izvorni_sadrzaj>DUH IZ VLAŠKE j.d.o.o. Vlaška 68, 10000 Zagreb</izvorni_sadrzaj>
    <derivirana_varijabla naziv="DomainObject.Predmet.ProtustrankaWithAdress_1">DUH IZ VLAŠKE j.d.o.o. Vlaška 68, 10000 Zagreb</derivirana_varijabla>
  </DomainObject.Predmet.ProtustrankaWithAdress>
  <DomainObject.Predmet.ProtustrankaWithAdressOIB>
    <izvorni_sadrzaj>DUH IZ VLAŠKE j.d.o.o., OIB 54855937505, Vlaška 68, 10000 Zagreb</izvorni_sadrzaj>
    <derivirana_varijabla naziv="DomainObject.Predmet.ProtustrankaWithAdressOIB_1">DUH IZ VLAŠKE j.d.o.o., OIB 54855937505, Vlaška 68, 10000 Zagreb</derivirana_varijabla>
  </DomainObject.Predmet.ProtustrankaWithAdressOIB>
  <DomainObject.Predmet.ProtustrankaNazivFormated>
    <izvorni_sadrzaj>DUH IZ VLAŠKE j.d.o.o.</izvorni_sadrzaj>
    <derivirana_varijabla naziv="DomainObject.Predmet.ProtustrankaNazivFormated_1">DUH IZ VLAŠKE j.d.o.o.</derivirana_varijabla>
  </DomainObject.Predmet.ProtustrankaNazivFormated>
  <DomainObject.Predmet.ProtustrankaNazivFormatedOIB>
    <izvorni_sadrzaj>DUH IZ VLAŠKE j.d.o.o., OIB 54855937505</izvorni_sadrzaj>
    <derivirana_varijabla naziv="DomainObject.Predmet.ProtustrankaNazivFormatedOIB_1">DUH IZ VLAŠKE j.d.o.o., OIB 54855937505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DUH IZ VLAŠKE j.d.o.o.</item>
    </izvorni_sadrzaj>
    <derivirana_varijabla naziv="DomainObject.Predmet.ProtuStrankaListFormated_1">
      <item>DUH IZ VLAŠKE j.d.o.o.</item>
    </derivirana_varijabla>
  </DomainObject.Predmet.ProtuStrankaListFormated>
  <DomainObject.Predmet.ProtuStrankaListFormatedOIB>
    <izvorni_sadrzaj>
      <item>DUH IZ VLAŠKE j.d.o.o., OIB 54855937505</item>
    </izvorni_sadrzaj>
    <derivirana_varijabla naziv="DomainObject.Predmet.ProtuStrankaListFormatedOIB_1">
      <item>DUH IZ VLAŠKE j.d.o.o., OIB 54855937505</item>
    </derivirana_varijabla>
  </DomainObject.Predmet.ProtuStrankaListFormatedOIB>
  <DomainObject.Predmet.ProtuStrankaListFormatedWithAdress>
    <izvorni_sadrzaj>
      <item>DUH IZ VLAŠKE j.d.o.o., Vlaška 68, 10000 Zagreb</item>
    </izvorni_sadrzaj>
    <derivirana_varijabla naziv="DomainObject.Predmet.ProtuStrankaListFormatedWithAdress_1">
      <item>DUH IZ VLAŠKE j.d.o.o., Vlaška 68, 10000 Zagreb</item>
    </derivirana_varijabla>
  </DomainObject.Predmet.ProtuStrankaListFormatedWithAdress>
  <DomainObject.Predmet.ProtuStrankaListFormatedWithAdressOIB>
    <izvorni_sadrzaj>
      <item>DUH IZ VLAŠKE j.d.o.o., OIB 54855937505, Vlaška 68, 10000 Zagreb</item>
    </izvorni_sadrzaj>
    <derivirana_varijabla naziv="DomainObject.Predmet.ProtuStrankaListFormatedWithAdressOIB_1">
      <item>DUH IZ VLAŠKE j.d.o.o., OIB 54855937505, Vlaška 68, 10000 Zagreb</item>
    </derivirana_varijabla>
  </DomainObject.Predmet.ProtuStrankaListFormatedWithAdressOIB>
  <DomainObject.Predmet.ProtuStrankaListNazivFormated>
    <izvorni_sadrzaj>
      <item>DUH IZ VLAŠKE j.d.o.o.</item>
    </izvorni_sadrzaj>
    <derivirana_varijabla naziv="DomainObject.Predmet.ProtuStrankaListNazivFormated_1">
      <item>DUH IZ VLAŠKE j.d.o.o.</item>
    </derivirana_varijabla>
  </DomainObject.Predmet.ProtuStrankaListNazivFormated>
  <DomainObject.Predmet.ProtuStrankaListNazivFormatedOIB>
    <izvorni_sadrzaj>
      <item>DUH IZ VLAŠKE j.d.o.o., OIB 54855937505</item>
    </izvorni_sadrzaj>
    <derivirana_varijabla naziv="DomainObject.Predmet.ProtuStrankaListNazivFormatedOIB_1">
      <item>DUH IZ VLAŠKE j.d.o.o., OIB 54855937505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DUH IZ VLAŠKE j.d.o.o.</izvorni_sadrzaj>
    <derivirana_varijabla naziv="DomainObject.Predmet.ProtustrankaIDrugi_1">DUH IZ VLAŠKE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DUH IZ VLAŠKE j.d.o.o., OIB 54855937505, Vlaška 68, 10000 Zagreb</izvorni_sadrzaj>
    <derivirana_varijabla naziv="DomainObject.Predmet.ProtustrankaIDrugiAdressOIB_1">DUH IZ VLAŠKE j.d.o.o., OIB 54855937505,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DUH IZ VLAŠKE j.d.o.o.</item>
    </izvorni_sadrzaj>
    <derivirana_varijabla naziv="DomainObject.Predmet.SudioniciListNaziv_1">
      <item>FINA Regionalni centar Zagreb</item>
      <item>DUH IZ VLAŠKE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DUH IZ VLAŠKE j.d.o.o., OIB 54855937505, Vlaška 68,10000 Zagreb</item>
    </izvorni_sadrzaj>
    <derivirana_varijabla naziv="DomainObject.Predmet.SudioniciListAdressOIB_1">
      <item>FINA Regionalni centar Zagreb, OIB 85821130368, Trg svibanjskih žrtava 1995. 1,10000 Zagreb</item>
      <item>DUH IZ VLAŠKE j.d.o.o., OIB 54855937505, Vlaška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54855937505</item>
    </izvorni_sadrzaj>
    <derivirana_varijabla naziv="DomainObject.Predmet.SudioniciListNazivOIB_1">
      <item>, OIB 85821130368</item>
      <item>, OIB 54855937505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1386</properties:Characters>
  <properties:Lines>45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2015-11-26T13:14:00Z</cp:lastPrinted>
  <dcterms:modified xmlns:xsi="http://www.w3.org/2001/XMLSchema-instance" xsi:type="dcterms:W3CDTF">2015-11-26T13:15:00Z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