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ead17" w14:paraId="01ead17" w:rsidRDefault="0006739E" w:rsidP="0006739E" w:rsidR="0006739E">
      <w:pPr>
        <w:jc w:val="both"/>
        <w15:collapsed w:val="false"/>
      </w:pPr>
      <w:bookmarkStart w:name="_GoBack" w:id="0"/>
      <w:bookmarkEnd w:id="0"/>
      <w:r>
        <w:rPr>
          <w:noProof/>
        </w:rPr>
        <w:drawing>
          <wp:inline distR="0" distL="0" distB="0" distT="0">
            <wp:extent cy="715010" cx="542925"/>
            <wp:effectExtent b="8890" r="9525"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p>
    <w:p w:rsidRDefault="0006739E" w:rsidP="0006739E" w:rsidR="0006739E">
      <w:pPr>
        <w:jc w:val="both"/>
        <w:rPr>
          <w:b/>
        </w:rPr>
      </w:pPr>
      <w:r>
        <w:rPr>
          <w:b/>
        </w:rPr>
        <w:t>REPUBLIKA HRVASKA</w:t>
      </w:r>
    </w:p>
    <w:p w:rsidRDefault="0006739E" w:rsidP="0006739E" w:rsidR="0006739E">
      <w:pPr>
        <w:jc w:val="both"/>
        <w:rPr>
          <w:b/>
        </w:rPr>
      </w:pPr>
      <w:r>
        <w:rPr>
          <w:b/>
        </w:rPr>
        <w:t>TRGOVAČKI SUD U OSIJEKU</w:t>
      </w:r>
    </w:p>
    <w:p w:rsidRDefault="0006739E" w:rsidP="0006739E" w:rsidR="0006739E">
      <w:pPr>
        <w:jc w:val="both"/>
        <w:rPr>
          <w:b/>
        </w:rPr>
      </w:pPr>
      <w:r>
        <w:rPr>
          <w:b/>
        </w:rPr>
        <w:t>STALNA SLUŽBA U SLAVONSKOM BRODU</w:t>
      </w:r>
    </w:p>
    <w:p w:rsidRDefault="0006739E" w:rsidP="0006739E" w:rsidR="0006739E">
      <w:pPr>
        <w:jc w:val="both"/>
        <w:rPr>
          <w:b/>
        </w:rPr>
      </w:pPr>
      <w:r>
        <w:rPr>
          <w:b/>
        </w:rPr>
        <w:t xml:space="preserve">Trg pobjede 13       </w:t>
      </w:r>
      <w:r>
        <w:rPr>
          <w:b/>
        </w:rPr>
        <w:tab/>
      </w:r>
      <w:r>
        <w:rPr>
          <w:b/>
        </w:rPr>
        <w:tab/>
      </w:r>
      <w:r>
        <w:rPr>
          <w:b/>
        </w:rPr>
        <w:tab/>
      </w:r>
      <w:r>
        <w:rPr>
          <w:b/>
        </w:rPr>
        <w:tab/>
      </w:r>
      <w:r>
        <w:rPr>
          <w:b/>
        </w:rPr>
        <w:tab/>
      </w:r>
      <w:r>
        <w:rPr>
          <w:b/>
        </w:rPr>
        <w:tab/>
      </w:r>
      <w:r>
        <w:rPr>
          <w:b/>
        </w:rPr>
        <w:tab/>
        <w:t xml:space="preserve"> </w:t>
      </w:r>
      <w:r w:rsidR="0053146E">
        <w:rPr>
          <w:b/>
        </w:rPr>
        <w:t>Broj: 7/St-503/2011-184</w:t>
      </w:r>
    </w:p>
    <w:p w:rsidRDefault="0006739E" w:rsidP="0006739E" w:rsidR="0006739E">
      <w:pPr>
        <w:jc w:val="both"/>
        <w:rPr>
          <w:b/>
        </w:rPr>
      </w:pPr>
      <w:r>
        <w:rPr>
          <w:b/>
        </w:rPr>
        <w:t xml:space="preserve">Slavonski Brod     </w:t>
      </w:r>
    </w:p>
    <w:p w:rsidRDefault="0006739E" w:rsidP="0006739E" w:rsidR="0006739E">
      <w:pPr>
        <w:jc w:val="center"/>
        <w:rPr>
          <w:b/>
        </w:rPr>
      </w:pPr>
    </w:p>
    <w:p w:rsidRDefault="0006739E" w:rsidP="0006739E" w:rsidR="0006739E">
      <w:pPr>
        <w:jc w:val="center"/>
        <w:rPr>
          <w:b/>
        </w:rPr>
      </w:pPr>
      <w:r>
        <w:rPr>
          <w:b/>
        </w:rPr>
        <w:t>U  I M E  R E P U B L I K E  H R V A T S K E</w:t>
      </w:r>
    </w:p>
    <w:p w:rsidRDefault="0006739E" w:rsidP="0006739E" w:rsidR="0006739E">
      <w:pPr>
        <w:jc w:val="center"/>
        <w:rPr>
          <w:b/>
        </w:rPr>
      </w:pPr>
      <w:r>
        <w:rPr>
          <w:b/>
        </w:rPr>
        <w:t xml:space="preserve"> </w:t>
      </w:r>
    </w:p>
    <w:p w:rsidRDefault="0006739E" w:rsidP="0006739E" w:rsidR="0006739E">
      <w:pPr>
        <w:jc w:val="center"/>
        <w:rPr>
          <w:b/>
        </w:rPr>
      </w:pPr>
      <w:r>
        <w:rPr>
          <w:b/>
        </w:rPr>
        <w:t>R J E Š E N J E</w:t>
      </w:r>
    </w:p>
    <w:p w:rsidRDefault="0006739E" w:rsidP="0006739E" w:rsidR="0006739E">
      <w:pPr>
        <w:jc w:val="both"/>
      </w:pPr>
    </w:p>
    <w:p w:rsidRDefault="0006739E" w:rsidP="0006739E" w:rsidR="0006739E">
      <w:pPr>
        <w:ind w:firstLine="1440"/>
        <w:jc w:val="both"/>
      </w:pPr>
      <w:r>
        <w:t xml:space="preserve">TRGOVAČKI SUD U OSIJEKU, STALNA SLUŽBA U SLAVONSKOM BRODU, po stečajnoj sutkinji Mirni Vujčić, u stečajnom postupku nad stečajnim dužnikom </w:t>
      </w:r>
      <w:r w:rsidR="0053146E" w:rsidRPr="0053146E">
        <w:t xml:space="preserve">DBN ŠPORT </w:t>
      </w:r>
      <w:r w:rsidR="008A1C27">
        <w:t xml:space="preserve">d.o.o. </w:t>
      </w:r>
      <w:r w:rsidR="0053146E" w:rsidRPr="0053146E">
        <w:t>za trgovinu i usluge „u stečaju“, skraćena tvrtka: DBN ŠPORT d.o.o. „u stečaju“, Lipik, Slavonska ulica 49 OIB:  17386105166</w:t>
      </w:r>
      <w:r w:rsidR="0053146E">
        <w:t>, dana 05</w:t>
      </w:r>
      <w:r>
        <w:t xml:space="preserve">. </w:t>
      </w:r>
      <w:r w:rsidR="0053146E">
        <w:t>travnja</w:t>
      </w:r>
      <w:r>
        <w:t xml:space="preserve"> 2017. godine</w:t>
      </w:r>
    </w:p>
    <w:p w:rsidRDefault="0006739E" w:rsidP="0006739E" w:rsidR="0006739E">
      <w:pPr>
        <w:jc w:val="both"/>
      </w:pPr>
    </w:p>
    <w:p w:rsidRDefault="0006739E" w:rsidP="0006739E" w:rsidR="0006739E">
      <w:pPr>
        <w:jc w:val="center"/>
      </w:pPr>
      <w:r>
        <w:t>r i j e š i o    j e</w:t>
      </w:r>
    </w:p>
    <w:p w:rsidRDefault="0006739E" w:rsidP="0006739E" w:rsidR="0006739E">
      <w:pPr>
        <w:jc w:val="both"/>
      </w:pPr>
    </w:p>
    <w:p w:rsidRDefault="0006739E" w:rsidP="0006739E" w:rsidR="0006739E">
      <w:pPr>
        <w:ind w:firstLine="1440"/>
        <w:jc w:val="both"/>
      </w:pPr>
      <w:r>
        <w:t xml:space="preserve">I. Obustavlja se i zaključuje stečajni postupak nad stečajnim dužnikom </w:t>
      </w:r>
      <w:r w:rsidR="0053146E" w:rsidRPr="0053146E">
        <w:t xml:space="preserve">DBN ŠPORT </w:t>
      </w:r>
      <w:r w:rsidR="008A1C27">
        <w:t xml:space="preserve">d.o.o. </w:t>
      </w:r>
      <w:r w:rsidR="0053146E" w:rsidRPr="0053146E">
        <w:t>za trgovinu i usluge „u stečaju“, skraćena tvrtka: DBN ŠPORT d.o.o. „u stečaju“, Lipik, Slavonska ulica 49 OIB:  17386105166</w:t>
      </w:r>
      <w:r>
        <w:t xml:space="preserve"> jer stečajna masa nije dostatna niti za pokriće troškova stečajnog postupka.</w:t>
      </w:r>
    </w:p>
    <w:p w:rsidRDefault="0006739E" w:rsidP="0006739E" w:rsidR="0006739E">
      <w:pPr>
        <w:ind w:firstLine="1440"/>
        <w:jc w:val="both"/>
      </w:pPr>
    </w:p>
    <w:p w:rsidRDefault="0006739E" w:rsidP="0006739E" w:rsidR="0006739E">
      <w:pPr>
        <w:ind w:firstLine="1440"/>
        <w:jc w:val="both"/>
      </w:pPr>
      <w:r>
        <w:t>II. Stečajn</w:t>
      </w:r>
      <w:r w:rsidR="0053146E">
        <w:t>i</w:t>
      </w:r>
      <w:r>
        <w:t xml:space="preserve"> upravitelj  </w:t>
      </w:r>
      <w:r w:rsidR="0053146E">
        <w:t>Milan Stanić</w:t>
      </w:r>
      <w:r>
        <w:t xml:space="preserve"> iz Slavonskog Broda, </w:t>
      </w:r>
      <w:r w:rsidR="0053146E" w:rsidRPr="00602BF5">
        <w:t>Matije Gupca 28</w:t>
      </w:r>
      <w:r w:rsidR="001753B8">
        <w:t xml:space="preserve"> </w:t>
      </w:r>
      <w:r>
        <w:t xml:space="preserve">, OIB: </w:t>
      </w:r>
      <w:r w:rsidR="0053146E">
        <w:t>01567983373</w:t>
      </w:r>
      <w:r>
        <w:t>, duž</w:t>
      </w:r>
      <w:r w:rsidR="0053146E">
        <w:t>an</w:t>
      </w:r>
      <w:r>
        <w:t xml:space="preserve"> je i nakon obustave i zaključenja stečajnog postupka  u ime stečajnog dužnika, a  za račun stečajne mase nastaviti s unovčenjem imovine dužnika (nekretnina  opterećenih </w:t>
      </w:r>
      <w:proofErr w:type="spellStart"/>
      <w:r>
        <w:t>razlučnim</w:t>
      </w:r>
      <w:proofErr w:type="spellEnd"/>
      <w:r>
        <w:t xml:space="preserve"> pravom</w:t>
      </w:r>
      <w:r w:rsidR="009A4020">
        <w:t xml:space="preserve"> u ovršnim postupcima</w:t>
      </w:r>
      <w:r>
        <w:t xml:space="preserve">) i s ostvarenim  sredstvima namiriti nastale troškove stečajnog postupka, a neiskorišteni iznos uplatiti u Fond za namirenje troškova stečajnog postupka, a u slučaju ostvarenja zakonskih pretpostavki i podnijeti prijedlog za naknadnu diobu. </w:t>
      </w:r>
    </w:p>
    <w:p w:rsidRDefault="0006739E" w:rsidP="0006739E" w:rsidR="0006739E">
      <w:pPr>
        <w:ind w:firstLine="1440"/>
        <w:jc w:val="both"/>
      </w:pPr>
    </w:p>
    <w:p w:rsidRDefault="0006739E" w:rsidP="0006739E" w:rsidR="0006739E">
      <w:pPr>
        <w:ind w:firstLine="1440"/>
        <w:jc w:val="both"/>
      </w:pPr>
      <w:r>
        <w:t>III. Po pravomoćnosti ovog rješenja izvršit će se upis brisanja stečajnog dužnika u Sudskom registru.</w:t>
      </w:r>
    </w:p>
    <w:p w:rsidRDefault="0006739E" w:rsidP="0006739E" w:rsidR="0006739E">
      <w:pPr>
        <w:ind w:firstLine="1440"/>
        <w:jc w:val="both"/>
      </w:pPr>
    </w:p>
    <w:p w:rsidRDefault="0006739E" w:rsidP="0006739E" w:rsidR="0006739E">
      <w:pPr>
        <w:ind w:firstLine="1440"/>
        <w:jc w:val="both"/>
      </w:pPr>
      <w:r>
        <w:t>IV. Rješenje  će se javno objaviti na mrežnoj stranici e-Oglasna ploča sudova.</w:t>
      </w:r>
    </w:p>
    <w:p w:rsidRDefault="0006739E" w:rsidP="0006739E" w:rsidR="0006739E">
      <w:pPr>
        <w:ind w:firstLine="1440"/>
        <w:jc w:val="both"/>
      </w:pPr>
    </w:p>
    <w:p w:rsidRDefault="0006739E" w:rsidP="0006739E" w:rsidR="0006739E">
      <w:pPr>
        <w:ind w:firstLine="1440"/>
        <w:jc w:val="both"/>
      </w:pPr>
      <w:r>
        <w:t xml:space="preserve">V. </w:t>
      </w:r>
      <w:r w:rsidR="008A1C27">
        <w:t>Po pravomoćnosti ovog rješenja u</w:t>
      </w:r>
      <w:r>
        <w:t xml:space="preserve"> sudski registar izvršit će se upis Stečajne mase iza stečajnog dužnika </w:t>
      </w:r>
      <w:r w:rsidR="0053146E" w:rsidRPr="0053146E">
        <w:t>DBN ŠPORT</w:t>
      </w:r>
      <w:r w:rsidR="008A1C27">
        <w:t xml:space="preserve"> d.o.o. </w:t>
      </w:r>
      <w:r w:rsidR="0053146E" w:rsidRPr="0053146E">
        <w:t xml:space="preserve"> za trgovinu i usluge „u stečaju“, skraćena tvrtka: DBN ŠPORT d.o.o. „u stečaju“, Lipik, Slavonska ulica 49 OIB:  17386105166</w:t>
      </w:r>
      <w:r>
        <w:t xml:space="preserve"> sa sjedištem na adresi stečajn</w:t>
      </w:r>
      <w:r w:rsidR="0053146E">
        <w:t>og</w:t>
      </w:r>
      <w:r>
        <w:t xml:space="preserve"> upravitelj</w:t>
      </w:r>
      <w:r w:rsidR="0053146E">
        <w:t>a</w:t>
      </w:r>
      <w:r>
        <w:t xml:space="preserve"> </w:t>
      </w:r>
      <w:r w:rsidR="0053146E">
        <w:t>Milana Stanić</w:t>
      </w:r>
      <w:r>
        <w:t xml:space="preserve">, OIB: </w:t>
      </w:r>
      <w:r w:rsidR="0053146E" w:rsidRPr="0053146E">
        <w:t>01567983373</w:t>
      </w:r>
      <w:r w:rsidR="00602BF5">
        <w:t xml:space="preserve"> i to: Slavonski Brod,</w:t>
      </w:r>
      <w:r w:rsidR="001753B8">
        <w:t xml:space="preserve"> </w:t>
      </w:r>
      <w:r>
        <w:t xml:space="preserve"> </w:t>
      </w:r>
      <w:r w:rsidR="0053146E" w:rsidRPr="001E546F">
        <w:t>Matije Gupca 28</w:t>
      </w:r>
      <w:r w:rsidRPr="001753B8">
        <w:rPr>
          <w:b/>
        </w:rPr>
        <w:t>,</w:t>
      </w:r>
      <w:r>
        <w:t xml:space="preserve"> a koji upis će provesti sudski registar ovoga suda.               </w:t>
      </w:r>
    </w:p>
    <w:p w:rsidRDefault="0006739E" w:rsidP="0006739E" w:rsidR="0006739E">
      <w:pPr>
        <w:ind w:firstLine="1440"/>
        <w:jc w:val="both"/>
      </w:pPr>
    </w:p>
    <w:p w:rsidRDefault="0006739E" w:rsidP="0006739E" w:rsidR="0006739E">
      <w:pPr>
        <w:ind w:firstLine="1440"/>
        <w:jc w:val="both"/>
      </w:pPr>
    </w:p>
    <w:p w:rsidRDefault="0053146E" w:rsidP="0006739E" w:rsidR="0053146E">
      <w:pPr>
        <w:ind w:firstLine="1440"/>
        <w:jc w:val="both"/>
      </w:pPr>
    </w:p>
    <w:p w:rsidRDefault="0053146E" w:rsidP="0006739E" w:rsidR="0053146E">
      <w:pPr>
        <w:ind w:firstLine="1440"/>
        <w:jc w:val="both"/>
      </w:pPr>
    </w:p>
    <w:p w:rsidRDefault="0006739E" w:rsidP="0006739E" w:rsidR="0006739E">
      <w:pPr>
        <w:ind w:firstLine="1440"/>
        <w:jc w:val="both"/>
      </w:pPr>
    </w:p>
    <w:p w:rsidRDefault="0006739E" w:rsidP="0006739E" w:rsidR="0006739E">
      <w:pPr>
        <w:ind w:firstLine="1440"/>
        <w:jc w:val="both"/>
      </w:pPr>
    </w:p>
    <w:p w:rsidRDefault="0053146E" w:rsidP="0006739E" w:rsidR="0006739E">
      <w:pPr>
        <w:ind w:firstLine="1440"/>
        <w:jc w:val="right"/>
      </w:pPr>
      <w:r>
        <w:rPr>
          <w:b/>
        </w:rPr>
        <w:lastRenderedPageBreak/>
        <w:t>Broj: 7/St-503</w:t>
      </w:r>
      <w:r w:rsidR="0006739E">
        <w:rPr>
          <w:b/>
        </w:rPr>
        <w:t>/201</w:t>
      </w:r>
      <w:r>
        <w:rPr>
          <w:b/>
        </w:rPr>
        <w:t>1</w:t>
      </w:r>
      <w:r w:rsidR="0006739E">
        <w:rPr>
          <w:b/>
        </w:rPr>
        <w:t>-</w:t>
      </w:r>
      <w:r>
        <w:rPr>
          <w:b/>
        </w:rPr>
        <w:t>184</w:t>
      </w:r>
    </w:p>
    <w:p w:rsidRDefault="0006739E" w:rsidP="0006739E" w:rsidR="0006739E">
      <w:pPr>
        <w:ind w:firstLine="1440"/>
      </w:pPr>
      <w:r>
        <w:t xml:space="preserve">                                        Obrazloženje</w:t>
      </w:r>
    </w:p>
    <w:p w:rsidRDefault="0006739E" w:rsidP="0006739E" w:rsidR="0006739E">
      <w:pPr>
        <w:ind w:firstLine="1440"/>
        <w:jc w:val="center"/>
      </w:pPr>
    </w:p>
    <w:p w:rsidRDefault="0006739E" w:rsidP="0006739E" w:rsidR="0006739E">
      <w:pPr>
        <w:jc w:val="both"/>
      </w:pPr>
      <w:r>
        <w:t xml:space="preserve"> </w:t>
      </w:r>
      <w:r>
        <w:tab/>
      </w:r>
      <w:r>
        <w:tab/>
        <w:t xml:space="preserve"> Rješenjem Trgovačkog suda u Osijeku Stalne službe </w:t>
      </w:r>
      <w:r w:rsidR="0053146E">
        <w:t>u Slavonskom Brodu posl.br. St-503</w:t>
      </w:r>
      <w:r>
        <w:t>/201</w:t>
      </w:r>
      <w:r w:rsidR="0053146E">
        <w:t xml:space="preserve">1-8 </w:t>
      </w:r>
      <w:r>
        <w:t xml:space="preserve">od </w:t>
      </w:r>
      <w:r w:rsidR="0053146E">
        <w:t>13. siječnja</w:t>
      </w:r>
      <w:r>
        <w:t xml:space="preserve"> 201</w:t>
      </w:r>
      <w:r w:rsidR="0053146E">
        <w:t>2</w:t>
      </w:r>
      <w:r>
        <w:t xml:space="preserve">. godine otvoren je stečajni postupak nad stečajnim dužnikom </w:t>
      </w:r>
      <w:r w:rsidR="0053146E" w:rsidRPr="0053146E">
        <w:t xml:space="preserve">DBN ŠPORT </w:t>
      </w:r>
      <w:r w:rsidR="0046445F">
        <w:t xml:space="preserve">d.o.o. </w:t>
      </w:r>
      <w:r w:rsidR="00BA30BB">
        <w:t>za trgovinu i usluge</w:t>
      </w:r>
      <w:r w:rsidR="0053146E" w:rsidRPr="0053146E">
        <w:t>, skraćena tvrt</w:t>
      </w:r>
      <w:r w:rsidR="00BA30BB">
        <w:t xml:space="preserve">ka: DBN ŠPORT d.o.o. </w:t>
      </w:r>
      <w:r w:rsidR="0053146E" w:rsidRPr="0053146E">
        <w:t>, Lipik, Slavonska ulica 49 OIB:  17386105166</w:t>
      </w:r>
      <w:r>
        <w:t>, a za stečajn</w:t>
      </w:r>
      <w:r w:rsidR="0053146E">
        <w:t>og</w:t>
      </w:r>
      <w:r>
        <w:t xml:space="preserve"> upravitelj</w:t>
      </w:r>
      <w:r w:rsidR="0053146E">
        <w:t>a</w:t>
      </w:r>
      <w:r>
        <w:t xml:space="preserve">  imenovan je </w:t>
      </w:r>
      <w:r w:rsidR="0053146E">
        <w:t>Milan Stanić</w:t>
      </w:r>
      <w:r>
        <w:t xml:space="preserve"> </w:t>
      </w:r>
      <w:proofErr w:type="spellStart"/>
      <w:r w:rsidR="0053146E">
        <w:t>dipl.ec</w:t>
      </w:r>
      <w:proofErr w:type="spellEnd"/>
      <w:r w:rsidR="0053146E">
        <w:t xml:space="preserve"> iz Slavonskog Broda</w:t>
      </w:r>
      <w:r w:rsidR="00BA30BB">
        <w:t>.</w:t>
      </w:r>
    </w:p>
    <w:p w:rsidRDefault="0053146E" w:rsidP="0006739E" w:rsidR="0006739E">
      <w:pPr>
        <w:ind w:firstLine="1440"/>
        <w:jc w:val="both"/>
      </w:pPr>
      <w:r>
        <w:t>Rješenjem posl.br. 7/St-503</w:t>
      </w:r>
      <w:r w:rsidR="0006739E">
        <w:t>/201</w:t>
      </w:r>
      <w:r>
        <w:t>1</w:t>
      </w:r>
      <w:r w:rsidR="0006739E">
        <w:t>-</w:t>
      </w:r>
      <w:r w:rsidR="00BA30BB">
        <w:t>30</w:t>
      </w:r>
      <w:r w:rsidR="0006739E">
        <w:t xml:space="preserve">  od 2</w:t>
      </w:r>
      <w:r>
        <w:t>0</w:t>
      </w:r>
      <w:r w:rsidR="0006739E">
        <w:t>. ožujka 201</w:t>
      </w:r>
      <w:r>
        <w:t>2</w:t>
      </w:r>
      <w:r w:rsidR="0006739E">
        <w:t>. godine utvrđene su tražbine stečajnih vjerovnika i to stečajnih vjerovnika prvog višeg ispla</w:t>
      </w:r>
      <w:r w:rsidR="00BA30BB">
        <w:t>tnog reda u iznosu od 247.580,11</w:t>
      </w:r>
      <w:r w:rsidR="0006739E">
        <w:t xml:space="preserve"> Kn te stečajnih vjerovnika drugog višeg isplatno</w:t>
      </w:r>
      <w:r w:rsidR="00BA30BB">
        <w:t>g reda u iznosu od 39.339.938,02 Kn.</w:t>
      </w:r>
    </w:p>
    <w:p w:rsidRDefault="0006739E" w:rsidP="00D67A98" w:rsidR="0006739E">
      <w:pPr>
        <w:ind w:firstLine="1440"/>
        <w:jc w:val="both"/>
      </w:pPr>
      <w:r>
        <w:t xml:space="preserve"> Iz Izvješća o tijeku stečajnog postupka i stanju steč</w:t>
      </w:r>
      <w:r w:rsidR="00BA30BB">
        <w:t>ajne mase stečajnog upravitelja od 07. ožujka</w:t>
      </w:r>
      <w:r>
        <w:t xml:space="preserve"> 2017. godine proizlazi da stečajna masa stečajnog dužnika nije dostatna za pokriće troškova st</w:t>
      </w:r>
      <w:r w:rsidR="00BA30BB">
        <w:t>ečajnog postupka, te je stečajni upravitelj predložio</w:t>
      </w:r>
      <w:r>
        <w:t xml:space="preserve"> da se stečajni postupak iz tog razloga obustavi</w:t>
      </w:r>
      <w:r w:rsidR="0043593D">
        <w:t xml:space="preserve"> i zaključi</w:t>
      </w:r>
      <w:r>
        <w:t>. Iz predmetno</w:t>
      </w:r>
      <w:r w:rsidR="00BA30BB">
        <w:t>g izvješća i očitovanja stečajnog upravitelja</w:t>
      </w:r>
      <w:r>
        <w:t xml:space="preserve"> na Skupštini vje</w:t>
      </w:r>
      <w:r w:rsidR="00BA30BB">
        <w:t>rovnika održanoj dana 05. travnja</w:t>
      </w:r>
      <w:r>
        <w:t xml:space="preserve"> 2017. godine proizlazi da stečajnu masu stečajnog dužnika čini jedino nekretnine</w:t>
      </w:r>
      <w:r w:rsidR="0015689F">
        <w:t xml:space="preserve"> opterećene </w:t>
      </w:r>
      <w:proofErr w:type="spellStart"/>
      <w:r w:rsidR="0015689F">
        <w:t>razlučnim</w:t>
      </w:r>
      <w:proofErr w:type="spellEnd"/>
      <w:r w:rsidR="0015689F">
        <w:t xml:space="preserve"> pravom</w:t>
      </w:r>
      <w:r>
        <w:t xml:space="preserve"> </w:t>
      </w:r>
      <w:r w:rsidR="0015689F">
        <w:t>upisane</w:t>
      </w:r>
      <w:r w:rsidR="00D04B9B" w:rsidRPr="00D04B9B">
        <w:t xml:space="preserve"> u zk.ul.1086  i </w:t>
      </w:r>
      <w:proofErr w:type="spellStart"/>
      <w:r w:rsidR="00D04B9B" w:rsidRPr="00D04B9B">
        <w:t>zk.ul</w:t>
      </w:r>
      <w:proofErr w:type="spellEnd"/>
      <w:r w:rsidR="00D04B9B" w:rsidRPr="00D04B9B">
        <w:t>. 4529 k.o. Novsk</w:t>
      </w:r>
      <w:r w:rsidR="0015689F">
        <w:t>a</w:t>
      </w:r>
      <w:r w:rsidR="00492302">
        <w:t xml:space="preserve"> koje se prodaju u ovršnim postupcima</w:t>
      </w:r>
      <w:r w:rsidR="0015689F">
        <w:t>, dok su nekre</w:t>
      </w:r>
      <w:r w:rsidR="00217707">
        <w:t>tnine opt</w:t>
      </w:r>
      <w:r w:rsidR="0015689F">
        <w:t>e</w:t>
      </w:r>
      <w:r w:rsidR="00217707">
        <w:t xml:space="preserve">rećene </w:t>
      </w:r>
      <w:proofErr w:type="spellStart"/>
      <w:r w:rsidR="00217707">
        <w:t>razlučnim</w:t>
      </w:r>
      <w:proofErr w:type="spellEnd"/>
      <w:r w:rsidR="00217707">
        <w:t xml:space="preserve"> </w:t>
      </w:r>
      <w:r w:rsidR="0015689F">
        <w:t>p</w:t>
      </w:r>
      <w:r w:rsidR="00217707">
        <w:t>r</w:t>
      </w:r>
      <w:r w:rsidR="0015689F">
        <w:t xml:space="preserve">avom upisane u </w:t>
      </w:r>
      <w:proofErr w:type="spellStart"/>
      <w:r w:rsidR="0015689F">
        <w:t>zk.</w:t>
      </w:r>
      <w:r w:rsidR="00492302">
        <w:t>ul</w:t>
      </w:r>
      <w:proofErr w:type="spellEnd"/>
      <w:r w:rsidR="00492302">
        <w:t xml:space="preserve">. </w:t>
      </w:r>
      <w:r w:rsidR="0015689F">
        <w:t>6144 k.o. Požega prodane u st</w:t>
      </w:r>
      <w:r w:rsidR="00217707">
        <w:t>e</w:t>
      </w:r>
      <w:r w:rsidR="0015689F">
        <w:t>č</w:t>
      </w:r>
      <w:r w:rsidR="00217707">
        <w:t>ajnom pos</w:t>
      </w:r>
      <w:r w:rsidR="0015689F">
        <w:t>t</w:t>
      </w:r>
      <w:r w:rsidR="00217707">
        <w:t>u</w:t>
      </w:r>
      <w:r w:rsidR="0015689F">
        <w:t>pku, da je  d</w:t>
      </w:r>
      <w:r w:rsidR="00D04B9B" w:rsidRPr="00D04B9B">
        <w:t>užnik je u b</w:t>
      </w:r>
      <w:r w:rsidR="00D67A98">
        <w:t>ilanci za 2010.godinu</w:t>
      </w:r>
      <w:r w:rsidR="00492302">
        <w:t xml:space="preserve"> ( prije otvaranja stečajnog postupka) </w:t>
      </w:r>
      <w:r w:rsidR="00D67A98">
        <w:t xml:space="preserve"> iskazivao</w:t>
      </w:r>
      <w:r w:rsidR="00D04B9B" w:rsidRPr="00D04B9B">
        <w:t xml:space="preserve"> kratkotrajnu imovinu u iznosu od 38.375.859,00 Kn, ali</w:t>
      </w:r>
      <w:r w:rsidR="0015689F">
        <w:t xml:space="preserve"> strukturu te imovine nije mogao</w:t>
      </w:r>
      <w:r w:rsidR="00D04B9B" w:rsidRPr="00D04B9B">
        <w:t xml:space="preserve"> utvrditi zbog nedostatka</w:t>
      </w:r>
      <w:r w:rsidR="0015689F">
        <w:t xml:space="preserve"> poslovne dokumentacije duž</w:t>
      </w:r>
      <w:r w:rsidR="00492302">
        <w:t>nika i</w:t>
      </w:r>
      <w:r w:rsidR="00D67A98">
        <w:t xml:space="preserve"> da </w:t>
      </w:r>
      <w:r w:rsidR="0015689F">
        <w:t>sukladno</w:t>
      </w:r>
      <w:r w:rsidR="00217707">
        <w:t xml:space="preserve"> tome</w:t>
      </w:r>
      <w:r w:rsidR="0015689F">
        <w:t xml:space="preserve"> tražbine koje</w:t>
      </w:r>
      <w:r w:rsidR="00492302">
        <w:t xml:space="preserve"> su</w:t>
      </w:r>
      <w:r w:rsidR="0015689F">
        <w:t xml:space="preserve"> u</w:t>
      </w:r>
      <w:r w:rsidR="00D04B9B" w:rsidRPr="00D04B9B">
        <w:t xml:space="preserve"> pokaznom popisu</w:t>
      </w:r>
      <w:r w:rsidR="00492302">
        <w:t>, koji je predao</w:t>
      </w:r>
      <w:r w:rsidR="0015689F">
        <w:t xml:space="preserve"> bivši</w:t>
      </w:r>
      <w:r w:rsidR="00D04B9B" w:rsidRPr="00D04B9B">
        <w:t xml:space="preserve"> z</w:t>
      </w:r>
      <w:r w:rsidR="0015689F">
        <w:t xml:space="preserve">akonski </w:t>
      </w:r>
      <w:r w:rsidR="00D04B9B" w:rsidRPr="00D04B9B">
        <w:t>z</w:t>
      </w:r>
      <w:r w:rsidR="0015689F">
        <w:t>astupnika</w:t>
      </w:r>
      <w:r w:rsidR="00D04B9B" w:rsidRPr="00D04B9B">
        <w:t xml:space="preserve"> dužnika</w:t>
      </w:r>
      <w:r w:rsidR="00492302">
        <w:t>,</w:t>
      </w:r>
      <w:r w:rsidR="00D04B9B" w:rsidRPr="00D04B9B">
        <w:t xml:space="preserve"> iskazan</w:t>
      </w:r>
      <w:r w:rsidR="00217707">
        <w:t>e</w:t>
      </w:r>
      <w:r w:rsidR="00D04B9B" w:rsidRPr="00D04B9B">
        <w:t xml:space="preserve"> u iznosu 12.313.684,12 Kn nije moguće naplatiti jer ne postoji nikakva analitika ovih</w:t>
      </w:r>
      <w:r w:rsidR="0015689F">
        <w:t xml:space="preserve"> tražbina ( u</w:t>
      </w:r>
      <w:r w:rsidR="00D04B9B" w:rsidRPr="00D04B9B">
        <w:t>govor</w:t>
      </w:r>
      <w:r w:rsidR="0015689F">
        <w:t>i</w:t>
      </w:r>
      <w:r w:rsidR="00D04B9B" w:rsidRPr="00D04B9B">
        <w:t xml:space="preserve"> o zajmu, dokazi o isplatama i sl.)</w:t>
      </w:r>
      <w:r w:rsidR="0015689F">
        <w:t xml:space="preserve">, da se </w:t>
      </w:r>
      <w:r w:rsidR="00D04B9B" w:rsidRPr="00D04B9B">
        <w:t xml:space="preserve"> u odnosu na bivšeg z</w:t>
      </w:r>
      <w:r w:rsidR="0015689F">
        <w:t>akonskog zastupnika</w:t>
      </w:r>
      <w:r w:rsidR="00D04B9B" w:rsidRPr="00D04B9B">
        <w:t xml:space="preserve"> dužnika Mladena </w:t>
      </w:r>
      <w:proofErr w:type="spellStart"/>
      <w:r w:rsidR="00D04B9B" w:rsidRPr="00D04B9B">
        <w:t>Nagy</w:t>
      </w:r>
      <w:proofErr w:type="spellEnd"/>
      <w:r w:rsidR="00D04B9B" w:rsidRPr="00D04B9B">
        <w:t xml:space="preserve"> vodi  kazneni postupak pred Općinskim sudom u Bjelovaru po kaznenoj prijavi Republike Hrvatske zbog neplaćanja poreznih obveza u </w:t>
      </w:r>
      <w:r w:rsidR="0015689F">
        <w:t>kojem je stečajni dužnik podnio imovinsko</w:t>
      </w:r>
      <w:r w:rsidR="00D04B9B" w:rsidRPr="00D04B9B">
        <w:t>pravni zahtjev</w:t>
      </w:r>
      <w:r w:rsidR="00492302">
        <w:t xml:space="preserve"> da se </w:t>
      </w:r>
      <w:r w:rsidR="00D04B9B" w:rsidRPr="00D04B9B">
        <w:t xml:space="preserve"> u slučaju da se utvrdi postojanje </w:t>
      </w:r>
      <w:r w:rsidR="00217707">
        <w:t>steč</w:t>
      </w:r>
      <w:r w:rsidR="00492302">
        <w:t xml:space="preserve">ajne mase </w:t>
      </w:r>
      <w:r w:rsidR="00217707">
        <w:t>ista prenese</w:t>
      </w:r>
      <w:r w:rsidR="00D04B9B" w:rsidRPr="00D04B9B">
        <w:t xml:space="preserve"> </w:t>
      </w:r>
      <w:r w:rsidR="00217707">
        <w:t xml:space="preserve">u korist </w:t>
      </w:r>
      <w:r w:rsidR="00492302">
        <w:t xml:space="preserve"> dužnika,</w:t>
      </w:r>
      <w:r w:rsidR="00217707">
        <w:t xml:space="preserve"> </w:t>
      </w:r>
      <w:r w:rsidR="00D04B9B" w:rsidRPr="00D04B9B">
        <w:t xml:space="preserve"> da dužnik nema pokretne </w:t>
      </w:r>
      <w:r w:rsidR="00217707">
        <w:t xml:space="preserve">ili druge imovine. </w:t>
      </w:r>
      <w:r w:rsidR="00D67A98">
        <w:t xml:space="preserve">Nadalje proizlazi da se </w:t>
      </w:r>
      <w:r w:rsidR="00D04B9B" w:rsidRPr="00D04B9B">
        <w:t>nepokretna imovina dužnik</w:t>
      </w:r>
      <w:r w:rsidR="00D67A98">
        <w:t>a</w:t>
      </w:r>
      <w:r w:rsidR="00D04B9B" w:rsidRPr="00D04B9B">
        <w:t xml:space="preserve"> upisana u zk.ul.1086 i </w:t>
      </w:r>
      <w:proofErr w:type="spellStart"/>
      <w:r w:rsidR="00D04B9B" w:rsidRPr="00D04B9B">
        <w:t>zk.ul</w:t>
      </w:r>
      <w:proofErr w:type="spellEnd"/>
      <w:r w:rsidR="00D04B9B" w:rsidRPr="00D04B9B">
        <w:t xml:space="preserve"> 4529 k.o. Novska prodaje u ovršnim postupcima pred Općinskim sudom </w:t>
      </w:r>
      <w:r w:rsidR="00D67A98">
        <w:t xml:space="preserve">Sisku Stalna služba </w:t>
      </w:r>
      <w:r w:rsidR="00D04B9B" w:rsidRPr="00D04B9B">
        <w:t>u Kutini</w:t>
      </w:r>
      <w:r w:rsidR="00416D10">
        <w:t xml:space="preserve"> ( primarno u ovršnom postupku </w:t>
      </w:r>
      <w:proofErr w:type="spellStart"/>
      <w:r w:rsidR="00416D10">
        <w:t>Ovr</w:t>
      </w:r>
      <w:proofErr w:type="spellEnd"/>
      <w:r w:rsidR="00416D10">
        <w:t>-1639/15)</w:t>
      </w:r>
      <w:r w:rsidR="00D04B9B" w:rsidRPr="00D04B9B">
        <w:t>, da je i ovaj sud</w:t>
      </w:r>
      <w:r w:rsidR="00D67A98">
        <w:t>, kao stečajni sud,</w:t>
      </w:r>
      <w:r w:rsidR="00D04B9B" w:rsidRPr="00D04B9B">
        <w:t xml:space="preserve"> izazvao sukob nadležnosti svojim dopisom od </w:t>
      </w:r>
      <w:r w:rsidR="00D67A98">
        <w:t xml:space="preserve">22.veljače 2017.godine </w:t>
      </w:r>
      <w:r w:rsidR="00D04B9B" w:rsidRPr="00D04B9B">
        <w:t xml:space="preserve"> </w:t>
      </w:r>
      <w:r w:rsidR="00D67A98">
        <w:t xml:space="preserve">vezano uz </w:t>
      </w:r>
      <w:r w:rsidR="00D04B9B" w:rsidRPr="00D04B9B">
        <w:t xml:space="preserve">prodaju </w:t>
      </w:r>
      <w:r w:rsidR="00D67A98">
        <w:t>istih nekretnina</w:t>
      </w:r>
      <w:r w:rsidR="00D04B9B" w:rsidRPr="00D04B9B">
        <w:t xml:space="preserve"> u predmetu </w:t>
      </w:r>
      <w:proofErr w:type="spellStart"/>
      <w:r w:rsidR="00D04B9B" w:rsidRPr="00D04B9B">
        <w:t>Ovr</w:t>
      </w:r>
      <w:proofErr w:type="spellEnd"/>
      <w:r w:rsidR="00D04B9B" w:rsidRPr="00D04B9B">
        <w:t xml:space="preserve">-400/2015 Općinskog suda u Sisku Stalne službe u Kutini i za očekivati je da će se i taj postupak nastaviti pred Općinskim sudom u Sisku Stalna služba Kutina, jer se radi o postupku koji je pokrenut prije otvaranja stečajnog postupka </w:t>
      </w:r>
      <w:r w:rsidR="00492302">
        <w:t xml:space="preserve">nad dužnikom </w:t>
      </w:r>
      <w:r w:rsidR="00D04B9B" w:rsidRPr="00D04B9B">
        <w:t xml:space="preserve">i </w:t>
      </w:r>
      <w:r w:rsidR="00D67A98">
        <w:t>prije stupanja na snagu novoga S</w:t>
      </w:r>
      <w:r w:rsidR="00D04B9B" w:rsidRPr="00D04B9B">
        <w:t>tečajnog zakona. Imovina dužnika</w:t>
      </w:r>
      <w:r w:rsidR="00492302">
        <w:t>-</w:t>
      </w:r>
      <w:r w:rsidR="00D04B9B" w:rsidRPr="00D04B9B">
        <w:t xml:space="preserve"> nekretnine upisane u </w:t>
      </w:r>
      <w:proofErr w:type="spellStart"/>
      <w:r w:rsidR="00D04B9B" w:rsidRPr="00D04B9B">
        <w:t>zk.ul</w:t>
      </w:r>
      <w:proofErr w:type="spellEnd"/>
      <w:r w:rsidR="00D04B9B" w:rsidRPr="00D04B9B">
        <w:t xml:space="preserve"> 6144 k.o. Požega</w:t>
      </w:r>
      <w:r w:rsidR="00492302">
        <w:t xml:space="preserve"> opterećene </w:t>
      </w:r>
      <w:proofErr w:type="spellStart"/>
      <w:r w:rsidR="00492302">
        <w:t>razlučnim</w:t>
      </w:r>
      <w:proofErr w:type="spellEnd"/>
      <w:r w:rsidR="00492302">
        <w:t xml:space="preserve"> pravom prodane su</w:t>
      </w:r>
      <w:r w:rsidR="00D04B9B" w:rsidRPr="00D04B9B">
        <w:t xml:space="preserve"> u stečajnom postupku, djelomično je namiren </w:t>
      </w:r>
      <w:proofErr w:type="spellStart"/>
      <w:r w:rsidR="00D04B9B" w:rsidRPr="00D04B9B">
        <w:t>razlučni</w:t>
      </w:r>
      <w:proofErr w:type="spellEnd"/>
      <w:r w:rsidR="00D04B9B" w:rsidRPr="00D04B9B">
        <w:t xml:space="preserve"> vjerovnik Croatia osiguranje d.d. </w:t>
      </w:r>
      <w:r w:rsidR="00492302">
        <w:t xml:space="preserve">Zagreb, </w:t>
      </w:r>
      <w:r w:rsidR="00D04B9B" w:rsidRPr="00D04B9B">
        <w:t>te j</w:t>
      </w:r>
      <w:r w:rsidR="00492302">
        <w:t>e iznos od 97.771,64</w:t>
      </w:r>
      <w:r w:rsidR="00D67A98">
        <w:t xml:space="preserve"> Kn prenesen</w:t>
      </w:r>
      <w:r w:rsidR="00D04B9B" w:rsidRPr="00D04B9B">
        <w:t xml:space="preserve"> u korist stečajne mase, ali je taj iznos u međuvremenu ovršen od strane Grada Novska po osnovi n</w:t>
      </w:r>
      <w:r w:rsidR="00416D10">
        <w:t>eplaćene komunalne naknade. Proizlazi nadalje</w:t>
      </w:r>
      <w:r w:rsidR="00D67A98">
        <w:t xml:space="preserve"> da </w:t>
      </w:r>
      <w:r w:rsidR="00D04B9B" w:rsidRPr="00D04B9B">
        <w:t xml:space="preserve"> nagrada stečajnog upravitelja </w:t>
      </w:r>
      <w:r w:rsidR="00492302">
        <w:t>prema vrijedn</w:t>
      </w:r>
      <w:r w:rsidR="00D67A98">
        <w:t>o</w:t>
      </w:r>
      <w:r w:rsidR="00492302">
        <w:t>st</w:t>
      </w:r>
      <w:r w:rsidR="00416D10">
        <w:t>i d</w:t>
      </w:r>
      <w:r w:rsidR="00492302">
        <w:t xml:space="preserve">o sada </w:t>
      </w:r>
      <w:r w:rsidR="00D67A98">
        <w:t>un</w:t>
      </w:r>
      <w:r w:rsidR="00492302">
        <w:t>ov</w:t>
      </w:r>
      <w:r w:rsidR="00D67A98">
        <w:t>č</w:t>
      </w:r>
      <w:r w:rsidR="00492302">
        <w:t>e</w:t>
      </w:r>
      <w:r w:rsidR="00D67A98">
        <w:t xml:space="preserve">ne imovine </w:t>
      </w:r>
      <w:r w:rsidR="00D04B9B" w:rsidRPr="00D04B9B">
        <w:t xml:space="preserve">iznosi 47.500,00 </w:t>
      </w:r>
      <w:r w:rsidR="00492302">
        <w:t>Kn</w:t>
      </w:r>
      <w:r w:rsidR="00416D10">
        <w:t>, da nije isplaćena nit nagrada za rad Odbora vjernika</w:t>
      </w:r>
      <w:r w:rsidR="00492302">
        <w:t xml:space="preserve"> te</w:t>
      </w:r>
      <w:r w:rsidR="00D67A98">
        <w:t xml:space="preserve">  kako </w:t>
      </w:r>
      <w:r w:rsidR="00492302">
        <w:t>dužnik druge imovine osim nekre</w:t>
      </w:r>
      <w:r w:rsidR="00D67A98">
        <w:t>t</w:t>
      </w:r>
      <w:r w:rsidR="00492302">
        <w:t>n</w:t>
      </w:r>
      <w:r w:rsidR="00D67A98">
        <w:t>ina opt</w:t>
      </w:r>
      <w:r w:rsidR="00492302">
        <w:t>e</w:t>
      </w:r>
      <w:r w:rsidR="00D67A98">
        <w:t>reć</w:t>
      </w:r>
      <w:r w:rsidR="00492302">
        <w:t xml:space="preserve">enih </w:t>
      </w:r>
      <w:proofErr w:type="spellStart"/>
      <w:r w:rsidR="00492302">
        <w:t>razlučnim</w:t>
      </w:r>
      <w:proofErr w:type="spellEnd"/>
      <w:r w:rsidR="00492302">
        <w:t xml:space="preserve"> </w:t>
      </w:r>
      <w:r w:rsidR="00D67A98">
        <w:t>p</w:t>
      </w:r>
      <w:r w:rsidR="00492302">
        <w:t>ravom koje se prodaju se u ovršnim postupcim</w:t>
      </w:r>
      <w:r w:rsidR="00EA7D0B">
        <w:t>a</w:t>
      </w:r>
      <w:r w:rsidR="00416D10">
        <w:t xml:space="preserve"> </w:t>
      </w:r>
      <w:r w:rsidR="00492302">
        <w:t>nema,</w:t>
      </w:r>
      <w:r w:rsidR="00D67A98">
        <w:t xml:space="preserve"> </w:t>
      </w:r>
      <w:r>
        <w:t>novčana sredstva n</w:t>
      </w:r>
      <w:r w:rsidR="00492302">
        <w:t>a računu dužnika su ovršena, to ste</w:t>
      </w:r>
      <w:r w:rsidR="00D67A98">
        <w:t>č</w:t>
      </w:r>
      <w:r w:rsidR="00492302">
        <w:t>a</w:t>
      </w:r>
      <w:r w:rsidR="00D67A98">
        <w:t xml:space="preserve">jna masa nije </w:t>
      </w:r>
      <w:r>
        <w:t xml:space="preserve"> dostatna za namirenje troškova </w:t>
      </w:r>
      <w:r w:rsidR="00D67A98">
        <w:t>stečajnog postupka.</w:t>
      </w:r>
    </w:p>
    <w:p w:rsidRDefault="0006739E" w:rsidP="0006739E" w:rsidR="0031218F">
      <w:pPr>
        <w:ind w:firstLine="1440"/>
        <w:jc w:val="both"/>
      </w:pPr>
      <w:r>
        <w:t>U svrhu pribavljanja mišljenja stečajnih vjerovnika i vjerovnika stečajne mase o prijedlogu stečajn</w:t>
      </w:r>
      <w:r w:rsidR="00D04B9B">
        <w:t>og</w:t>
      </w:r>
      <w:r>
        <w:t xml:space="preserve"> upravitelj</w:t>
      </w:r>
      <w:r w:rsidR="00D04B9B">
        <w:t>a</w:t>
      </w:r>
      <w:r>
        <w:t xml:space="preserve"> za obustavu i zaključenje postupka zbog nedostatnosti </w:t>
      </w:r>
    </w:p>
    <w:p w:rsidRDefault="0031218F" w:rsidP="0006739E" w:rsidR="0031218F">
      <w:pPr>
        <w:ind w:firstLine="1440"/>
        <w:jc w:val="both"/>
      </w:pPr>
    </w:p>
    <w:p w:rsidRDefault="0031218F" w:rsidP="0031218F" w:rsidR="0031218F">
      <w:pPr>
        <w:jc w:val="right"/>
        <w:rPr>
          <w:b/>
        </w:rPr>
      </w:pPr>
      <w:r w:rsidRPr="0031218F">
        <w:rPr>
          <w:b/>
        </w:rPr>
        <w:lastRenderedPageBreak/>
        <w:t>Broj: 7/St-503/2011-184</w:t>
      </w:r>
    </w:p>
    <w:p w:rsidRDefault="0031218F" w:rsidP="0031218F" w:rsidR="0031218F">
      <w:pPr>
        <w:jc w:val="right"/>
        <w:rPr>
          <w:b/>
        </w:rPr>
      </w:pPr>
    </w:p>
    <w:p w:rsidRDefault="0006739E" w:rsidP="0031218F" w:rsidR="0006739E">
      <w:pPr>
        <w:jc w:val="both"/>
      </w:pPr>
      <w:r>
        <w:t>stečajne mase za pokriće troškova stečajnog postupka sazvana je Skupština vje</w:t>
      </w:r>
      <w:r w:rsidR="00D04B9B">
        <w:t>rovnika za dan 05. travnja</w:t>
      </w:r>
      <w:r>
        <w:t xml:space="preserve"> 2017. godine.</w:t>
      </w:r>
    </w:p>
    <w:p w:rsidRDefault="0006739E" w:rsidP="0006739E" w:rsidR="0006739E">
      <w:pPr>
        <w:jc w:val="both"/>
      </w:pPr>
      <w:r>
        <w:t xml:space="preserve">     </w:t>
      </w:r>
      <w:r>
        <w:tab/>
      </w:r>
      <w:r>
        <w:tab/>
        <w:t>Na Skup</w:t>
      </w:r>
      <w:r w:rsidR="00D04B9B">
        <w:t>štini vjerovnika održanoj dana 05</w:t>
      </w:r>
      <w:r>
        <w:t xml:space="preserve">. </w:t>
      </w:r>
      <w:r w:rsidR="00D04B9B">
        <w:t>travnja</w:t>
      </w:r>
      <w:r>
        <w:t xml:space="preserve"> 2017. godine vjerovnici su se očitovali da se ne protive da se stečajni postu</w:t>
      </w:r>
      <w:r w:rsidR="00D67A98">
        <w:t xml:space="preserve">pak nad dužnikom </w:t>
      </w:r>
      <w:r>
        <w:t>obustavi</w:t>
      </w:r>
      <w:r w:rsidR="00D67A98">
        <w:t xml:space="preserve"> i zaključi</w:t>
      </w:r>
      <w:r>
        <w:t xml:space="preserve"> te da stečajn</w:t>
      </w:r>
      <w:r w:rsidR="00D04B9B">
        <w:t>i</w:t>
      </w:r>
      <w:r>
        <w:t xml:space="preserve"> upravitelj nastavi sa unovčenjem nekretnina stečajnog dužnika optere</w:t>
      </w:r>
      <w:r w:rsidR="00CD7506">
        <w:t xml:space="preserve">ćenih </w:t>
      </w:r>
      <w:proofErr w:type="spellStart"/>
      <w:r w:rsidR="00CD7506">
        <w:t>razlučnim</w:t>
      </w:r>
      <w:proofErr w:type="spellEnd"/>
      <w:r w:rsidR="00CD7506">
        <w:t xml:space="preserve"> pravom u ovršnim postupcima</w:t>
      </w:r>
      <w:r w:rsidR="00EA7D0B">
        <w:t xml:space="preserve"> i sudjelovati u kaznenom postupku koji se vodi u odnosu na bivšeg zakonskog zastupnika dužnika </w:t>
      </w:r>
      <w:r>
        <w:t xml:space="preserve"> i da se iz toga razloga izvrši upis stečajne mase u Sudski registar</w:t>
      </w:r>
      <w:r w:rsidR="00D67A98">
        <w:t>.</w:t>
      </w:r>
      <w:r>
        <w:t xml:space="preserve"> </w:t>
      </w:r>
    </w:p>
    <w:p w:rsidRDefault="0006739E" w:rsidP="00492302" w:rsidR="0006739E">
      <w:pPr>
        <w:ind w:firstLine="1440"/>
        <w:jc w:val="both"/>
      </w:pPr>
      <w:r>
        <w:t xml:space="preserve">Kako se stečajna masa stečajnog dužnika sastoji samo od nekretnina opterećenih </w:t>
      </w:r>
      <w:proofErr w:type="spellStart"/>
      <w:r>
        <w:t>razlučnim</w:t>
      </w:r>
      <w:proofErr w:type="spellEnd"/>
      <w:r>
        <w:t xml:space="preserve"> pravom upisanih u </w:t>
      </w:r>
      <w:proofErr w:type="spellStart"/>
      <w:r>
        <w:t>zk.ul</w:t>
      </w:r>
      <w:proofErr w:type="spellEnd"/>
      <w:r>
        <w:t xml:space="preserve"> </w:t>
      </w:r>
      <w:r w:rsidR="00D04B9B">
        <w:t xml:space="preserve">1086 i </w:t>
      </w:r>
      <w:proofErr w:type="spellStart"/>
      <w:r w:rsidR="00D04B9B">
        <w:t>zk.ul</w:t>
      </w:r>
      <w:proofErr w:type="spellEnd"/>
      <w:r w:rsidR="00D04B9B">
        <w:t xml:space="preserve"> 4529</w:t>
      </w:r>
      <w:r>
        <w:t xml:space="preserve"> k.o.</w:t>
      </w:r>
      <w:r w:rsidR="00D04B9B">
        <w:t xml:space="preserve"> Novska</w:t>
      </w:r>
      <w:r>
        <w:t xml:space="preserve"> koje se </w:t>
      </w:r>
      <w:r w:rsidR="00EA1423">
        <w:t>prodaju u ovršnim postupcima</w:t>
      </w:r>
      <w:r>
        <w:t xml:space="preserve"> pred Općinskim sudom u </w:t>
      </w:r>
      <w:r w:rsidR="00D04B9B">
        <w:t>Sisku Stalna služba u Kutini</w:t>
      </w:r>
      <w:r>
        <w:t xml:space="preserve">, </w:t>
      </w:r>
      <w:r w:rsidR="00CD7506">
        <w:t>a</w:t>
      </w:r>
      <w:r w:rsidR="00761894">
        <w:t xml:space="preserve"> dužnik nema druge imovine to</w:t>
      </w:r>
      <w:r w:rsidR="00CD7506">
        <w:t xml:space="preserve"> ste</w:t>
      </w:r>
      <w:r w:rsidR="00492302">
        <w:t>č</w:t>
      </w:r>
      <w:r w:rsidR="00CD7506">
        <w:t>a</w:t>
      </w:r>
      <w:r w:rsidR="00492302">
        <w:t xml:space="preserve">jna masa </w:t>
      </w:r>
      <w:r w:rsidR="00CD7506">
        <w:t xml:space="preserve"> nije</w:t>
      </w:r>
      <w:r>
        <w:t xml:space="preserve"> dostatna za pokriće troškove stečajnog postupka koji involviraju  nagradu za rad stečajn</w:t>
      </w:r>
      <w:r w:rsidR="00D04B9B">
        <w:t>og</w:t>
      </w:r>
      <w:r>
        <w:t xml:space="preserve"> upravitelj</w:t>
      </w:r>
      <w:r w:rsidR="00D04B9B">
        <w:t>a</w:t>
      </w:r>
      <w:r w:rsidR="00492302">
        <w:t xml:space="preserve"> u iznosu od 47.500,00</w:t>
      </w:r>
      <w:r>
        <w:t xml:space="preserve"> Kn neto sukladno čl. 16.Uredbe o kriterijima i načinu obračuna i plaćanja nagrade stečajnim upravitelj</w:t>
      </w:r>
      <w:r w:rsidR="00CD7506">
        <w:t>ima ( NN 105/15) jer su nekretnine</w:t>
      </w:r>
      <w:r>
        <w:t xml:space="preserve"> unovčene prije stupanja na snagu ove </w:t>
      </w:r>
      <w:proofErr w:type="spellStart"/>
      <w:r>
        <w:t>Uredbe.</w:t>
      </w:r>
      <w:proofErr w:type="spellEnd"/>
      <w:r>
        <w:t>.</w:t>
      </w:r>
    </w:p>
    <w:p w:rsidRDefault="0006739E" w:rsidP="00BA30BB" w:rsidR="0006739E">
      <w:pPr>
        <w:ind w:firstLine="1440"/>
        <w:jc w:val="both"/>
        <w:rPr>
          <w:b/>
        </w:rPr>
      </w:pPr>
      <w:r>
        <w:t xml:space="preserve">Kako se, dakle,  vjerovnici se nisu protivili obustavi postupka nad stečajnim dužnikom, to je na temelju odredbe  čl. 203. SZ-a ( NN 44/96, 29/99, 129/00, 123/03, 82/06, 116/10, 125/12 i 133/12 ) koja se na ovaj odnos primjenjuje na temelju odredbe čl. 441. st. 1. </w:t>
      </w:r>
    </w:p>
    <w:p w:rsidRDefault="0006739E" w:rsidP="0006739E" w:rsidR="0006739E">
      <w:pPr>
        <w:jc w:val="both"/>
      </w:pPr>
      <w:r>
        <w:t>SZ-a (NN 71/15) odlučeno kao u točci I. izreke rješenja jer stečajna masa nije dostatna za namirenje troškova st</w:t>
      </w:r>
      <w:r w:rsidR="00D04B9B">
        <w:t>e</w:t>
      </w:r>
      <w:r>
        <w:t>č</w:t>
      </w:r>
      <w:r w:rsidR="00D04B9B">
        <w:t>a</w:t>
      </w:r>
      <w:r>
        <w:t>jnog postupka.</w:t>
      </w:r>
    </w:p>
    <w:p w:rsidRDefault="0006739E" w:rsidP="0006739E" w:rsidR="0006739E">
      <w:pPr>
        <w:ind w:firstLine="1440"/>
        <w:jc w:val="both"/>
      </w:pPr>
      <w:r>
        <w:t xml:space="preserve"> Odluka pod točkom II. i V. izreke rješenja temelji se na odredbi čl. 293.st.4.  SZ-a ( NN 71/15) koja se primjenjuje na temelju odredbe čl. 441. st. 2. SZ-a (NN 71/15), jer stečajnu masu čine nekretnine k</w:t>
      </w:r>
      <w:r w:rsidR="00EA7D0B">
        <w:t>oje je potrebno prodati u ovršnim postupcima</w:t>
      </w:r>
      <w:r>
        <w:t xml:space="preserve"> i namiriti </w:t>
      </w:r>
      <w:proofErr w:type="spellStart"/>
      <w:r>
        <w:t>razlučne</w:t>
      </w:r>
      <w:proofErr w:type="spellEnd"/>
      <w:r>
        <w:t xml:space="preserve"> vjerovnike, a s preostalim iznosom namiriti nastale troškove stečajnog postupka i eventualno neiskorišteni iznos uplatiti u Fond za namirenje troškova stečajnog postupka ili eventualno podnij</w:t>
      </w:r>
      <w:r w:rsidR="00B13AC1">
        <w:t>eti</w:t>
      </w:r>
      <w:r w:rsidR="00EA7D0B">
        <w:t xml:space="preserve"> prijedlog za naknadnu diobu, a postoji i pravni interes i za sudjelovanje u kaznenom postupku koji se vodi u odnosu na bivšeg zakonskog zastupnika dužnika.</w:t>
      </w:r>
      <w:r w:rsidR="00B47902">
        <w:t xml:space="preserve"> </w:t>
      </w:r>
      <w:r w:rsidR="00EA7D0B">
        <w:t>P</w:t>
      </w:r>
      <w:r w:rsidR="00B47902">
        <w:t>r</w:t>
      </w:r>
      <w:r w:rsidR="00B13AC1">
        <w:t>i up</w:t>
      </w:r>
      <w:r w:rsidR="00B47902">
        <w:t>isu sjedišta ste</w:t>
      </w:r>
      <w:r w:rsidR="00B13AC1">
        <w:t>č</w:t>
      </w:r>
      <w:r w:rsidR="00B47902">
        <w:t xml:space="preserve">ajne </w:t>
      </w:r>
      <w:r w:rsidR="00B13AC1">
        <w:t>m</w:t>
      </w:r>
      <w:r w:rsidR="00B47902">
        <w:t>a</w:t>
      </w:r>
      <w:r w:rsidR="00B13AC1">
        <w:t xml:space="preserve">se vodilo se računa da je </w:t>
      </w:r>
      <w:r w:rsidR="00B47902">
        <w:t>adresa stečajnog upravitelja</w:t>
      </w:r>
      <w:r w:rsidR="00E26A61">
        <w:t xml:space="preserve"> u odnosu na trenutak otvaranja stečajnog postupka </w:t>
      </w:r>
      <w:r w:rsidR="00B47902">
        <w:t>promijenjena i prema Listi stečajnih upravitelja  adresa stečajnog upravitelja</w:t>
      </w:r>
      <w:r w:rsidR="00E26A61">
        <w:t xml:space="preserve"> glasi:</w:t>
      </w:r>
      <w:r w:rsidR="00B47902">
        <w:t xml:space="preserve"> Slavonski Brod, Matije Gupca 28.</w:t>
      </w:r>
      <w:r w:rsidR="00B13AC1">
        <w:t xml:space="preserve"> </w:t>
      </w:r>
      <w:r>
        <w:t xml:space="preserve"> Odluka pod točkom III. izreke rješenja donesena je primjenom odredbe  čl. 196. st. 3. SZ-a, a pod točkom IV. izreke rješenja  na temelju odredbe čl. 12. SZ-a ( NN 71/15).  </w:t>
      </w:r>
    </w:p>
    <w:p w:rsidRDefault="0006739E" w:rsidP="0006739E" w:rsidR="0006739E">
      <w:pPr>
        <w:jc w:val="both"/>
      </w:pPr>
    </w:p>
    <w:p w:rsidRDefault="0031218F" w:rsidP="0006739E" w:rsidR="0031218F">
      <w:pPr>
        <w:jc w:val="both"/>
      </w:pPr>
    </w:p>
    <w:p w:rsidRDefault="0006739E" w:rsidP="0006739E" w:rsidR="0006739E">
      <w:r>
        <w:t xml:space="preserve">                                          </w:t>
      </w:r>
      <w:r w:rsidR="00BA30BB">
        <w:t>U Slavonskom Brodu, 05</w:t>
      </w:r>
      <w:r>
        <w:t xml:space="preserve">. </w:t>
      </w:r>
      <w:r w:rsidR="00BA30BB">
        <w:t>travnja</w:t>
      </w:r>
      <w:r>
        <w:t xml:space="preserve"> 2017. godine</w:t>
      </w:r>
    </w:p>
    <w:p w:rsidRDefault="0006739E" w:rsidP="0006739E" w:rsidR="0006739E">
      <w:pPr>
        <w:ind w:firstLine="708" w:left="708"/>
        <w:jc w:val="both"/>
      </w:pPr>
    </w:p>
    <w:p w:rsidRDefault="0031218F" w:rsidP="0006739E" w:rsidR="0031218F">
      <w:pPr>
        <w:ind w:firstLine="708" w:left="708"/>
        <w:jc w:val="both"/>
      </w:pPr>
    </w:p>
    <w:p w:rsidRDefault="0006739E" w:rsidP="0006739E" w:rsidR="0006739E">
      <w:pPr>
        <w:jc w:val="both"/>
      </w:pPr>
      <w:r>
        <w:t xml:space="preserve">                                                                                                                   Stečajna sutkinja</w:t>
      </w:r>
    </w:p>
    <w:p w:rsidRDefault="0006739E" w:rsidP="0006739E" w:rsidR="0006739E">
      <w:pPr>
        <w:jc w:val="both"/>
      </w:pPr>
      <w:r>
        <w:t xml:space="preserve">                                                                                                                     Mirna Vujčić      </w:t>
      </w:r>
    </w:p>
    <w:p w:rsidRDefault="0006739E" w:rsidP="0006739E" w:rsidR="0006739E">
      <w:pPr>
        <w:jc w:val="both"/>
      </w:pPr>
      <w:r>
        <w:t xml:space="preserve">                                                                           </w:t>
      </w:r>
    </w:p>
    <w:p w:rsidRDefault="0006739E" w:rsidP="0006739E" w:rsidR="0006739E">
      <w:pPr>
        <w:jc w:val="both"/>
        <w:rPr>
          <w:b/>
          <w:sz w:val="20"/>
          <w:szCs w:val="20"/>
        </w:rPr>
      </w:pPr>
      <w:r>
        <w:rPr>
          <w:b/>
          <w:sz w:val="20"/>
          <w:szCs w:val="20"/>
        </w:rPr>
        <w:t>NAPUTAK O PRAVNOM LIJEKU</w:t>
      </w:r>
    </w:p>
    <w:p w:rsidRDefault="0006739E" w:rsidP="0006739E" w:rsidR="0006739E">
      <w:pPr>
        <w:jc w:val="both"/>
        <w:rPr>
          <w:sz w:val="20"/>
          <w:szCs w:val="20"/>
        </w:rPr>
      </w:pPr>
      <w:r>
        <w:rPr>
          <w:sz w:val="20"/>
          <w:szCs w:val="20"/>
        </w:rPr>
        <w:t xml:space="preserve">Protiv ovog rješenja dopuštena je žalba u roku od osam dana od </w:t>
      </w:r>
    </w:p>
    <w:p w:rsidRDefault="0006739E" w:rsidP="0006739E" w:rsidR="0006739E">
      <w:pPr>
        <w:jc w:val="both"/>
        <w:rPr>
          <w:sz w:val="20"/>
          <w:szCs w:val="20"/>
        </w:rPr>
      </w:pPr>
      <w:r>
        <w:rPr>
          <w:sz w:val="20"/>
          <w:szCs w:val="20"/>
        </w:rPr>
        <w:t xml:space="preserve">isteka osmog dana od dana objave rješenja na mrežnoj stranici </w:t>
      </w:r>
    </w:p>
    <w:p w:rsidRDefault="0006739E" w:rsidP="0006739E" w:rsidR="0006739E">
      <w:pPr>
        <w:jc w:val="both"/>
        <w:rPr>
          <w:sz w:val="20"/>
          <w:szCs w:val="20"/>
        </w:rPr>
      </w:pPr>
      <w:r>
        <w:rPr>
          <w:sz w:val="20"/>
          <w:szCs w:val="20"/>
        </w:rPr>
        <w:t xml:space="preserve">e-Oglasna ploča sudova. Žalba se podnosi Visokom trgovačkom sudu </w:t>
      </w:r>
    </w:p>
    <w:p w:rsidRDefault="0006739E" w:rsidP="0006739E" w:rsidR="0006739E">
      <w:pPr>
        <w:jc w:val="both"/>
        <w:rPr>
          <w:sz w:val="20"/>
          <w:szCs w:val="20"/>
        </w:rPr>
      </w:pPr>
      <w:r>
        <w:rPr>
          <w:sz w:val="20"/>
          <w:szCs w:val="20"/>
        </w:rPr>
        <w:t>Republike Hrvatske Zagreb putem ovoga suda u tri primjerka.</w:t>
      </w:r>
    </w:p>
    <w:p w:rsidRDefault="0006739E" w:rsidP="0006739E" w:rsidR="0006739E">
      <w:pPr>
        <w:jc w:val="both"/>
      </w:pPr>
    </w:p>
    <w:p w:rsidRDefault="0006739E" w:rsidP="0006739E" w:rsidR="0006739E">
      <w:pPr>
        <w:jc w:val="both"/>
      </w:pPr>
    </w:p>
    <w:p w:rsidRDefault="0031218F" w:rsidP="0006739E" w:rsidR="0031218F">
      <w:pPr>
        <w:jc w:val="both"/>
      </w:pPr>
    </w:p>
    <w:p w:rsidRDefault="0031218F" w:rsidP="0006739E" w:rsidR="0031218F">
      <w:pPr>
        <w:jc w:val="both"/>
      </w:pPr>
    </w:p>
    <w:p w:rsidRDefault="0031218F" w:rsidP="0006739E" w:rsidR="0031218F">
      <w:pPr>
        <w:jc w:val="both"/>
      </w:pPr>
    </w:p>
    <w:p w:rsidRDefault="0031218F" w:rsidP="0006739E" w:rsidR="0031218F">
      <w:pPr>
        <w:jc w:val="both"/>
      </w:pPr>
    </w:p>
    <w:p w:rsidRDefault="0031218F" w:rsidP="0006739E" w:rsidR="0031218F">
      <w:pPr>
        <w:jc w:val="both"/>
      </w:pPr>
    </w:p>
    <w:p w:rsidRDefault="0006739E" w:rsidP="0006739E" w:rsidR="0006739E">
      <w:pPr>
        <w:jc w:val="both"/>
      </w:pPr>
      <w:r>
        <w:t>DNA:</w:t>
      </w:r>
    </w:p>
    <w:p w:rsidRDefault="0006739E" w:rsidP="0006739E" w:rsidR="0006739E">
      <w:pPr>
        <w:jc w:val="both"/>
      </w:pPr>
      <w:r>
        <w:t>1.Rješenje nepravomoćno</w:t>
      </w:r>
    </w:p>
    <w:p w:rsidRDefault="0006739E" w:rsidP="0006739E" w:rsidR="0006739E">
      <w:pPr>
        <w:jc w:val="both"/>
      </w:pPr>
      <w:r>
        <w:t>2. Objaviti na mrežnoj stranici e-Oglasna ploča sudova</w:t>
      </w:r>
    </w:p>
    <w:p w:rsidRDefault="0006739E" w:rsidP="0006739E" w:rsidR="0006739E">
      <w:pPr>
        <w:jc w:val="both"/>
      </w:pPr>
      <w:r>
        <w:t>2.Dostaviti:</w:t>
      </w:r>
    </w:p>
    <w:p w:rsidRDefault="0006739E" w:rsidP="0006739E" w:rsidR="0006739E">
      <w:pPr>
        <w:jc w:val="both"/>
      </w:pPr>
      <w:r>
        <w:t>- stečajno</w:t>
      </w:r>
      <w:r w:rsidR="008C19E6">
        <w:t>m</w:t>
      </w:r>
      <w:r>
        <w:t xml:space="preserve"> upravitelj</w:t>
      </w:r>
      <w:r w:rsidR="008C19E6">
        <w:t>u</w:t>
      </w:r>
      <w:r>
        <w:t xml:space="preserve"> </w:t>
      </w:r>
    </w:p>
    <w:p w:rsidRDefault="0006739E" w:rsidP="0006739E" w:rsidR="0006739E">
      <w:pPr>
        <w:jc w:val="both"/>
      </w:pPr>
      <w:r>
        <w:t>- ŽDO Građansko-upravnom odjelu Slavonski Brod</w:t>
      </w:r>
    </w:p>
    <w:p w:rsidRDefault="0006739E" w:rsidP="0006739E" w:rsidR="0006739E">
      <w:pPr>
        <w:jc w:val="both"/>
      </w:pPr>
      <w:r>
        <w:t>- FINI  po pravomoćnosti</w:t>
      </w:r>
    </w:p>
    <w:p w:rsidRDefault="0006739E" w:rsidP="0006739E" w:rsidR="0006739E">
      <w:pPr>
        <w:jc w:val="both"/>
      </w:pPr>
      <w:r>
        <w:t>- sudskom registru  po pravomoćnosti elektronski</w:t>
      </w:r>
    </w:p>
    <w:p w:rsidRDefault="0006739E" w:rsidP="0006739E" w:rsidR="0006739E">
      <w:pPr>
        <w:jc w:val="both"/>
      </w:pPr>
    </w:p>
    <w:p w:rsidRDefault="0006739E" w:rsidP="0006739E" w:rsidR="0006739E">
      <w:pPr>
        <w:jc w:val="both"/>
      </w:pPr>
    </w:p>
    <w:p w:rsidRDefault="0006739E" w:rsidP="0006739E" w:rsidR="0006739E">
      <w:pPr>
        <w:jc w:val="both"/>
      </w:pPr>
    </w:p>
    <w:p w:rsidRDefault="00DB052E" w:rsidP="0006739E" w:rsidR="00DB052E" w:rsidRPr="0006739E"/>
    <w:sectPr w:rsidR="00DB052E" w:rsidRPr="0006739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739E"/>
    <w:rsid w:val="0006739E"/>
    <w:rsid w:val="0015689F"/>
    <w:rsid w:val="001753B8"/>
    <w:rsid w:val="001E546F"/>
    <w:rsid w:val="00217707"/>
    <w:rsid w:val="0031218F"/>
    <w:rsid w:val="00416D10"/>
    <w:rsid w:val="0043593D"/>
    <w:rsid w:val="0046445F"/>
    <w:rsid w:val="00492302"/>
    <w:rsid w:val="0053146E"/>
    <w:rsid w:val="00602BF5"/>
    <w:rsid w:val="00613818"/>
    <w:rsid w:val="00696EA7"/>
    <w:rsid w:val="00761894"/>
    <w:rsid w:val="00894EC9"/>
    <w:rsid w:val="008A1C27"/>
    <w:rsid w:val="008C19E6"/>
    <w:rsid w:val="009A4020"/>
    <w:rsid w:val="00B13AC1"/>
    <w:rsid w:val="00B47902"/>
    <w:rsid w:val="00BA30BB"/>
    <w:rsid w:val="00CD7506"/>
    <w:rsid w:val="00D04B9B"/>
    <w:rsid w:val="00D67A98"/>
    <w:rsid w:val="00DB052E"/>
    <w:rsid w:val="00E26A61"/>
    <w:rsid w:val="00EA1423"/>
    <w:rsid w:val="00EA7D0B"/>
    <w:rsid w:val="00F813BE"/>
    <w:rsid w:val="00FA2F17"/>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739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6739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739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813BE"/>
    <w:rPr>
      <w:color w:val="808080"/>
      <w:bdr w:space="0" w:sz="0" w:color="auto" w:val="none"/>
      <w:shd w:fill="auto" w:color="auto" w:val="clear"/>
    </w:rPr>
  </w:style>
  <w:style w:customStyle="true" w:styleId="eSPISCCParagraphDefaultFont" w:type="character">
    <w:name w:val="eSPIS_CC_Paragraph Default Font"/>
    <w:basedOn w:val="Zadanifontodlomka"/>
    <w:rsid w:val="00F813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13BE"/>
    <w:rPr>
      <w:bdr w:space="0" w:sz="0" w:color="auto" w:val="none"/>
      <w:shd w:fill="FFFFCC" w:color="auto" w:val="clear"/>
      <w:lang w:val="hr-HR"/>
    </w:rPr>
  </w:style>
  <w:style w:customStyle="true" w:styleId="PozadinaSvijetloCrvena" w:type="character">
    <w:name w:val="Pozadina_SvijetloCrvena"/>
    <w:basedOn w:val="eSPISCCParagraphDefaultFont"/>
    <w:rsid w:val="00F813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13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739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6739E"/>
    <w:rPr>
      <w:rFonts w:ascii="Tahoma" w:cs="Tahoma" w:hAnsi="Tahoma"/>
      <w:sz w:val="16"/>
      <w:szCs w:val="16"/>
    </w:rPr>
  </w:style>
  <w:style w:customStyle="1" w:styleId="TekstbaloniaChar" w:type="character">
    <w:name w:val="Tekst balončića Char"/>
    <w:basedOn w:val="Zadanifontodlomka"/>
    <w:link w:val="Tekstbalonia"/>
    <w:uiPriority w:val="99"/>
    <w:semiHidden/>
    <w:rsid w:val="0006739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813BE"/>
    <w:rPr>
      <w:color w:val="808080"/>
      <w:bdr w:color="auto" w:space="0" w:sz="0" w:val="none"/>
      <w:shd w:color="auto" w:fill="auto" w:val="clear"/>
    </w:rPr>
  </w:style>
  <w:style w:customStyle="1" w:styleId="eSPISCCParagraphDefaultFont" w:type="character">
    <w:name w:val="eSPIS_CC_Paragraph Default Font"/>
    <w:basedOn w:val="Zadanifontodlomka"/>
    <w:rsid w:val="00F813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13BE"/>
    <w:rPr>
      <w:bdr w:color="auto" w:space="0" w:sz="0" w:val="none"/>
      <w:shd w:color="auto" w:fill="FFFFCC" w:val="clear"/>
      <w:lang w:val="hr-HR"/>
    </w:rPr>
  </w:style>
  <w:style w:customStyle="1" w:styleId="PozadinaSvijetloCrvena" w:type="character">
    <w:name w:val="Pozadina_SvijetloCrvena"/>
    <w:basedOn w:val="eSPISCCParagraphDefaultFont"/>
    <w:rsid w:val="00F813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13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1124492">
      <w:bodyDiv w:val="true"/>
      <w:marLeft w:val="0"/>
      <w:marRight w:val="0"/>
      <w:marTop w:val="0"/>
      <w:marBottom w:val="0"/>
      <w:divBdr>
        <w:top w:space="0" w:sz="0" w:color="auto" w:val="none"/>
        <w:left w:space="0" w:sz="0" w:color="auto" w:val="none"/>
        <w:bottom w:space="0" w:sz="0" w:color="auto" w:val="none"/>
        <w:right w:space="0" w:sz="0" w:color="auto" w:val="none"/>
      </w:divBdr>
    </w:div>
    <w:div w:id="19503126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St-503/2011</izvorni_sadrzaj>
    <derivirana_varijabla naziv="DomainObject.Predmet.OznakaBroj_1">St-503/2011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DBN ŠPORT d.o.o. za trgovinu i usluge "u stečaju"</izvorni_sadrzaj>
    <derivirana_varijabla naziv="DomainObject.Predmet.ProtustrankaFormated_1">  DBN ŠPORT d.o.o. za trgovinu i usluge "u stečaju"</derivirana_varijabla>
  </DomainObject.Predmet.ProtustrankaFormated>
  <DomainObject.Predmet.ProtustrankaFormatedOIB>
    <izvorni_sadrzaj>  DBN ŠPORT d.o.o. za trgovinu i usluge "u stečaju", OIB 17386105166</izvorni_sadrzaj>
    <derivirana_varijabla naziv="DomainObject.Predmet.ProtustrankaFormatedOIB_1">  DBN ŠPORT d.o.o. za trgovinu i usluge "u stečaju", OIB 17386105166</derivirana_varijabla>
  </DomainObject.Predmet.ProtustrankaFormatedOIB>
  <DomainObject.Predmet.ProtustrankaFormatedWithAdress>
    <izvorni_sadrzaj> DBN ŠPORT d.o.o. za trgovinu i usluge "u stečaju", Slavonska ulica 49, 34551 Lipik</izvorni_sadrzaj>
    <derivirana_varijabla naziv="DomainObject.Predmet.ProtustrankaFormatedWithAdress_1"> DBN ŠPORT d.o.o. za trgovinu i usluge "u stečaju", Slavonska ulica 49, 34551 Lipik</derivirana_varijabla>
  </DomainObject.Predmet.ProtustrankaFormatedWithAdress>
  <DomainObject.Predmet.ProtustrankaFormatedWithAdressOIB>
    <izvorni_sadrzaj> DBN ŠPORT d.o.o. za trgovinu i usluge "u stečaju", OIB 17386105166, Slavonska ulica 49, 34551 Lipik</izvorni_sadrzaj>
    <derivirana_varijabla naziv="DomainObject.Predmet.ProtustrankaFormatedWithAdressOIB_1"> DBN ŠPORT d.o.o. za trgovinu i usluge "u stečaju", OIB 17386105166, Slavonska ulica 49, 34551 Lipik</derivirana_varijabla>
  </DomainObject.Predmet.ProtustrankaFormatedWithAdressOIB>
  <DomainObject.Predmet.ProtustrankaWithAdress>
    <izvorni_sadrzaj>DBN ŠPORT d.o.o. za trgovinu i usluge "u stečaju" Slavonska ulica 49, 34551 Lipik</izvorni_sadrzaj>
    <derivirana_varijabla naziv="DomainObject.Predmet.ProtustrankaWithAdress_1">DBN ŠPORT d.o.o. za trgovinu i usluge "u stečaju" Slavonska ulica 49, 34551 Lipik</derivirana_varijabla>
  </DomainObject.Predmet.ProtustrankaWithAdress>
  <DomainObject.Predmet.ProtustrankaWithAdressOIB>
    <izvorni_sadrzaj>DBN ŠPORT d.o.o. za trgovinu i usluge "u stečaju", OIB 17386105166, Slavonska ulica 49, 34551 Lipik</izvorni_sadrzaj>
    <derivirana_varijabla naziv="DomainObject.Predmet.ProtustrankaWithAdressOIB_1">DBN ŠPORT d.o.o. za trgovinu i usluge "u stečaju", OIB 17386105166, Slavonska ulica 49, 34551 Lipik</derivirana_varijabla>
  </DomainObject.Predmet.ProtustrankaWithAdressOIB>
  <DomainObject.Predmet.ProtustrankaNazivFormated>
    <izvorni_sadrzaj>DBN ŠPORT d.o.o. za trgovinu i usluge "u stečaju"</izvorni_sadrzaj>
    <derivirana_varijabla naziv="DomainObject.Predmet.ProtustrankaNazivFormated_1">DBN ŠPORT d.o.o. za trgovinu i usluge "u stečaju"</derivirana_varijabla>
  </DomainObject.Predmet.ProtustrankaNazivFormated>
  <DomainObject.Predmet.ProtustrankaNazivFormatedOIB>
    <izvorni_sadrzaj>DBN ŠPORT d.o.o. za trgovinu i usluge "u stečaju", OIB 17386105166</izvorni_sadrzaj>
    <derivirana_varijabla naziv="DomainObject.Predmet.ProtustrankaNazivFormatedOIB_1">DBN ŠPORT d.o.o. za trgovinu i usluge "u stečaju", OIB 17386105166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izvorni_sadrzaj>
    <derivirana_varijabla naziv="DomainObject.Predmet.StrankaFormated_1">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derivirana_varijabla>
  </DomainObject.Predmet.StrankaFormated>
  <DomainObject.Predmet.StrankaFormatedOIB>
    <izvorni_sadrzaj>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izvorni_sadrzaj>
    <derivirana_varijabla naziv="DomainObject.Predmet.StrankaFormatedOIB_1">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derivirana_varijabla>
  </DomainObject.Predmet.StrankaFormatedOIB>
  <DomainObject.Predmet.StrankaFormatedWithAdress>
    <izvorni_sadrzaj>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izvorni_sadrzaj>
    <derivirana_varijabla naziv="DomainObject.Predmet.StrankaFormatedWithAdress_1">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derivirana_varijabla>
  </DomainObject.Predmet.StrankaFormatedWithAdress>
  <DomainObject.Predmet.StrankaFormatedWithAdressOIB>
    <izvorni_sadrzaj>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izvorni_sadrzaj>
    <derivirana_varijabla naziv="DomainObject.Predmet.StrankaFormatedWithAdressOIB_1">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derivirana_varijabla>
  </DomainObject.Predmet.StrankaFormatedWithAdressOIB>
  <DomainObject.Predmet.StrankaWithAdress>
    <izvorni_sadrzaj>Republika Hrvatska ,Banka Kovanica Petra Preradovića 29,42000 Varaždin,Privredna banka d.d. Zagreb Račkog 6,10000 Zagreb,Croatia banka d.d. Kvarternikov trg 9,10000 Zagreb,Imex banka d.d. Tolstojeva 6,21000 Split</izvorni_sadrzaj>
    <derivirana_varijabla naziv="DomainObject.Predmet.StrankaWithAdress_1">Republika Hrvatska ,Banka Kovanica Petra Preradovića 29,42000 Varaždin,Privredna banka d.d. Zagreb Račkog 6,10000 Zagreb,Croatia banka d.d. Kvarternikov trg 9,10000 Zagreb,Imex banka d.d. Tolstojeva 6,21000 Split</derivirana_varijabla>
  </DomainObject.Predmet.StrankaWithAdress>
  <DomainObject.Predmet.StrankaWithAdressOIB>
    <izvorni_sadrzaj>Republika Hrvatska,Banka Kovanica, OIB 33039197637, Petra Preradovića 29,42000 Varaždin,Privredna banka d.d. Zagreb, OIB 02535697732, Račkog 6,10000 Zagreb,Croatia banka d.d., OIB 32247795989, Kvarternikov trg 9,10000 Zagreb,Imex banka d.d., OIB 99326633206, Tolstojeva 6,21000 Split</izvorni_sadrzaj>
    <derivirana_varijabla naziv="DomainObject.Predmet.StrankaWithAdressOIB_1">Republika Hrvatska,Banka Kovanica, OIB 33039197637, Petra Preradovića 29,42000 Varaždin,Privredna banka d.d. Zagreb, OIB 02535697732, Račkog 6,10000 Zagreb,Croatia banka d.d., OIB 32247795989, Kvarternikov trg 9,10000 Zagreb,Imex banka d.d., OIB 99326633206, Tolstojeva 6,21000 Split</derivirana_varijabla>
  </DomainObject.Predmet.StrankaWithAdressOIB>
  <DomainObject.Predmet.StrankaNazivFormated>
    <izvorni_sadrzaj>Republika Hrvatska,Banka Kovanica,Privredna banka d.d. Zagreb,Croatia banka d.d.,Imex banka d.d.</izvorni_sadrzaj>
    <derivirana_varijabla naziv="DomainObject.Predmet.StrankaNazivFormated_1">Republika Hrvatska,Banka Kovanica,Privredna banka d.d. Zagreb,Croatia banka d.d.,Imex banka d.d.</derivirana_varijabla>
  </DomainObject.Predmet.StrankaNazivFormated>
  <DomainObject.Predmet.StrankaNazivFormatedOIB>
    <izvorni_sadrzaj>Republika Hrvatska,Banka Kovanica, OIB 33039197637,Privredna banka d.d. Zagreb, OIB 02535697732,Croatia banka d.d., OIB 32247795989,Imex banka d.d., OIB 99326633206</izvorni_sadrzaj>
    <derivirana_varijabla naziv="DomainObject.Predmet.StrankaNazivFormatedOIB_1">Republika Hrvatska,Banka Kovanica, OIB 33039197637,Privredna banka d.d. Zagreb, OIB 02535697732,Croatia banka d.d., OIB 32247795989,Imex banka d.d., OIB 99326633206</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izvorni_sadrzaj>
    <derivirana_varijabla naziv="DomainObject.Predmet.StrankaListFormated_1">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derivirana_varijabla>
  </DomainObject.Predmet.StrankaListFormated>
  <DomainObject.Predmet.StrankaListFormatedOIB>
    <izvorni_sadrzaj>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izvorni_sadrzaj>
    <derivirana_varijabla naziv="DomainObject.Predmet.StrankaListFormatedOIB_1">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derivirana_varijabla>
  </DomainObject.Predmet.StrankaListFormatedOIB>
  <DomainObject.Predmet.StrankaListFormatedWithAdress>
    <izvorni_sadrzaj>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izvorni_sadrzaj>
    <derivirana_varijabla naziv="DomainObject.Predmet.StrankaListFormatedWithAdress_1">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derivirana_varijabla>
  </DomainObject.Predmet.StrankaListFormatedWithAdress>
  <DomainObject.Predmet.StrankaListFormatedWithAdressOIB>
    <izvorni_sadrzaj>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izvorni_sadrzaj>
    <derivirana_varijabla naziv="DomainObject.Predmet.StrankaListFormatedWithAdressOIB_1">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derivirana_varijabla>
  </DomainObject.Predmet.StrankaListFormatedWithAdressOIB>
  <DomainObject.Predmet.StrankaListNazivFormated>
    <izvorni_sadrzaj>
      <item>Republika Hrvatska</item>
      <item>Banka Kovanica</item>
      <item>Privredna banka d.d. Zagreb</item>
      <item>Croatia banka d.d.</item>
      <item>Imex banka d.d.</item>
    </izvorni_sadrzaj>
    <derivirana_varijabla naziv="DomainObject.Predmet.StrankaListNazivFormated_1">
      <item>Republika Hrvatska</item>
      <item>Banka Kovanica</item>
      <item>Privredna banka d.d. Zagreb</item>
      <item>Croatia banka d.d.</item>
      <item>Imex banka d.d.</item>
    </derivirana_varijabla>
  </DomainObject.Predmet.StrankaListNazivFormated>
  <DomainObject.Predmet.StrankaListNazivFormatedOIB>
    <izvorni_sadrzaj>
      <item>Republika Hrvatska</item>
      <item>Banka Kovanica, OIB 33039197637</item>
      <item>Privredna banka d.d. Zagreb, OIB 02535697732</item>
      <item>Croatia banka d.d., OIB 32247795989</item>
      <item>Imex banka d.d., OIB 99326633206</item>
    </izvorni_sadrzaj>
    <derivirana_varijabla naziv="DomainObject.Predmet.StrankaListNazivFormatedOIB_1">
      <item>Republika Hrvatska</item>
      <item>Banka Kovanica, OIB 33039197637</item>
      <item>Privredna banka d.d. Zagreb, OIB 02535697732</item>
      <item>Croatia banka d.d., OIB 32247795989</item>
      <item>Imex banka d.d., OIB 99326633206</item>
    </derivirana_varijabla>
  </DomainObject.Predmet.StrankaListNazivFormatedOIB>
  <DomainObject.Predmet.ProtuStrankaListFormated>
    <izvorni_sadrzaj>
      <item>DBN ŠPORT d.o.o. za trgovinu i usluge "u stečaju"</item>
    </izvorni_sadrzaj>
    <derivirana_varijabla naziv="DomainObject.Predmet.ProtuStrankaListFormated_1">
      <item>DBN ŠPORT d.o.o. za trgovinu i usluge "u stečaju"</item>
    </derivirana_varijabla>
  </DomainObject.Predmet.ProtuStrankaListFormated>
  <DomainObject.Predmet.ProtuStrankaListFormatedOIB>
    <izvorni_sadrzaj>
      <item>DBN ŠPORT d.o.o. za trgovinu i usluge "u stečaju", OIB 17386105166</item>
    </izvorni_sadrzaj>
    <derivirana_varijabla naziv="DomainObject.Predmet.ProtuStrankaListFormatedOIB_1">
      <item>DBN ŠPORT d.o.o. za trgovinu i usluge "u stečaju", OIB 17386105166</item>
    </derivirana_varijabla>
  </DomainObject.Predmet.ProtuStrankaListFormatedOIB>
  <DomainObject.Predmet.ProtuStrankaListFormatedWithAdress>
    <izvorni_sadrzaj>
      <item>DBN ŠPORT d.o.o. za trgovinu i usluge "u stečaju", Slavonska ulica 49, 34551 Lipik</item>
    </izvorni_sadrzaj>
    <derivirana_varijabla naziv="DomainObject.Predmet.ProtuStrankaListFormatedWithAdress_1">
      <item>DBN ŠPORT d.o.o. za trgovinu i usluge "u stečaju", Slavonska ulica 49, 34551 Lipik</item>
    </derivirana_varijabla>
  </DomainObject.Predmet.ProtuStrankaListFormatedWithAdress>
  <DomainObject.Predmet.ProtuStrankaListFormatedWithAdressOIB>
    <izvorni_sadrzaj>
      <item>DBN ŠPORT d.o.o. za trgovinu i usluge "u stečaju", OIB 17386105166, Slavonska ulica 49, 34551 Lipik</item>
    </izvorni_sadrzaj>
    <derivirana_varijabla naziv="DomainObject.Predmet.ProtuStrankaListFormatedWithAdressOIB_1">
      <item>DBN ŠPORT d.o.o. za trgovinu i usluge "u stečaju", OIB 17386105166, Slavonska ulica 49, 34551 Lipik</item>
    </derivirana_varijabla>
  </DomainObject.Predmet.ProtuStrankaListFormatedWithAdressOIB>
  <DomainObject.Predmet.ProtuStrankaListNazivFormated>
    <izvorni_sadrzaj>
      <item>DBN ŠPORT d.o.o. za trgovinu i usluge "u stečaju"</item>
    </izvorni_sadrzaj>
    <derivirana_varijabla naziv="DomainObject.Predmet.ProtuStrankaListNazivFormated_1">
      <item>DBN ŠPORT d.o.o. za trgovinu i usluge "u stečaju"</item>
    </derivirana_varijabla>
  </DomainObject.Predmet.ProtuStrankaListNazivFormated>
  <DomainObject.Predmet.ProtuStrankaListNazivFormatedOIB>
    <izvorni_sadrzaj>
      <item>DBN ŠPORT d.o.o. za trgovinu i usluge "u stečaju", OIB 17386105166</item>
    </izvorni_sadrzaj>
    <derivirana_varijabla naziv="DomainObject.Predmet.ProtuStrankaListNazivFormatedOIB_1">
      <item>DBN ŠPORT d.o.o. za trgovinu i usluge "u stečaju", OIB 17386105166</item>
    </derivirana_varijabla>
  </DomainObject.Predmet.ProtuStrankaListNazivFormatedOIB>
  <DomainObject.Predmet.OstaliListFormated>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OstaliListFormated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OstaliListFormated>
  <DomainObject.Predmet.OstaliListFormatedOIB>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izvorni_sadrzaj>
    <derivirana_varijabla naziv="DomainObject.Predmet.OstaliListFormatedOIB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derivirana_varijabla>
  </DomainObject.Predmet.OstaliListFormatedOIB>
  <DomainObject.Predmet.OstaliListFormatedWithAdress>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tem>Marijana Murr Aračić</item>
      <item>TARA GRADNJA d.o.o. za građenje i upravljanje nekretninama, Fra Grgura Čevapovića 14, 34000 Požega</item>
    </izvorni_sadrzaj>
    <derivirana_varijabla naziv="DomainObject.Predmet.OstaliListFormatedWithAdress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tem>Marijana Murr Aračić</item>
      <item>TARA GRADNJA d.o.o. za građenje i upravljanje nekretninama, Fra Grgura Čevapovića 14, 34000 Požega</item>
    </derivirana_varijabla>
  </DomainObject.Predmet.OstaliListFormatedWithAdress>
  <DomainObject.Predmet.OstaliListFormatedWithAdressOIB>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tem>Marijana Murr Aračić</item>
      <item>TARA GRADNJA d.o.o. za građenje i upravljanje nekretninama, OIB 14602028799, Fra Grgura Čevapovića 14, 34000 Požega</item>
    </izvorni_sadrzaj>
    <derivirana_varijabla naziv="DomainObject.Predmet.OstaliListFormatedWithAdressOIB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tem>Marijana Murr Aračić</item>
      <item>TARA GRADNJA d.o.o. za građenje i upravljanje nekretninama, OIB 14602028799, Fra Grgura Čevapovića 14, 34000 Požega</item>
    </derivirana_varijabla>
  </DomainObject.Predmet.OstaliListFormatedWithAdressOIB>
  <DomainObject.Predmet.OstaliListNazivFormated>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OstaliListNazivFormated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OstaliListNazivFormated>
  <DomainObject.Predmet.OstaliListNazivFormatedOIB>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izvorni_sadrzaj>
    <derivirana_varijabla naziv="DomainObject.Predmet.OstaliListNazivFormatedOIB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DBN ŠPORT d.o.o. za trgovinu i usluge "u stečaju"</izvorni_sadrzaj>
    <derivirana_varijabla naziv="DomainObject.Predmet.ProtustrankaIDrugi_1">DBN ŠPORT d.o.o. za trgovinu i usluge "u stečaju"</derivirana_varijabla>
  </DomainObject.Predmet.ProtustrankaIDrugi>
  <DomainObject.Predmet.StrankaIDrugiAdressOIB>
    <izvorni_sadrzaj>Republika Hrvatska i dr.</izvorni_sadrzaj>
    <derivirana_varijabla naziv="DomainObject.Predmet.StrankaIDrugiAdressOIB_1">Republika Hrvatska i dr.</derivirana_varijabla>
  </DomainObject.Predmet.StrankaIDrugiAdressOIB>
  <DomainObject.Predmet.ProtustrankaIDrugiAdressOIB>
    <izvorni_sadrzaj>DBN ŠPORT d.o.o. za trgovinu i usluge "u stečaju", OIB 17386105166, Slavonska ulica 49, 34551 Lipik</izvorni_sadrzaj>
    <derivirana_varijabla naziv="DomainObject.Predmet.ProtustrankaIDrugiAdressOIB_1">DBN ŠPORT d.o.o. za trgovinu i usluge "u stečaju", OIB 17386105166, Slavonska ulica 49, 34551 Lipik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DBN ŠPORT d.o.o. za trgovinu i usluge "u stečaju"</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SudioniciListNaziv_1">
      <item>DBN ŠPORT d.o.o. za trgovinu i usluge "u stečaju"</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SudioniciListNaziv>
  <DomainObject.Predmet.SudioniciListAdressOIB>
    <izvorni_sadrzaj>
      <item>DBN ŠPORT d.o.o. za trgovinu i usluge "u stečaju", OIB 17386105166, Slavonska ulica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tem>Marijana Murr Aračić</item>
      <item>TARA GRADNJA d.o.o. za građenje i upravljanje nekretninama, OIB 14602028799, Fra Grgura Čevapovića 14,34000 Požega</item>
    </izvorni_sadrzaj>
    <derivirana_varijabla naziv="DomainObject.Predmet.SudioniciListAdressOIB_1">
      <item>DBN ŠPORT d.o.o. za trgovinu i usluge "u stečaju", OIB 17386105166, Slavonska ulica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tem>Marijana Murr Aračić</item>
      <item>TARA GRADNJA d.o.o. za građenje i upravljanje nekretninama, OIB 14602028799, Fra Grgura Čevapovića 14,34000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tem>, OIB null</item>
      <item>, OIB 14602028799</item>
    </izvorni_sadrzaj>
    <derivirana_varijabla naziv="DomainObject.Predmet.SudioniciListNazivOIB_1">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tem>, OIB null</item>
      <item>, OIB 14602028799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1376</properties:Words>
  <properties:Characters>7644</properties:Characters>
  <properties:Lines>162</properties:Lines>
  <properties:Paragraphs>43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2017-04-05T11:56:00Z</dcterms:created>
  <dc:creator>wsadmin</dc:creator>
  <cp:lastModifiedBy>wsadmin</cp:lastModifiedBy>
  <cp:lastPrinted>2017-04-05T11:31:00Z</cp:lastPrinted>
  <dcterms:modified xmlns:xsi="http://www.w3.org/2001/XMLSchema-instance" xsi:type="dcterms:W3CDTF">2017-04-05T12:08:00Z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