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58e9511" w14:paraId="58e9511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AA3689">
        <w:rPr>
          <w:sz w:val="24"/>
          <w:szCs w:val="24"/>
        </w:rPr>
        <w:t>4373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AA3689">
        <w:rPr>
          <w:sz w:val="24"/>
          <w:szCs w:val="24"/>
        </w:rPr>
        <w:t>REDEMA ZAGREB d.o.o., Mesnička 15 a,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AA3689">
        <w:rPr>
          <w:sz w:val="24"/>
          <w:szCs w:val="24"/>
        </w:rPr>
        <w:t>98814266166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2F011B">
        <w:rPr>
          <w:sz w:val="24"/>
          <w:szCs w:val="24"/>
        </w:rPr>
        <w:t>25. veljače 2</w:t>
      </w:r>
      <w:r w:rsidRPr="00B5242F">
        <w:rPr>
          <w:sz w:val="24"/>
          <w:szCs w:val="24"/>
        </w:rPr>
        <w:t>01</w:t>
      </w:r>
      <w:r w:rsidR="002F011B">
        <w:rPr>
          <w:sz w:val="24"/>
          <w:szCs w:val="24"/>
        </w:rPr>
        <w:t>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2F011B">
        <w:rPr>
          <w:sz w:val="24"/>
          <w:szCs w:val="24"/>
        </w:rPr>
        <w:t>25. veljače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2F011B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2B3887"/>
    <w:rsid w:val="002E25E5"/>
    <w:rsid w:val="002F011B"/>
    <w:rsid w:val="00323904"/>
    <w:rsid w:val="003710D5"/>
    <w:rsid w:val="00373CE9"/>
    <w:rsid w:val="003F74F6"/>
    <w:rsid w:val="004C3207"/>
    <w:rsid w:val="004E2E7B"/>
    <w:rsid w:val="004E6BD2"/>
    <w:rsid w:val="004F5BC5"/>
    <w:rsid w:val="00546EB8"/>
    <w:rsid w:val="00575347"/>
    <w:rsid w:val="005F5DCF"/>
    <w:rsid w:val="00654E47"/>
    <w:rsid w:val="006A7324"/>
    <w:rsid w:val="006F3B72"/>
    <w:rsid w:val="00775CD3"/>
    <w:rsid w:val="00777D62"/>
    <w:rsid w:val="007857FF"/>
    <w:rsid w:val="007B24FD"/>
    <w:rsid w:val="007F10B5"/>
    <w:rsid w:val="007F3275"/>
    <w:rsid w:val="008647C3"/>
    <w:rsid w:val="0087712D"/>
    <w:rsid w:val="008772B4"/>
    <w:rsid w:val="008E11C9"/>
    <w:rsid w:val="009160D8"/>
    <w:rsid w:val="009C0A59"/>
    <w:rsid w:val="009C2FDC"/>
    <w:rsid w:val="009E25F6"/>
    <w:rsid w:val="009E68B4"/>
    <w:rsid w:val="00A07225"/>
    <w:rsid w:val="00A25C40"/>
    <w:rsid w:val="00A415DC"/>
    <w:rsid w:val="00A41D5F"/>
    <w:rsid w:val="00A42F30"/>
    <w:rsid w:val="00A54BFA"/>
    <w:rsid w:val="00A60AB2"/>
    <w:rsid w:val="00A844A2"/>
    <w:rsid w:val="00A850B2"/>
    <w:rsid w:val="00AA3689"/>
    <w:rsid w:val="00AE5592"/>
    <w:rsid w:val="00B13CBE"/>
    <w:rsid w:val="00B22416"/>
    <w:rsid w:val="00B5242F"/>
    <w:rsid w:val="00B808EE"/>
    <w:rsid w:val="00B82DDD"/>
    <w:rsid w:val="00B839EB"/>
    <w:rsid w:val="00BD3A1C"/>
    <w:rsid w:val="00C07C55"/>
    <w:rsid w:val="00C2028D"/>
    <w:rsid w:val="00C54B01"/>
    <w:rsid w:val="00C5586C"/>
    <w:rsid w:val="00C83484"/>
    <w:rsid w:val="00CC60F6"/>
    <w:rsid w:val="00CD4F6C"/>
    <w:rsid w:val="00D11843"/>
    <w:rsid w:val="00D23E70"/>
    <w:rsid w:val="00D73E0A"/>
    <w:rsid w:val="00DA5478"/>
    <w:rsid w:val="00DA6ADD"/>
    <w:rsid w:val="00DD277E"/>
    <w:rsid w:val="00DF7AEF"/>
    <w:rsid w:val="00E21620"/>
    <w:rsid w:val="00E23CA7"/>
    <w:rsid w:val="00E3131D"/>
    <w:rsid w:val="00E9380C"/>
    <w:rsid w:val="00EF0F9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CD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CD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CD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CD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CD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CD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C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C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4373</izvorni_sadrzaj>
    <derivirana_varijabla naziv="DomainObject.Predmet.Broj_1">4373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St-4373/2015</izvorni_sadrzaj>
    <derivirana_varijabla naziv="DomainObject.Predmet.OznakaBroj_1">St-4373/2015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REDEMA ZAGREB d.o.o.</izvorni_sadrzaj>
    <derivirana_varijabla naziv="DomainObject.Predmet.ProtustrankaFormated_1">  REDEMA ZAGREB d.o.o.</derivirana_varijabla>
  </DomainObject.Predmet.ProtustrankaFormated>
  <DomainObject.Predmet.ProtustrankaFormatedOIB>
    <izvorni_sadrzaj>  REDEMA ZAGREB d.o.o., OIB 98814266166</izvorni_sadrzaj>
    <derivirana_varijabla naziv="DomainObject.Predmet.ProtustrankaFormatedOIB_1">  REDEMA ZAGREB d.o.o., OIB 98814266166</derivirana_varijabla>
  </DomainObject.Predmet.ProtustrankaFormatedOIB>
  <DomainObject.Predmet.ProtustrankaFormatedWithAdress>
    <izvorni_sadrzaj> REDEMA ZAGREB d.o.o., Mesnička 15/a, 10000 Zagreb</izvorni_sadrzaj>
    <derivirana_varijabla naziv="DomainObject.Predmet.ProtustrankaFormatedWithAdress_1"> REDEMA ZAGREB d.o.o., Mesnička 15/a, 10000 Zagreb</derivirana_varijabla>
  </DomainObject.Predmet.ProtustrankaFormatedWithAdress>
  <DomainObject.Predmet.ProtustrankaFormatedWithAdressOIB>
    <izvorni_sadrzaj> REDEMA ZAGREB d.o.o., OIB 98814266166, Mesnička 15/a, 10000 Zagreb</izvorni_sadrzaj>
    <derivirana_varijabla naziv="DomainObject.Predmet.ProtustrankaFormatedWithAdressOIB_1"> REDEMA ZAGREB d.o.o., OIB 98814266166, Mesnička 15/a, 10000 Zagreb</derivirana_varijabla>
  </DomainObject.Predmet.ProtustrankaFormatedWithAdressOIB>
  <DomainObject.Predmet.ProtustrankaWithAdress>
    <izvorni_sadrzaj>REDEMA ZAGREB d.o.o. Mesnička 15/a, 10000 Zagreb</izvorni_sadrzaj>
    <derivirana_varijabla naziv="DomainObject.Predmet.ProtustrankaWithAdress_1">REDEMA ZAGREB d.o.o. Mesnička 15/a, 10000 Zagreb</derivirana_varijabla>
  </DomainObject.Predmet.ProtustrankaWithAdress>
  <DomainObject.Predmet.ProtustrankaWithAdressOIB>
    <izvorni_sadrzaj>REDEMA ZAGREB d.o.o., OIB 98814266166, Mesnička 15/a, 10000 Zagreb</izvorni_sadrzaj>
    <derivirana_varijabla naziv="DomainObject.Predmet.ProtustrankaWithAdressOIB_1">REDEMA ZAGREB d.o.o., OIB 98814266166, Mesnička 15/a, 10000 Zagreb</derivirana_varijabla>
  </DomainObject.Predmet.ProtustrankaWithAdressOIB>
  <DomainObject.Predmet.ProtustrankaNazivFormated>
    <izvorni_sadrzaj>REDEMA ZAGREB d.o.o.</izvorni_sadrzaj>
    <derivirana_varijabla naziv="DomainObject.Predmet.ProtustrankaNazivFormated_1">REDEMA ZAGREB d.o.o.</derivirana_varijabla>
  </DomainObject.Predmet.ProtustrankaNazivFormated>
  <DomainObject.Predmet.ProtustrankaNazivFormatedOIB>
    <izvorni_sadrzaj>REDEMA ZAGREB d.o.o., OIB 98814266166</izvorni_sadrzaj>
    <derivirana_varijabla naziv="DomainObject.Predmet.ProtustrankaNazivFormatedOIB_1">REDEMA ZAGREB d.o.o., OIB 98814266166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REDEMA ZAGREB d.o.o.</item>
    </izvorni_sadrzaj>
    <derivirana_varijabla naziv="DomainObject.Predmet.ProtuStrankaListFormated_1">
      <item>REDEMA ZAGREB d.o.o.</item>
    </derivirana_varijabla>
  </DomainObject.Predmet.ProtuStrankaListFormated>
  <DomainObject.Predmet.ProtuStrankaListFormatedOIB>
    <izvorni_sadrzaj>
      <item>REDEMA ZAGREB d.o.o., OIB 98814266166</item>
    </izvorni_sadrzaj>
    <derivirana_varijabla naziv="DomainObject.Predmet.ProtuStrankaListFormatedOIB_1">
      <item>REDEMA ZAGREB d.o.o., OIB 98814266166</item>
    </derivirana_varijabla>
  </DomainObject.Predmet.ProtuStrankaListFormatedOIB>
  <DomainObject.Predmet.ProtuStrankaListFormatedWithAdress>
    <izvorni_sadrzaj>
      <item>REDEMA ZAGREB d.o.o., Mesnička 15/a, 10000 Zagreb</item>
    </izvorni_sadrzaj>
    <derivirana_varijabla naziv="DomainObject.Predmet.ProtuStrankaListFormatedWithAdress_1">
      <item>REDEMA ZAGREB d.o.o., Mesnička 15/a, 10000 Zagreb</item>
    </derivirana_varijabla>
  </DomainObject.Predmet.ProtuStrankaListFormatedWithAdress>
  <DomainObject.Predmet.ProtuStrankaListFormatedWithAdressOIB>
    <izvorni_sadrzaj>
      <item>REDEMA ZAGREB d.o.o., OIB 98814266166, Mesnička 15/a, 10000 Zagreb</item>
    </izvorni_sadrzaj>
    <derivirana_varijabla naziv="DomainObject.Predmet.ProtuStrankaListFormatedWithAdressOIB_1">
      <item>REDEMA ZAGREB d.o.o., OIB 98814266166, Mesnička 15/a, 10000 Zagreb</item>
    </derivirana_varijabla>
  </DomainObject.Predmet.ProtuStrankaListFormatedWithAdressOIB>
  <DomainObject.Predmet.ProtuStrankaListNazivFormated>
    <izvorni_sadrzaj>
      <item>REDEMA ZAGREB d.o.o.</item>
    </izvorni_sadrzaj>
    <derivirana_varijabla naziv="DomainObject.Predmet.ProtuStrankaListNazivFormated_1">
      <item>REDEMA ZAGREB d.o.o.</item>
    </derivirana_varijabla>
  </DomainObject.Predmet.ProtuStrankaListNazivFormated>
  <DomainObject.Predmet.ProtuStrankaListNazivFormatedOIB>
    <izvorni_sadrzaj>
      <item>REDEMA ZAGREB d.o.o., OIB 98814266166</item>
    </izvorni_sadrzaj>
    <derivirana_varijabla naziv="DomainObject.Predmet.ProtuStrankaListNazivFormatedOIB_1">
      <item>REDEMA ZAGREB d.o.o., OIB 98814266166</item>
    </derivirana_varijabla>
  </DomainObject.Predmet.ProtuStrankaListNazivFormatedOIB>
  <DomainObject.Predmet.OstaliListFormated>
    <izvorni_sadrzaj>
      <item>Rudolf Sanders</item>
    </izvorni_sadrzaj>
    <derivirana_varijabla naziv="DomainObject.Predmet.OstaliListFormated_1">
      <item>Rudolf Sanders</item>
    </derivirana_varijabla>
  </DomainObject.Predmet.OstaliListFormated>
  <DomainObject.Predmet.OstaliListFormatedOIB>
    <izvorni_sadrzaj>
      <item>Rudolf Sanders</item>
    </izvorni_sadrzaj>
    <derivirana_varijabla naziv="DomainObject.Predmet.OstaliListFormatedOIB_1">
      <item>Rudolf Sanders</item>
    </derivirana_varijabla>
  </DomainObject.Predmet.OstaliListFormatedOIB>
  <DomainObject.Predmet.OstaliListFormatedWithAdress>
    <izvorni_sadrzaj>
      <item>Rudolf Sanders, Hogedijk 116, 2861GD Bergambacht</item>
    </izvorni_sadrzaj>
    <derivirana_varijabla naziv="DomainObject.Predmet.OstaliListFormatedWithAdress_1">
      <item>Rudolf Sanders, Hogedijk 116, 2861GD Bergambacht</item>
    </derivirana_varijabla>
  </DomainObject.Predmet.OstaliListFormatedWithAdress>
  <DomainObject.Predmet.OstaliListFormatedWithAdressOIB>
    <izvorni_sadrzaj>
      <item>Rudolf Sanders, Hogedijk 116, 2861GD Bergambacht</item>
    </izvorni_sadrzaj>
    <derivirana_varijabla naziv="DomainObject.Predmet.OstaliListFormatedWithAdressOIB_1">
      <item>Rudolf Sanders, Hogedijk 116, 2861GD Bergambacht</item>
    </derivirana_varijabla>
  </DomainObject.Predmet.OstaliListFormatedWithAdressOIB>
  <DomainObject.Predmet.OstaliListNazivFormated>
    <izvorni_sadrzaj>
      <item>Rudolf Sanders</item>
    </izvorni_sadrzaj>
    <derivirana_varijabla naziv="DomainObject.Predmet.OstaliListNazivFormated_1">
      <item>Rudolf Sanders</item>
    </derivirana_varijabla>
  </DomainObject.Predmet.OstaliListNazivFormated>
  <DomainObject.Predmet.OstaliListNazivFormatedOIB>
    <izvorni_sadrzaj>
      <item>Rudolf Sanders</item>
    </izvorni_sadrzaj>
    <derivirana_varijabla naziv="DomainObject.Predmet.OstaliListNazivFormatedOIB_1">
      <item>Rudolf Sanders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REDEMA ZAGREB d.o.o.</izvorni_sadrzaj>
    <derivirana_varijabla naziv="DomainObject.Predmet.ProtustrankaIDrugi_1">REDEMA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REDEMA ZAGREB d.o.o., OIB 98814266166, Mesnička 15/a, 10000 Zagreb</izvorni_sadrzaj>
    <derivirana_varijabla naziv="DomainObject.Predmet.ProtustrankaIDrugiAdressOIB_1">REDEMA ZAGREB d.o.o., OIB 98814266166, Mesnička 15/a,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REDEMA ZAGREB d.o.o.</item>
      <item>Rudolf Sanders</item>
    </izvorni_sadrzaj>
    <derivirana_varijabla naziv="DomainObject.Predmet.SudioniciListNaziv_1">
      <item>FINA Regionalni centar Zagreb</item>
      <item>REDEMA ZAGREB d.o.o.</item>
      <item>Rudolf Sanders</item>
    </derivirana_varijabla>
  </DomainObject.Predmet.SudioniciListNaziv>
  <DomainObject.Predmet.SudioniciListAdressOIB>
    <izvorni_sadrzaj>
      <item>FINA Regionalni centar Zagreb, OIB 85821130368, Trg svibanjskih žrtava 1995. 1,10000 Zagreb</item>
      <item>REDEMA ZAGREB d.o.o., OIB 98814266166, Mesnička 15/a,10000 Zagreb</item>
      <item>Rudolf Sanders, Hogedijk 116,2861GD Bergambacht</item>
    </izvorni_sadrzaj>
    <derivirana_varijabla naziv="DomainObject.Predmet.SudioniciListAdressOIB_1">
      <item>FINA Regionalni centar Zagreb, OIB 85821130368, Trg svibanjskih žrtava 1995. 1,10000 Zagreb</item>
      <item>REDEMA ZAGREB d.o.o., OIB 98814266166, Mesnička 15/a,10000 Zagreb</item>
      <item>Rudolf Sanders, Hogedijk 116,2861GD Bergambacht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98814266166</item>
      <item>, OIB null</item>
    </izvorni_sadrzaj>
    <derivirana_varijabla naziv="DomainObject.Predmet.SudioniciListNazivOIB_1">
      <item>, OIB 85821130368</item>
      <item>, OIB 98814266166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1635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2015-12-09T08:26:00Z</dcterms:created>
  <dc:creator>Iva Buljan</dc:creator>
  <cp:lastModifiedBy>Željka Kordić</cp:lastModifiedBy>
  <cp:lastPrinted>2016-02-25T12:53:00Z</cp:lastPrinted>
  <dcterms:modified xmlns:xsi="http://www.w3.org/2001/XMLSchema-instance" xsi:type="dcterms:W3CDTF">2016-02-25T13:05:00Z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