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64dd" w14:paraId="a9164dd" w:rsidRDefault="002129B9" w:rsidP="0085221D" w:rsidR="00750685">
      <w:pPr>
        <w:jc w:val="both"/>
        <w15:collapsed w:val="false"/>
        <w:rPr>
          <w:noProof/>
        </w:rPr>
      </w:pPr>
      <w:bookmarkStart w:name="_GoBack" w:id="0"/>
      <w:bookmarkEnd w:id="0"/>
      <w:r w:rsidRPr="003C106D">
        <w:rPr>
          <w:noProof/>
        </w:rPr>
        <w:t xml:space="preserve">         </w:t>
      </w:r>
      <w:r w:rsidR="00193220" w:rsidRPr="008661F8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1AAE" w:rsidP="0085221D" w:rsidR="00FC1AAE" w:rsidRPr="008661F8">
      <w:pPr>
        <w:jc w:val="both"/>
        <w:rPr>
          <w:rStyle w:val="Naglaeno"/>
          <w:b w:val="false"/>
        </w:rPr>
      </w:pPr>
    </w:p>
    <w:p w:rsidRDefault="002129B9" w:rsidP="0085221D" w:rsidR="00750685" w:rsidRPr="008661F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 xml:space="preserve">   </w:t>
      </w:r>
      <w:r w:rsidR="00750685" w:rsidRPr="008661F8">
        <w:rPr>
          <w:rStyle w:val="Naglaeno"/>
          <w:b w:val="false"/>
        </w:rPr>
        <w:t>REPUBLIKA HRVATSKA</w:t>
      </w:r>
    </w:p>
    <w:p w:rsidRDefault="00750685" w:rsidP="00EB5E2F" w:rsidR="00647636" w:rsidRPr="008661F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>TRGOVAČKI SUD U OSIJEKU</w:t>
      </w:r>
    </w:p>
    <w:p w:rsidRDefault="00D04EF6" w:rsidP="0085221D" w:rsidR="00D04EF6">
      <w:pPr>
        <w:jc w:val="both"/>
        <w:rPr>
          <w:rStyle w:val="Naglaeno"/>
          <w:b w:val="false"/>
        </w:rPr>
      </w:pPr>
    </w:p>
    <w:p w:rsidRDefault="004F11EE" w:rsidP="0085221D" w:rsidR="004F11EE">
      <w:pPr>
        <w:jc w:val="both"/>
        <w:rPr>
          <w:rStyle w:val="Naglaeno"/>
          <w:b w:val="false"/>
        </w:rPr>
      </w:pPr>
    </w:p>
    <w:p w:rsidRDefault="00FC1AAE" w:rsidP="0085221D" w:rsidR="00FC1AAE" w:rsidRPr="008661F8">
      <w:pPr>
        <w:jc w:val="both"/>
        <w:rPr>
          <w:rStyle w:val="Naglaeno"/>
          <w:b w:val="false"/>
        </w:rPr>
      </w:pPr>
    </w:p>
    <w:p w:rsidRDefault="00E10140" w:rsidP="000B7D54" w:rsidR="004F11EE" w:rsidRPr="008661F8">
      <w:pPr>
        <w:jc w:val="center"/>
      </w:pPr>
      <w:r w:rsidRPr="008661F8">
        <w:t>R E P U B L I K A   H R V A T S K A</w:t>
      </w:r>
    </w:p>
    <w:p w:rsidRDefault="00E10140" w:rsidP="00E10140" w:rsidR="00E10140" w:rsidRPr="008661F8">
      <w:pPr>
        <w:jc w:val="center"/>
      </w:pPr>
      <w:r w:rsidRPr="008661F8">
        <w:t>R J E Š E N J E</w:t>
      </w:r>
    </w:p>
    <w:p w:rsidRDefault="004028BF" w:rsidP="00E10140" w:rsidR="004028BF" w:rsidRPr="008661F8"/>
    <w:p w:rsidRDefault="00647636" w:rsidP="00E10140" w:rsidR="00647636"/>
    <w:p w:rsidRDefault="00FC1AAE" w:rsidP="00E10140" w:rsidR="00FC1AAE" w:rsidRPr="008661F8"/>
    <w:p w:rsidRDefault="004E3CF8" w:rsidP="00E870D9" w:rsidR="004E3CF8" w:rsidRPr="008661F8">
      <w:pPr>
        <w:ind w:firstLine="708"/>
        <w:jc w:val="both"/>
      </w:pPr>
      <w:r w:rsidRPr="008661F8">
        <w:t xml:space="preserve">Trgovački sud u Osijeku, po stečajnom sucu mr. sc. Borisu Vukoviću u stečajnom postupku nad dužnikom </w:t>
      </w:r>
      <w:r w:rsidR="00FE1E5E">
        <w:t xml:space="preserve">INTERIJER-DRVOPANELI d.o.o. u stečaju, </w:t>
      </w:r>
      <w:proofErr w:type="spellStart"/>
      <w:r w:rsidR="00FE1E5E">
        <w:t>Andrijaševci</w:t>
      </w:r>
      <w:proofErr w:type="spellEnd"/>
      <w:r w:rsidR="00FE1E5E">
        <w:t>, Tri ruže 18, MBS: 070052353, OIB: 31254770611</w:t>
      </w:r>
      <w:r w:rsidRPr="008661F8">
        <w:t xml:space="preserve">, dana </w:t>
      </w:r>
      <w:r w:rsidR="00295F6B">
        <w:t>8. studenog</w:t>
      </w:r>
      <w:r w:rsidR="00E870D9" w:rsidRPr="008661F8">
        <w:t xml:space="preserve"> </w:t>
      </w:r>
      <w:r w:rsidRPr="008661F8">
        <w:t xml:space="preserve">2018. </w:t>
      </w:r>
    </w:p>
    <w:p w:rsidRDefault="00E10140" w:rsidP="00E10140" w:rsidR="00E10140" w:rsidRPr="008661F8">
      <w:pPr>
        <w:jc w:val="both"/>
      </w:pPr>
    </w:p>
    <w:p w:rsidRDefault="004028BF" w:rsidP="00E10140" w:rsidR="004028BF">
      <w:pPr>
        <w:jc w:val="both"/>
      </w:pPr>
    </w:p>
    <w:p w:rsidRDefault="00FC1AAE" w:rsidP="00E10140" w:rsidR="00FC1AAE" w:rsidRPr="008661F8">
      <w:pPr>
        <w:jc w:val="both"/>
      </w:pPr>
    </w:p>
    <w:p w:rsidRDefault="00E671A5" w:rsidP="00E671A5" w:rsidR="00E671A5" w:rsidRPr="008661F8">
      <w:pPr>
        <w:jc w:val="center"/>
      </w:pPr>
      <w:r w:rsidRPr="008661F8">
        <w:t>r i j e š i o  j e</w:t>
      </w:r>
    </w:p>
    <w:p w:rsidRDefault="00E671A5" w:rsidP="00E671A5" w:rsidR="00E671A5"/>
    <w:p w:rsidRDefault="00FC1AAE" w:rsidP="00E671A5" w:rsidR="00FC1AAE"/>
    <w:p w:rsidRDefault="004F11EE" w:rsidP="00E671A5" w:rsidR="004F11EE" w:rsidRPr="008661F8"/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prvog</w:t>
      </w:r>
      <w:r w:rsidRPr="008661F8">
        <w:rPr>
          <w:b/>
        </w:rPr>
        <w:t xml:space="preserve"> </w:t>
      </w:r>
      <w:r w:rsidRPr="008661F8">
        <w:t>višeg isplatnog reda:</w:t>
      </w:r>
    </w:p>
    <w:p w:rsidRDefault="00E671A5" w:rsidP="00E671A5" w:rsidR="00E671A5" w:rsidRPr="008661F8">
      <w:pPr>
        <w:ind w:firstLine="708"/>
        <w:jc w:val="both"/>
      </w:pPr>
    </w:p>
    <w:p w:rsidRDefault="00D53F73" w:rsidP="00D04EF6" w:rsidR="00F2414A" w:rsidRPr="008661F8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BAJZEK DRAGO</w:t>
      </w:r>
      <w:r w:rsidR="0038440E">
        <w:rPr>
          <w:lang w:val="hr-HR"/>
        </w:rPr>
        <w:t>,</w:t>
      </w:r>
      <w:r>
        <w:t xml:space="preserve"> IVANKOVO, 14. TRAVNJA 65, OIB 21668725284</w:t>
      </w:r>
      <w:r w:rsidR="00F2414A" w:rsidRPr="008661F8">
        <w:rPr>
          <w:color w:val="000000"/>
          <w:lang w:eastAsia="hr-HR" w:val="hr-HR"/>
        </w:rPr>
        <w:t xml:space="preserve">, </w:t>
      </w:r>
      <w:r w:rsidR="00F2414A" w:rsidRPr="008661F8">
        <w:rPr>
          <w:color w:val="000000"/>
        </w:rPr>
        <w:t>u iznosu od</w:t>
      </w:r>
      <w:r w:rsidR="00F2414A" w:rsidRPr="008661F8">
        <w:rPr>
          <w:color w:val="000000"/>
          <w:lang w:val="hr-HR"/>
        </w:rPr>
        <w:t xml:space="preserve"> </w:t>
      </w:r>
      <w:r>
        <w:t>10.968,61</w:t>
      </w:r>
      <w:r w:rsidR="00E870D9" w:rsidRPr="008661F8">
        <w:rPr>
          <w:color w:val="000000"/>
          <w:lang w:val="hr-HR"/>
        </w:rPr>
        <w:t xml:space="preserve"> </w:t>
      </w:r>
      <w:r w:rsidR="00F2414A" w:rsidRPr="008661F8">
        <w:rPr>
          <w:color w:val="000000"/>
          <w:lang w:val="hr-HR"/>
        </w:rPr>
        <w:t>kn</w:t>
      </w:r>
    </w:p>
    <w:p w:rsidRDefault="00D53F73" w:rsidP="00D04EF6" w:rsidR="00D04EF6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BARIĆ MILAN</w:t>
      </w:r>
      <w:r w:rsidR="0038440E">
        <w:rPr>
          <w:lang w:val="hr-HR"/>
        </w:rPr>
        <w:t>,</w:t>
      </w:r>
      <w:r>
        <w:t xml:space="preserve"> IVANKOVO, GORJANI 292, OIB 42218372353</w:t>
      </w:r>
      <w:r w:rsidR="00D04EF6" w:rsidRPr="008661F8">
        <w:t xml:space="preserve">, u iznosu od </w:t>
      </w:r>
      <w:r w:rsidR="0038440E">
        <w:t xml:space="preserve">5.245,93 </w:t>
      </w:r>
      <w:r w:rsidR="00D04EF6" w:rsidRPr="008661F8">
        <w:rPr>
          <w:rFonts w:eastAsia="Calibri"/>
        </w:rPr>
        <w:t>kn</w:t>
      </w:r>
    </w:p>
    <w:p w:rsidRDefault="00D53F73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BARIĆ ROBERT</w:t>
      </w:r>
      <w:r w:rsidR="0038440E">
        <w:rPr>
          <w:lang w:val="hr-HR"/>
        </w:rPr>
        <w:t>,</w:t>
      </w:r>
      <w:r>
        <w:t xml:space="preserve"> ANDRIJAŠEVCI, NIKOLE TESLE 14, OIB 66509139382</w:t>
      </w:r>
      <w:r>
        <w:rPr>
          <w:lang w:val="hr-HR"/>
        </w:rPr>
        <w:t xml:space="preserve">, u iznosu od </w:t>
      </w:r>
      <w:r w:rsidR="0038440E">
        <w:t xml:space="preserve">19.765,83 </w:t>
      </w:r>
      <w:r>
        <w:rPr>
          <w:lang w:val="hr-HR"/>
        </w:rPr>
        <w:t>kn</w:t>
      </w:r>
    </w:p>
    <w:p w:rsidRDefault="00D53F73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BILIĆ SLAVKO</w:t>
      </w:r>
      <w:r w:rsidR="0038440E">
        <w:rPr>
          <w:lang w:val="hr-HR"/>
        </w:rPr>
        <w:t>,</w:t>
      </w:r>
      <w:r w:rsidR="0038440E">
        <w:t xml:space="preserve"> </w:t>
      </w:r>
      <w:r>
        <w:t>ANDRIJAŠEVCI, MATIJE GUPCA 37, OIB 34871652284</w:t>
      </w:r>
      <w:r>
        <w:rPr>
          <w:lang w:val="hr-HR"/>
        </w:rPr>
        <w:t xml:space="preserve">, u iznosu od </w:t>
      </w:r>
      <w:r>
        <w:t>11.112,81 kn</w:t>
      </w:r>
    </w:p>
    <w:p w:rsidRDefault="00D53F73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BLAŽINČIĆ IVAN</w:t>
      </w:r>
      <w:r w:rsidR="0038440E">
        <w:rPr>
          <w:lang w:val="hr-HR"/>
        </w:rPr>
        <w:t>,</w:t>
      </w:r>
      <w:r w:rsidR="0038440E">
        <w:t xml:space="preserve"> </w:t>
      </w:r>
      <w:r>
        <w:t>ANDRIJAŠEVCI, KOLODVORSKA 110, OIB 17228173362</w:t>
      </w:r>
      <w:r>
        <w:rPr>
          <w:lang w:val="hr-HR"/>
        </w:rPr>
        <w:t xml:space="preserve">, u iznosu od </w:t>
      </w:r>
      <w:r>
        <w:t>10.279,50</w:t>
      </w:r>
      <w:r>
        <w:rPr>
          <w:lang w:val="hr-HR"/>
        </w:rPr>
        <w:t xml:space="preserve"> kn</w:t>
      </w:r>
    </w:p>
    <w:p w:rsidRDefault="00D53F73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BLAŽ</w:t>
      </w:r>
      <w:r w:rsidR="0038440E">
        <w:t>INKOV MARIO</w:t>
      </w:r>
      <w:r w:rsidR="0038440E">
        <w:rPr>
          <w:lang w:val="hr-HR"/>
        </w:rPr>
        <w:t>,</w:t>
      </w:r>
      <w:r>
        <w:t xml:space="preserve"> ANDRIJAŠEVCI, VLADIMIRA NAZORA 6, OIB 94474745546</w:t>
      </w:r>
      <w:r>
        <w:rPr>
          <w:lang w:val="hr-HR"/>
        </w:rPr>
        <w:t xml:space="preserve">, u iznosu od </w:t>
      </w:r>
      <w:r>
        <w:t xml:space="preserve">31.961,88 </w:t>
      </w:r>
      <w:r>
        <w:rPr>
          <w:lang w:val="hr-HR"/>
        </w:rPr>
        <w:t>kn</w:t>
      </w:r>
    </w:p>
    <w:p w:rsidRDefault="00D53F73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lang w:val="hr-HR"/>
        </w:rPr>
        <w:t>B</w:t>
      </w:r>
      <w:r>
        <w:t>LAŽINKOV MIRJANA</w:t>
      </w:r>
      <w:r w:rsidR="0038440E">
        <w:rPr>
          <w:lang w:val="hr-HR"/>
        </w:rPr>
        <w:t>,</w:t>
      </w:r>
      <w:r w:rsidR="0038440E">
        <w:t xml:space="preserve"> </w:t>
      </w:r>
      <w:r>
        <w:t>ANDRIJAŠEVCI, VLADIMIRA NAZORA 6 B, OIB 44239865354</w:t>
      </w:r>
      <w:r>
        <w:rPr>
          <w:lang w:val="hr-HR"/>
        </w:rPr>
        <w:t xml:space="preserve">, u iznosu od </w:t>
      </w:r>
      <w:r>
        <w:t xml:space="preserve">13.356,76 </w:t>
      </w:r>
      <w:r>
        <w:rPr>
          <w:lang w:val="hr-HR"/>
        </w:rPr>
        <w:t>kn</w:t>
      </w:r>
    </w:p>
    <w:p w:rsidRDefault="0038440E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BOŠKOVIĆ ANDREJ</w:t>
      </w:r>
      <w:r>
        <w:rPr>
          <w:lang w:val="hr-HR"/>
        </w:rPr>
        <w:t xml:space="preserve">, </w:t>
      </w:r>
      <w:r w:rsidR="00D53F73">
        <w:t>VINKOVCI, TVRTKA KOTORMANICA 40, OIB 75969425367</w:t>
      </w:r>
      <w:r w:rsidR="00D53F73">
        <w:rPr>
          <w:lang w:val="hr-HR"/>
        </w:rPr>
        <w:t xml:space="preserve">, u iznosu od </w:t>
      </w:r>
      <w:r w:rsidR="00D53F73">
        <w:t xml:space="preserve">11.637,11 </w:t>
      </w:r>
      <w:r w:rsidR="00D53F73">
        <w:rPr>
          <w:lang w:val="hr-HR"/>
        </w:rPr>
        <w:t>kn</w:t>
      </w:r>
    </w:p>
    <w:p w:rsidRDefault="00D53F73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BOŠKOVIĆ MARTIN</w:t>
      </w:r>
      <w:r w:rsidR="0038440E">
        <w:rPr>
          <w:lang w:val="hr-HR"/>
        </w:rPr>
        <w:t>,</w:t>
      </w:r>
      <w:r w:rsidR="0038440E">
        <w:t xml:space="preserve"> </w:t>
      </w:r>
      <w:r>
        <w:t>VINKOVCI, KRALJA TVRTKA KOTROMANIĆA 40, OIB 30799930599</w:t>
      </w:r>
      <w:r>
        <w:rPr>
          <w:lang w:val="hr-HR"/>
        </w:rPr>
        <w:t xml:space="preserve">, u iznosu od </w:t>
      </w:r>
      <w:r>
        <w:t xml:space="preserve">11.637,11 </w:t>
      </w:r>
      <w:r>
        <w:rPr>
          <w:lang w:val="hr-HR"/>
        </w:rPr>
        <w:t>kn</w:t>
      </w:r>
    </w:p>
    <w:p w:rsidRDefault="00D53F73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BUKOVAC TOMISLAV</w:t>
      </w:r>
      <w:r w:rsidR="0038440E">
        <w:rPr>
          <w:lang w:val="hr-HR"/>
        </w:rPr>
        <w:t xml:space="preserve">, </w:t>
      </w:r>
      <w:r w:rsidR="0038440E">
        <w:t>ANDRIJAŠEVCI,</w:t>
      </w:r>
      <w:r w:rsidR="0038440E">
        <w:rPr>
          <w:lang w:val="hr-HR"/>
        </w:rPr>
        <w:t xml:space="preserve"> </w:t>
      </w:r>
      <w:r>
        <w:t>KOLODVORSKA 61 A, OIB 13095960629</w:t>
      </w:r>
      <w:r>
        <w:rPr>
          <w:lang w:val="hr-HR"/>
        </w:rPr>
        <w:t xml:space="preserve">, u iznosu od </w:t>
      </w:r>
      <w:r>
        <w:t xml:space="preserve">530,00 </w:t>
      </w:r>
      <w:r>
        <w:rPr>
          <w:lang w:val="hr-HR"/>
        </w:rPr>
        <w:t>kn</w:t>
      </w:r>
    </w:p>
    <w:p w:rsidRDefault="00D53F73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DELIĆ ANKICA</w:t>
      </w:r>
      <w:r w:rsidR="0038440E">
        <w:rPr>
          <w:lang w:val="hr-HR"/>
        </w:rPr>
        <w:t>,</w:t>
      </w:r>
      <w:r>
        <w:t xml:space="preserve">  ANDRIJAŠEVCI, </w:t>
      </w:r>
      <w:proofErr w:type="spellStart"/>
      <w:r>
        <w:t>M.GUPCA</w:t>
      </w:r>
      <w:proofErr w:type="spellEnd"/>
      <w:r>
        <w:t xml:space="preserve"> 62, OIB 39672556625</w:t>
      </w:r>
      <w:r>
        <w:rPr>
          <w:lang w:val="hr-HR"/>
        </w:rPr>
        <w:t xml:space="preserve">, u iznosu od </w:t>
      </w:r>
      <w:r>
        <w:t xml:space="preserve">11.058,88 </w:t>
      </w:r>
      <w:r>
        <w:rPr>
          <w:lang w:val="hr-HR"/>
        </w:rPr>
        <w:t>kn</w:t>
      </w:r>
    </w:p>
    <w:p w:rsidRDefault="00D53F73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lastRenderedPageBreak/>
        <w:t>FARKAŠ VLATKA</w:t>
      </w:r>
      <w:r w:rsidR="0038440E">
        <w:rPr>
          <w:lang w:val="hr-HR"/>
        </w:rPr>
        <w:t>,</w:t>
      </w:r>
      <w:r>
        <w:t xml:space="preserve">  KRIŽ, BRAĆE RADIĆA 2, OIB 5218142944</w:t>
      </w:r>
      <w:r>
        <w:rPr>
          <w:lang w:val="hr-HR"/>
        </w:rPr>
        <w:t xml:space="preserve">, u iznosu od </w:t>
      </w:r>
      <w:r>
        <w:t xml:space="preserve">21.372,31 </w:t>
      </w:r>
      <w:r>
        <w:rPr>
          <w:lang w:val="hr-HR"/>
        </w:rPr>
        <w:t>kn</w:t>
      </w:r>
    </w:p>
    <w:p w:rsidRDefault="00D53F73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GALOVIĆ BLAŽENKA</w:t>
      </w:r>
      <w:r w:rsidR="0038440E">
        <w:rPr>
          <w:lang w:val="hr-HR"/>
        </w:rPr>
        <w:t>,</w:t>
      </w:r>
      <w:r>
        <w:t xml:space="preserve">  ANDRIJAŠEVCI, KOLODVORSKA 7, OIB 18030485108</w:t>
      </w:r>
      <w:r>
        <w:rPr>
          <w:lang w:val="hr-HR"/>
        </w:rPr>
        <w:t xml:space="preserve">, u iznosu od </w:t>
      </w:r>
      <w:r>
        <w:t xml:space="preserve">1.779,99 </w:t>
      </w:r>
      <w:r>
        <w:rPr>
          <w:lang w:val="hr-HR"/>
        </w:rPr>
        <w:t>kn</w:t>
      </w:r>
    </w:p>
    <w:p w:rsidRDefault="00D53F73" w:rsidP="00D04EF6" w:rsidR="00D53F73" w:rsidRPr="00D53F7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GALOVIĆ MARKO</w:t>
      </w:r>
      <w:r w:rsidR="0038440E">
        <w:rPr>
          <w:lang w:val="hr-HR"/>
        </w:rPr>
        <w:t>,</w:t>
      </w:r>
      <w:r>
        <w:t xml:space="preserve">  ANDRIJAŠEVCI, KOLODVORSKA 7, OIB 30560043285</w:t>
      </w:r>
      <w:r>
        <w:rPr>
          <w:lang w:val="hr-HR"/>
        </w:rPr>
        <w:t xml:space="preserve">, u iznosu od </w:t>
      </w:r>
      <w:r>
        <w:t xml:space="preserve">31.673,56 </w:t>
      </w:r>
      <w:r>
        <w:rPr>
          <w:lang w:val="hr-HR"/>
        </w:rPr>
        <w:t>kn</w:t>
      </w:r>
    </w:p>
    <w:p w:rsidRDefault="00D51500" w:rsidP="00D04EF6" w:rsidR="00D53F73" w:rsidRPr="00D5150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GAŠPAREVIĆ IVANKA</w:t>
      </w:r>
      <w:r w:rsidR="0038440E">
        <w:rPr>
          <w:lang w:val="hr-HR"/>
        </w:rPr>
        <w:t>,</w:t>
      </w:r>
      <w:r>
        <w:t xml:space="preserve">  ANDRIJAŠEVCI, PLAVI JADRAN 55, OIB 10252120057</w:t>
      </w:r>
      <w:r>
        <w:rPr>
          <w:lang w:val="hr-HR"/>
        </w:rPr>
        <w:t xml:space="preserve">, u iznosu od </w:t>
      </w:r>
      <w:r>
        <w:t xml:space="preserve">19.731,71 </w:t>
      </w:r>
      <w:r>
        <w:rPr>
          <w:lang w:val="hr-HR"/>
        </w:rPr>
        <w:t>kn</w:t>
      </w:r>
    </w:p>
    <w:p w:rsidRDefault="00D51500" w:rsidP="00D04EF6" w:rsidR="00D51500" w:rsidRPr="00D5150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HAVIĆ MIRSAD</w:t>
      </w:r>
      <w:r w:rsidR="0038440E">
        <w:rPr>
          <w:lang w:val="hr-HR"/>
        </w:rPr>
        <w:t>,</w:t>
      </w:r>
      <w:r>
        <w:t xml:space="preserve">  CERNA, LJUDEVITA GAJA 17, OIB 68432310800</w:t>
      </w:r>
      <w:r>
        <w:rPr>
          <w:lang w:val="hr-HR"/>
        </w:rPr>
        <w:t>, u iznosu od</w:t>
      </w:r>
    </w:p>
    <w:p w:rsidRDefault="00D51500" w:rsidP="00D51500" w:rsidR="00D51500" w:rsidRPr="00D51500">
      <w:pPr>
        <w:pStyle w:val="Odlomakpopisa"/>
        <w:spacing w:lineRule="auto" w:line="256" w:after="160"/>
        <w:jc w:val="both"/>
        <w:rPr>
          <w:rFonts w:eastAsia="Calibri"/>
          <w:lang w:val="hr-HR"/>
        </w:rPr>
      </w:pPr>
      <w:r>
        <w:t xml:space="preserve">13.308,55 </w:t>
      </w:r>
      <w:r>
        <w:rPr>
          <w:lang w:val="hr-HR"/>
        </w:rPr>
        <w:t>kn</w:t>
      </w:r>
    </w:p>
    <w:p w:rsidRDefault="00D51500" w:rsidP="00D04EF6" w:rsidR="00D51500" w:rsidRPr="00D5150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HODAK KATA</w:t>
      </w:r>
      <w:r w:rsidR="0038440E">
        <w:rPr>
          <w:lang w:val="hr-HR"/>
        </w:rPr>
        <w:t>,</w:t>
      </w:r>
      <w:r>
        <w:t xml:space="preserve">  ANDRIJAŠEVCI, MATIJE GUPCA 87, OIB 7889899443</w:t>
      </w:r>
      <w:r>
        <w:rPr>
          <w:lang w:val="hr-HR"/>
        </w:rPr>
        <w:t xml:space="preserve">, u iznosu od </w:t>
      </w:r>
      <w:r>
        <w:t xml:space="preserve">11.052,67 </w:t>
      </w:r>
      <w:r>
        <w:rPr>
          <w:lang w:val="hr-HR"/>
        </w:rPr>
        <w:t>kn</w:t>
      </w:r>
    </w:p>
    <w:p w:rsidRDefault="00D51500" w:rsidP="00D04EF6" w:rsidR="00D51500" w:rsidRPr="00D5150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IGNJAČIĆ MARIJA</w:t>
      </w:r>
      <w:r w:rsidR="0038440E">
        <w:rPr>
          <w:lang w:val="hr-HR"/>
        </w:rPr>
        <w:t>,</w:t>
      </w:r>
      <w:r>
        <w:t xml:space="preserve">  IVANKOVO, ROJIČANI 104, OIB 22004004507</w:t>
      </w:r>
      <w:r>
        <w:rPr>
          <w:lang w:val="hr-HR"/>
        </w:rPr>
        <w:t xml:space="preserve">, u iznosu od </w:t>
      </w:r>
      <w:r>
        <w:t xml:space="preserve">           2.346,28 </w:t>
      </w:r>
      <w:r>
        <w:rPr>
          <w:lang w:val="hr-HR"/>
        </w:rPr>
        <w:t>kn</w:t>
      </w:r>
    </w:p>
    <w:p w:rsidRDefault="00D51500" w:rsidP="00D04EF6" w:rsidR="00D51500" w:rsidRPr="00D5150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JURIĆ IVAN</w:t>
      </w:r>
      <w:r w:rsidR="0038440E">
        <w:rPr>
          <w:lang w:val="hr-HR"/>
        </w:rPr>
        <w:t>,</w:t>
      </w:r>
      <w:r>
        <w:t xml:space="preserve">  VINKOVCI, </w:t>
      </w:r>
      <w:proofErr w:type="spellStart"/>
      <w:r>
        <w:t>J.J</w:t>
      </w:r>
      <w:proofErr w:type="spellEnd"/>
      <w:r>
        <w:t>. STROSSMAYERA 4, OIB 64979612536</w:t>
      </w:r>
      <w:r>
        <w:rPr>
          <w:lang w:val="hr-HR"/>
        </w:rPr>
        <w:t xml:space="preserve">, u iznosu od </w:t>
      </w:r>
      <w:r>
        <w:t xml:space="preserve">2.229,92 </w:t>
      </w:r>
      <w:r>
        <w:rPr>
          <w:lang w:val="hr-HR"/>
        </w:rPr>
        <w:t>kn</w:t>
      </w:r>
    </w:p>
    <w:p w:rsidRDefault="00D51500" w:rsidP="00D04EF6" w:rsidR="00D51500" w:rsidRPr="00D5150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KLISKA DINO</w:t>
      </w:r>
      <w:r w:rsidR="0038440E">
        <w:rPr>
          <w:lang w:val="hr-HR"/>
        </w:rPr>
        <w:t>,</w:t>
      </w:r>
      <w:r>
        <w:t xml:space="preserve">  ROKOVCI, TRI RUŽE 7, OIB 10705187806</w:t>
      </w:r>
      <w:r>
        <w:rPr>
          <w:lang w:val="hr-HR"/>
        </w:rPr>
        <w:t xml:space="preserve">, u iznosu od </w:t>
      </w:r>
      <w:r>
        <w:t xml:space="preserve">599,99 </w:t>
      </w:r>
      <w:r>
        <w:rPr>
          <w:lang w:val="hr-HR"/>
        </w:rPr>
        <w:t>kn</w:t>
      </w:r>
    </w:p>
    <w:p w:rsidRDefault="00D51500" w:rsidP="00D04EF6" w:rsidR="00D51500" w:rsidRPr="00D5150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KLIŠANIĆ JOSIP</w:t>
      </w:r>
      <w:r w:rsidR="0038440E">
        <w:rPr>
          <w:lang w:val="hr-HR"/>
        </w:rPr>
        <w:t>,</w:t>
      </w:r>
      <w:r>
        <w:t xml:space="preserve">  ROKOVCI, PLAVI JADRAN 81, OIB 68158310930</w:t>
      </w:r>
      <w:r>
        <w:rPr>
          <w:lang w:val="hr-HR"/>
        </w:rPr>
        <w:t xml:space="preserve">, u iznosu od </w:t>
      </w:r>
      <w:r>
        <w:t xml:space="preserve">252,44 </w:t>
      </w:r>
      <w:r>
        <w:rPr>
          <w:lang w:val="hr-HR"/>
        </w:rPr>
        <w:t>kn</w:t>
      </w:r>
    </w:p>
    <w:p w:rsidRDefault="00D51500" w:rsidP="00D51500" w:rsidR="00D51500" w:rsidRPr="00D5150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KOBAŠEVIĆ ZDRAVKO</w:t>
      </w:r>
      <w:r w:rsidR="0038440E">
        <w:rPr>
          <w:lang w:val="hr-HR"/>
        </w:rPr>
        <w:t>,</w:t>
      </w:r>
      <w:r>
        <w:t xml:space="preserve">  ŽUPANJA, BARUNA TRENKA 35, OIB 13061364594</w:t>
      </w:r>
      <w:r>
        <w:rPr>
          <w:lang w:val="hr-HR"/>
        </w:rPr>
        <w:t xml:space="preserve">, u iznosu od </w:t>
      </w:r>
      <w:r>
        <w:t xml:space="preserve">9.595,45 </w:t>
      </w:r>
      <w:r>
        <w:rPr>
          <w:lang w:val="hr-HR"/>
        </w:rPr>
        <w:t>kn</w:t>
      </w:r>
    </w:p>
    <w:p w:rsidRDefault="00D51500" w:rsidP="00D51500" w:rsidR="00D51500" w:rsidRPr="00D5150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KOLAKOVIĆ DAMIR</w:t>
      </w:r>
      <w:r w:rsidR="0038440E">
        <w:rPr>
          <w:lang w:val="hr-HR"/>
        </w:rPr>
        <w:t>,</w:t>
      </w:r>
      <w:r>
        <w:t xml:space="preserve">  ROKOVCI, </w:t>
      </w:r>
      <w:proofErr w:type="spellStart"/>
      <w:r>
        <w:t>J.IVAKIĆA</w:t>
      </w:r>
      <w:proofErr w:type="spellEnd"/>
      <w:r>
        <w:t xml:space="preserve"> 32, OIB 7499956307</w:t>
      </w:r>
      <w:r>
        <w:rPr>
          <w:lang w:val="hr-HR"/>
        </w:rPr>
        <w:t xml:space="preserve">, u iznosu od </w:t>
      </w:r>
      <w:r>
        <w:t xml:space="preserve">2.062,16 </w:t>
      </w:r>
      <w:r>
        <w:rPr>
          <w:lang w:val="hr-HR"/>
        </w:rPr>
        <w:t>kn</w:t>
      </w:r>
    </w:p>
    <w:p w:rsidRDefault="00D51500" w:rsidP="00D51500" w:rsidR="00D51500" w:rsidRPr="00E43FE2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D51500">
        <w:rPr>
          <w:rFonts w:eastAsia="Calibri"/>
          <w:lang w:val="hr-HR"/>
        </w:rPr>
        <w:t>KOLAR MARA</w:t>
      </w:r>
      <w:r w:rsidR="0038440E">
        <w:rPr>
          <w:rFonts w:eastAsia="Calibri"/>
          <w:lang w:val="hr-HR"/>
        </w:rPr>
        <w:t>,</w:t>
      </w:r>
      <w:r w:rsidRPr="00D51500">
        <w:rPr>
          <w:rFonts w:eastAsia="Calibri"/>
          <w:lang w:val="hr-HR"/>
        </w:rPr>
        <w:t xml:space="preserve">  ANDRIJAŠEVCI, IVANA ZAJCA 6, OIB 20682500454</w:t>
      </w:r>
      <w:r>
        <w:rPr>
          <w:rFonts w:eastAsia="Calibri"/>
          <w:lang w:val="hr-HR"/>
        </w:rPr>
        <w:t xml:space="preserve">, u iznosu od </w:t>
      </w:r>
      <w:r>
        <w:t xml:space="preserve">630,35 </w:t>
      </w:r>
      <w:r>
        <w:rPr>
          <w:lang w:val="hr-HR"/>
        </w:rPr>
        <w:t>kn</w:t>
      </w:r>
    </w:p>
    <w:p w:rsidRDefault="00E43FE2" w:rsidP="00D51500" w:rsidR="00E43FE2" w:rsidRPr="00E43FE2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KOMLJENOVIĆ IVAN</w:t>
      </w:r>
      <w:r w:rsidR="006F4A6D">
        <w:rPr>
          <w:lang w:val="hr-HR"/>
        </w:rPr>
        <w:t>,</w:t>
      </w:r>
      <w:r>
        <w:t xml:space="preserve">  ANDRIJAŠEVCI, </w:t>
      </w:r>
      <w:proofErr w:type="spellStart"/>
      <w:r>
        <w:t>A.MIHANOVIĆA</w:t>
      </w:r>
      <w:proofErr w:type="spellEnd"/>
      <w:r>
        <w:t xml:space="preserve"> 10, OIB 1591156993</w:t>
      </w:r>
      <w:r>
        <w:rPr>
          <w:lang w:val="hr-HR"/>
        </w:rPr>
        <w:t xml:space="preserve">, u iznosu od </w:t>
      </w:r>
      <w:r>
        <w:t xml:space="preserve">23.298,37 </w:t>
      </w:r>
      <w:r>
        <w:rPr>
          <w:lang w:val="hr-HR"/>
        </w:rPr>
        <w:t>kn</w:t>
      </w:r>
    </w:p>
    <w:p w:rsidRDefault="00D80483" w:rsidP="00D51500" w:rsidR="00E43FE2" w:rsidRPr="00D8048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KOMLJENOVIĆ MARIJA</w:t>
      </w:r>
      <w:r w:rsidR="006F4A6D">
        <w:rPr>
          <w:lang w:val="hr-HR"/>
        </w:rPr>
        <w:t>,</w:t>
      </w:r>
      <w:r>
        <w:t xml:space="preserve">  VUKOVAR, ULICA HRVATSKOG ZRAKOPLOVSTVA 33/65, OIB 61989053748</w:t>
      </w:r>
      <w:r>
        <w:rPr>
          <w:lang w:val="hr-HR"/>
        </w:rPr>
        <w:t xml:space="preserve">, u iznosu od </w:t>
      </w:r>
      <w:r>
        <w:t xml:space="preserve">12.984,82 </w:t>
      </w:r>
      <w:r>
        <w:rPr>
          <w:lang w:val="hr-HR"/>
        </w:rPr>
        <w:t>kn</w:t>
      </w:r>
    </w:p>
    <w:p w:rsidRDefault="00D80483" w:rsidP="00D51500" w:rsidR="00D80483" w:rsidRPr="00D8048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KOSIĆ ĐURO</w:t>
      </w:r>
      <w:r w:rsidR="006F4A6D">
        <w:rPr>
          <w:lang w:val="hr-HR"/>
        </w:rPr>
        <w:t>,</w:t>
      </w:r>
      <w:r>
        <w:t xml:space="preserve">  VINKOVCI, ANTE STARČEVIĆA 7, OIB 37397034223</w:t>
      </w:r>
      <w:r>
        <w:rPr>
          <w:lang w:val="hr-HR"/>
        </w:rPr>
        <w:t xml:space="preserve">, u iznosu od </w:t>
      </w:r>
      <w:r>
        <w:t xml:space="preserve">14.439,57 </w:t>
      </w:r>
      <w:r>
        <w:rPr>
          <w:lang w:val="hr-HR"/>
        </w:rPr>
        <w:t>kn</w:t>
      </w:r>
    </w:p>
    <w:p w:rsidRDefault="00D80483" w:rsidP="00D51500" w:rsidR="00D80483" w:rsidRPr="00D8048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KRMAR PETAR</w:t>
      </w:r>
      <w:r w:rsidR="00D876C5">
        <w:rPr>
          <w:lang w:val="hr-HR"/>
        </w:rPr>
        <w:t>,</w:t>
      </w:r>
      <w:r>
        <w:t xml:space="preserve">  MIRKOVCI, V.S.KARADŽIĆA 164, OIB 76293139027</w:t>
      </w:r>
      <w:r>
        <w:rPr>
          <w:lang w:val="hr-HR"/>
        </w:rPr>
        <w:t xml:space="preserve">, u iznosu od </w:t>
      </w:r>
      <w:r>
        <w:t xml:space="preserve">15.296,67 </w:t>
      </w:r>
      <w:r>
        <w:rPr>
          <w:lang w:val="hr-HR"/>
        </w:rPr>
        <w:t>kn</w:t>
      </w:r>
    </w:p>
    <w:p w:rsidRDefault="00D80483" w:rsidP="00D80483" w:rsidR="00D80483" w:rsidRPr="00D8048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KUROLT IVAN</w:t>
      </w:r>
      <w:r w:rsidR="00D876C5">
        <w:rPr>
          <w:lang w:val="hr-HR"/>
        </w:rPr>
        <w:t>,</w:t>
      </w:r>
      <w:r>
        <w:t xml:space="preserve">  ANDRIJAŠEVCI, MATIJE GUPCA 169, OIB 67338373749</w:t>
      </w:r>
      <w:r>
        <w:rPr>
          <w:lang w:val="hr-HR"/>
        </w:rPr>
        <w:t>, u iznosu od 11.054,21 kn</w:t>
      </w:r>
    </w:p>
    <w:p w:rsidRDefault="00D80483" w:rsidP="00D80483" w:rsidR="00D80483" w:rsidRPr="00D80483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LEVAKOVIĆ DOMAGOJ</w:t>
      </w:r>
      <w:r w:rsidR="00D876C5">
        <w:rPr>
          <w:lang w:val="hr-HR"/>
        </w:rPr>
        <w:t>,</w:t>
      </w:r>
      <w:r w:rsidR="00D876C5">
        <w:t xml:space="preserve"> </w:t>
      </w:r>
      <w:r>
        <w:t>ROKOVCI, STJEPANA RADIĆA 23, OIB 77519414398</w:t>
      </w:r>
      <w:r>
        <w:rPr>
          <w:lang w:val="hr-HR"/>
        </w:rPr>
        <w:t xml:space="preserve">, u iznosu od </w:t>
      </w:r>
      <w:r>
        <w:t xml:space="preserve">7.112,44 </w:t>
      </w:r>
      <w:r>
        <w:rPr>
          <w:lang w:val="hr-HR"/>
        </w:rPr>
        <w:t>kn</w:t>
      </w:r>
    </w:p>
    <w:p w:rsidRDefault="00AC67DE" w:rsidP="00D80483" w:rsidR="00D80483" w:rsidRPr="00AC67DE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LUETIĆ EVA</w:t>
      </w:r>
      <w:r w:rsidR="00D876C5">
        <w:rPr>
          <w:lang w:val="hr-HR"/>
        </w:rPr>
        <w:t>,</w:t>
      </w:r>
      <w:r>
        <w:t xml:space="preserve">  VINKOVCI, </w:t>
      </w:r>
      <w:proofErr w:type="spellStart"/>
      <w:r>
        <w:t>V.NAZORA</w:t>
      </w:r>
      <w:proofErr w:type="spellEnd"/>
      <w:r>
        <w:t xml:space="preserve"> 24, OIB 50467001224</w:t>
      </w:r>
      <w:r>
        <w:rPr>
          <w:lang w:val="hr-HR"/>
        </w:rPr>
        <w:t xml:space="preserve">, u iznosu od </w:t>
      </w:r>
      <w:r>
        <w:t xml:space="preserve">18.316,13 </w:t>
      </w:r>
      <w:r>
        <w:rPr>
          <w:lang w:val="hr-HR"/>
        </w:rPr>
        <w:t>kn</w:t>
      </w:r>
    </w:p>
    <w:p w:rsidRDefault="00AC67DE" w:rsidP="00D80483" w:rsidR="00AC67DE" w:rsidRPr="00AC67DE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LUKETIĆ JADRANKA</w:t>
      </w:r>
      <w:r w:rsidR="00D876C5">
        <w:rPr>
          <w:lang w:val="hr-HR"/>
        </w:rPr>
        <w:t>,</w:t>
      </w:r>
      <w:r w:rsidR="00D876C5">
        <w:t xml:space="preserve"> </w:t>
      </w:r>
      <w:r>
        <w:t>ANDRIJAŠEVCI, LJUDEVITA GAJA 7, OIB 27600718715</w:t>
      </w:r>
      <w:r>
        <w:rPr>
          <w:lang w:val="hr-HR"/>
        </w:rPr>
        <w:t>, u iznosu od</w:t>
      </w:r>
      <w:r>
        <w:t xml:space="preserve"> 19.107,76 </w:t>
      </w:r>
      <w:r>
        <w:rPr>
          <w:lang w:val="hr-HR"/>
        </w:rPr>
        <w:t>kn</w:t>
      </w:r>
    </w:p>
    <w:p w:rsidRDefault="00AC67DE" w:rsidP="00D80483" w:rsidR="00AC67DE" w:rsidRPr="00AC67DE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LUKETIĆ MIRJANA</w:t>
      </w:r>
      <w:r w:rsidR="00D876C5">
        <w:rPr>
          <w:lang w:val="hr-HR"/>
        </w:rPr>
        <w:t>,</w:t>
      </w:r>
      <w:r>
        <w:t xml:space="preserve">  ANDRIJAŠEVCI, KOLODVORSKA ULICA 116, OIB 54322833500</w:t>
      </w:r>
      <w:r>
        <w:rPr>
          <w:lang w:val="hr-HR"/>
        </w:rPr>
        <w:t>, u iznosu od</w:t>
      </w:r>
      <w:r>
        <w:t xml:space="preserve"> 16.152,86 </w:t>
      </w:r>
      <w:r>
        <w:rPr>
          <w:lang w:val="hr-HR"/>
        </w:rPr>
        <w:t>kn</w:t>
      </w:r>
    </w:p>
    <w:p w:rsidRDefault="00D876C5" w:rsidP="00D80483" w:rsidR="00AC67DE" w:rsidRPr="00AC67DE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MAGDIĆ RUŽICA</w:t>
      </w:r>
      <w:r>
        <w:rPr>
          <w:lang w:val="hr-HR"/>
        </w:rPr>
        <w:t>,</w:t>
      </w:r>
      <w:r w:rsidR="00AC67DE">
        <w:t xml:space="preserve"> ANDRIJAŠEVCI, LJUDEVITA GAJA 1, OIB 17728786520</w:t>
      </w:r>
      <w:r w:rsidR="00AC67DE">
        <w:rPr>
          <w:lang w:val="hr-HR"/>
        </w:rPr>
        <w:t xml:space="preserve">, u iznosu od </w:t>
      </w:r>
      <w:r w:rsidR="00AC67DE">
        <w:t xml:space="preserve">20.952,53 </w:t>
      </w:r>
      <w:r w:rsidR="00AC67DE">
        <w:rPr>
          <w:lang w:val="hr-HR"/>
        </w:rPr>
        <w:t>kn</w:t>
      </w:r>
    </w:p>
    <w:p w:rsidRDefault="00D876C5" w:rsidP="00D80483" w:rsidR="00AC67DE" w:rsidRPr="00AC67DE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lastRenderedPageBreak/>
        <w:t>MAJHER JOSIP</w:t>
      </w:r>
      <w:r>
        <w:rPr>
          <w:lang w:val="hr-HR"/>
        </w:rPr>
        <w:t>,</w:t>
      </w:r>
      <w:r>
        <w:t xml:space="preserve"> </w:t>
      </w:r>
      <w:r w:rsidR="00AC67DE">
        <w:t>ANDRIJAŠEVCI, KOLODVORSKA ULICA 50, OIB 41190594499</w:t>
      </w:r>
      <w:r w:rsidR="00AC67DE">
        <w:rPr>
          <w:lang w:val="hr-HR"/>
        </w:rPr>
        <w:t xml:space="preserve">, u iznosu od </w:t>
      </w:r>
      <w:r w:rsidR="00AC67DE">
        <w:t xml:space="preserve">4.166,94 </w:t>
      </w:r>
      <w:r w:rsidR="00AC67DE">
        <w:rPr>
          <w:lang w:val="hr-HR"/>
        </w:rPr>
        <w:t>kn</w:t>
      </w:r>
    </w:p>
    <w:p w:rsidRDefault="00D876C5" w:rsidP="00D80483" w:rsidR="00AC67DE" w:rsidRPr="00AC67DE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MAJIĆ SLAVICA</w:t>
      </w:r>
      <w:r>
        <w:rPr>
          <w:lang w:val="hr-HR"/>
        </w:rPr>
        <w:t>,</w:t>
      </w:r>
      <w:r w:rsidR="00AC67DE">
        <w:t xml:space="preserve"> ANDRIJAŠEVCI, </w:t>
      </w:r>
      <w:proofErr w:type="spellStart"/>
      <w:r w:rsidR="00AC67DE">
        <w:t>K.DOMAGOJA</w:t>
      </w:r>
      <w:proofErr w:type="spellEnd"/>
      <w:r w:rsidR="00AC67DE">
        <w:t xml:space="preserve"> 29, OIB 56036082263</w:t>
      </w:r>
      <w:r w:rsidR="00AC67DE">
        <w:rPr>
          <w:lang w:val="hr-HR"/>
        </w:rPr>
        <w:t xml:space="preserve">, u iznosu od </w:t>
      </w:r>
      <w:r w:rsidR="00AC67DE">
        <w:t xml:space="preserve">15.640,63 </w:t>
      </w:r>
      <w:r w:rsidR="00AC67DE">
        <w:rPr>
          <w:lang w:val="hr-HR"/>
        </w:rPr>
        <w:t>kn</w:t>
      </w:r>
    </w:p>
    <w:p w:rsidRDefault="00255BE2" w:rsidP="00D80483" w:rsidR="00AC67DE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MATIJEVIĆ DRAGAN</w:t>
      </w:r>
      <w:r>
        <w:rPr>
          <w:lang w:val="hr-HR"/>
        </w:rPr>
        <w:t>,</w:t>
      </w:r>
      <w:r w:rsidR="00FB7180">
        <w:t xml:space="preserve"> IVANKOVO, KRALJA ZVONIMIRA 44, OIB 69447299431</w:t>
      </w:r>
      <w:r w:rsidR="00FB7180">
        <w:rPr>
          <w:lang w:val="hr-HR"/>
        </w:rPr>
        <w:t xml:space="preserve">, u iznosu od </w:t>
      </w:r>
      <w:r w:rsidR="00FB7180">
        <w:t xml:space="preserve">8.977,17 </w:t>
      </w:r>
      <w:r w:rsidR="00FB7180">
        <w:rPr>
          <w:lang w:val="hr-HR"/>
        </w:rPr>
        <w:t>kn</w:t>
      </w:r>
    </w:p>
    <w:p w:rsidRDefault="00FB7180" w:rsidP="00D80483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MATIJEVIĆ MIROSLAV</w:t>
      </w:r>
      <w:r w:rsidR="00255BE2">
        <w:rPr>
          <w:lang w:val="hr-HR"/>
        </w:rPr>
        <w:t>,</w:t>
      </w:r>
      <w:r>
        <w:t xml:space="preserve">  IVANKOVO, KRALJA ZVONIMIRA 44, OIB 96279328447</w:t>
      </w:r>
      <w:r>
        <w:rPr>
          <w:lang w:val="hr-HR"/>
        </w:rPr>
        <w:t xml:space="preserve">, u iznosu od </w:t>
      </w:r>
      <w:r>
        <w:t xml:space="preserve">18.513,70 </w:t>
      </w:r>
      <w:r>
        <w:rPr>
          <w:lang w:val="hr-HR"/>
        </w:rPr>
        <w:t>kn</w:t>
      </w:r>
    </w:p>
    <w:p w:rsidRDefault="00255BE2" w:rsidP="00D80483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MATORIĆ MIRNA</w:t>
      </w:r>
      <w:r>
        <w:rPr>
          <w:lang w:val="hr-HR"/>
        </w:rPr>
        <w:t>,</w:t>
      </w:r>
      <w:r w:rsidR="00FB7180">
        <w:t xml:space="preserve"> ROKOVCI, RATARSKA ULICA 17, OIB 10354029208</w:t>
      </w:r>
      <w:r w:rsidR="00FB7180">
        <w:rPr>
          <w:lang w:val="hr-HR"/>
        </w:rPr>
        <w:t xml:space="preserve">, u iznosu od </w:t>
      </w:r>
      <w:r w:rsidR="00FB7180">
        <w:t xml:space="preserve">6.870,16 </w:t>
      </w:r>
      <w:r w:rsidR="00FB7180">
        <w:rPr>
          <w:lang w:val="hr-HR"/>
        </w:rPr>
        <w:t>kn</w:t>
      </w:r>
    </w:p>
    <w:p w:rsidRDefault="00FB7180" w:rsidP="00D80483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MEDVIDOVIĆ JOSIP</w:t>
      </w:r>
      <w:r w:rsidR="00255BE2">
        <w:rPr>
          <w:lang w:val="hr-HR"/>
        </w:rPr>
        <w:t>,</w:t>
      </w:r>
      <w:r w:rsidR="00255BE2">
        <w:t xml:space="preserve"> </w:t>
      </w:r>
      <w:r>
        <w:t>BOŠNJACI, MATIJE GUPCA 53, OIB 51087031884</w:t>
      </w:r>
      <w:r>
        <w:rPr>
          <w:lang w:val="hr-HR"/>
        </w:rPr>
        <w:t xml:space="preserve">, u iznosu od </w:t>
      </w:r>
      <w:r>
        <w:t xml:space="preserve">5.873,68 </w:t>
      </w:r>
      <w:r>
        <w:rPr>
          <w:lang w:val="hr-HR"/>
        </w:rPr>
        <w:t>kn</w:t>
      </w:r>
    </w:p>
    <w:p w:rsidRDefault="00FB7180" w:rsidP="00D80483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MEĐEŠI STJEPAN</w:t>
      </w:r>
      <w:r w:rsidR="00255BE2">
        <w:rPr>
          <w:lang w:val="hr-HR"/>
        </w:rPr>
        <w:t>,</w:t>
      </w:r>
      <w:r>
        <w:t xml:space="preserve">  STARI JANKOVCI, </w:t>
      </w:r>
      <w:proofErr w:type="spellStart"/>
      <w:r>
        <w:t>V.NAZORA</w:t>
      </w:r>
      <w:proofErr w:type="spellEnd"/>
      <w:r>
        <w:t xml:space="preserve"> 54, OIB 36784752913</w:t>
      </w:r>
      <w:r>
        <w:rPr>
          <w:lang w:val="hr-HR"/>
        </w:rPr>
        <w:t xml:space="preserve">, u iznosu od </w:t>
      </w:r>
      <w:r>
        <w:t xml:space="preserve">9.815,23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FB7180">
        <w:rPr>
          <w:rFonts w:eastAsia="Calibri"/>
          <w:lang w:val="hr-HR"/>
        </w:rPr>
        <w:t>MILOBARA KATARINA</w:t>
      </w:r>
      <w:r w:rsidR="00255BE2">
        <w:rPr>
          <w:rFonts w:eastAsia="Calibri"/>
          <w:lang w:val="hr-HR"/>
        </w:rPr>
        <w:t>,</w:t>
      </w:r>
      <w:r w:rsidRPr="00FB7180">
        <w:rPr>
          <w:rFonts w:eastAsia="Calibri"/>
          <w:lang w:val="hr-HR"/>
        </w:rPr>
        <w:t xml:space="preserve">  ROKOVCI, JOSIPA KOZARCA 2 A, OIB 18075446811</w:t>
      </w:r>
      <w:r>
        <w:rPr>
          <w:rFonts w:eastAsia="Calibri"/>
          <w:lang w:val="hr-HR"/>
        </w:rPr>
        <w:t xml:space="preserve">, u iznosu od </w:t>
      </w:r>
      <w:r>
        <w:t xml:space="preserve">12.896,67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MIŠKULIN MILAN</w:t>
      </w:r>
      <w:r w:rsidR="00255BE2">
        <w:rPr>
          <w:lang w:val="hr-HR"/>
        </w:rPr>
        <w:t>,</w:t>
      </w:r>
      <w:r>
        <w:t xml:space="preserve">  IVANKOVO, BRAĆE RADIĆA 47, OIB 52968880622</w:t>
      </w:r>
      <w:r>
        <w:rPr>
          <w:lang w:val="hr-HR"/>
        </w:rPr>
        <w:t xml:space="preserve">, u iznosu od </w:t>
      </w:r>
      <w:r>
        <w:t>31.711,16</w:t>
      </w:r>
      <w:r>
        <w:rPr>
          <w:lang w:val="hr-HR"/>
        </w:rPr>
        <w:t xml:space="preserve"> 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MOLNAR ANTUN</w:t>
      </w:r>
      <w:r w:rsidR="00255BE2">
        <w:rPr>
          <w:lang w:val="hr-HR"/>
        </w:rPr>
        <w:t>,</w:t>
      </w:r>
      <w:r>
        <w:t xml:space="preserve">  ANDRIJAŠEVCI, TINA UJEVIĆA 6, OIB 83464594995</w:t>
      </w:r>
      <w:r>
        <w:rPr>
          <w:lang w:val="hr-HR"/>
        </w:rPr>
        <w:t xml:space="preserve">,u iznosu od </w:t>
      </w:r>
      <w:r>
        <w:t xml:space="preserve">18.257,83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NAĐFEJ DAMIR</w:t>
      </w:r>
      <w:r w:rsidR="00255BE2">
        <w:rPr>
          <w:lang w:val="hr-HR"/>
        </w:rPr>
        <w:t>,</w:t>
      </w:r>
      <w:r>
        <w:t xml:space="preserve">  ANDRIJAŠEVCI, KOLODVORSKA 6, OIB 51347296782</w:t>
      </w:r>
      <w:r>
        <w:rPr>
          <w:lang w:val="hr-HR"/>
        </w:rPr>
        <w:t xml:space="preserve">, u iznosu od </w:t>
      </w:r>
      <w:r>
        <w:t xml:space="preserve">         25.969,99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PALIJAN JOSIP</w:t>
      </w:r>
      <w:r w:rsidR="00255BE2">
        <w:rPr>
          <w:lang w:val="hr-HR"/>
        </w:rPr>
        <w:t>,</w:t>
      </w:r>
      <w:r>
        <w:t xml:space="preserve">  ANDRIJAŠEVCI, KOLODVORSKA 73, OIB 54173299991</w:t>
      </w:r>
      <w:r>
        <w:rPr>
          <w:lang w:val="hr-HR"/>
        </w:rPr>
        <w:t>, u iznosu od 25.442,67 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PERKOVIĆ JOSIP</w:t>
      </w:r>
      <w:r w:rsidR="00255BE2">
        <w:rPr>
          <w:lang w:val="hr-HR"/>
        </w:rPr>
        <w:t>,</w:t>
      </w:r>
      <w:r>
        <w:t xml:space="preserve">  ANDRIJAŠEVCI, MARKA MARULIĆA 8, OIB 77428643385</w:t>
      </w:r>
      <w:r>
        <w:rPr>
          <w:lang w:val="hr-HR"/>
        </w:rPr>
        <w:t xml:space="preserve">, u iznosu od </w:t>
      </w:r>
      <w:r>
        <w:t xml:space="preserve">2.989,94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POLIMAC GORAN</w:t>
      </w:r>
      <w:r w:rsidR="00255BE2">
        <w:rPr>
          <w:lang w:val="hr-HR"/>
        </w:rPr>
        <w:t>,</w:t>
      </w:r>
      <w:r>
        <w:t xml:space="preserve">  PAČETIN, BRAĆE NUDIĆA 48 A, OIB 80256088096</w:t>
      </w:r>
      <w:r>
        <w:rPr>
          <w:lang w:val="hr-HR"/>
        </w:rPr>
        <w:t xml:space="preserve">, u iznosu od </w:t>
      </w:r>
      <w:r>
        <w:t xml:space="preserve">23.531,06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 w:rsidRPr="00FB7180">
        <w:rPr>
          <w:rFonts w:eastAsia="Calibri"/>
          <w:lang w:val="hr-HR"/>
        </w:rPr>
        <w:t>RENDULIĆ JANJA</w:t>
      </w:r>
      <w:r w:rsidR="00255BE2">
        <w:rPr>
          <w:rFonts w:eastAsia="Calibri"/>
          <w:lang w:val="hr-HR"/>
        </w:rPr>
        <w:t>,</w:t>
      </w:r>
      <w:r w:rsidRPr="00FB7180">
        <w:rPr>
          <w:rFonts w:eastAsia="Calibri"/>
          <w:lang w:val="hr-HR"/>
        </w:rPr>
        <w:t xml:space="preserve">  CERNA, VELIKA CERNA 131 B, OIB 17924119703</w:t>
      </w:r>
      <w:r>
        <w:rPr>
          <w:rFonts w:eastAsia="Calibri"/>
          <w:lang w:val="hr-HR"/>
        </w:rPr>
        <w:t xml:space="preserve">, u iznosu od </w:t>
      </w:r>
      <w:r>
        <w:t xml:space="preserve">5.789,00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SMOLČIĆ MARINA</w:t>
      </w:r>
      <w:r w:rsidR="00255BE2">
        <w:rPr>
          <w:lang w:val="hr-HR"/>
        </w:rPr>
        <w:t>,</w:t>
      </w:r>
      <w:r>
        <w:t xml:space="preserve">  ANDRIJAŠEVCI, LJUDEVITA GAJA 7, OIB 91874410076</w:t>
      </w:r>
      <w:r>
        <w:rPr>
          <w:lang w:val="hr-HR"/>
        </w:rPr>
        <w:t xml:space="preserve">, u iznosu od </w:t>
      </w:r>
      <w:r>
        <w:t xml:space="preserve">17.759,95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ŠIMUNOVIĆ ANĐELKA</w:t>
      </w:r>
      <w:r w:rsidR="00255BE2">
        <w:rPr>
          <w:lang w:val="hr-HR"/>
        </w:rPr>
        <w:t>,</w:t>
      </w:r>
      <w:r>
        <w:t xml:space="preserve">  IVANKOVO, </w:t>
      </w:r>
      <w:proofErr w:type="spellStart"/>
      <w:r>
        <w:t>M.GUPCA</w:t>
      </w:r>
      <w:proofErr w:type="spellEnd"/>
      <w:r>
        <w:t xml:space="preserve"> 36, OIB 90425926050</w:t>
      </w:r>
      <w:r>
        <w:rPr>
          <w:lang w:val="hr-HR"/>
        </w:rPr>
        <w:t xml:space="preserve">, u iznosu od </w:t>
      </w:r>
      <w:r>
        <w:t xml:space="preserve">26.869,99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TONKOVIĆ NIKOLA</w:t>
      </w:r>
      <w:r w:rsidR="00255BE2">
        <w:rPr>
          <w:lang w:val="hr-HR"/>
        </w:rPr>
        <w:t>,</w:t>
      </w:r>
      <w:r>
        <w:t xml:space="preserve">  ROKOVCI, BOSUTSKA 34, OIB 27583444086</w:t>
      </w:r>
      <w:r>
        <w:rPr>
          <w:lang w:val="hr-HR"/>
        </w:rPr>
        <w:t xml:space="preserve">, u iznosu od </w:t>
      </w:r>
      <w:r>
        <w:t xml:space="preserve">22.431,87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TURKALJ GORAN</w:t>
      </w:r>
      <w:r w:rsidR="00255BE2">
        <w:rPr>
          <w:lang w:val="hr-HR"/>
        </w:rPr>
        <w:t>,</w:t>
      </w:r>
      <w:r w:rsidR="005B3AFF">
        <w:t xml:space="preserve"> </w:t>
      </w:r>
      <w:r>
        <w:t>ANDRIJAŠEVCI, IVANA GUNDULIĆA 1, OIB 94355711249</w:t>
      </w:r>
      <w:r>
        <w:rPr>
          <w:lang w:val="hr-HR"/>
        </w:rPr>
        <w:t xml:space="preserve">, u iznosu od </w:t>
      </w:r>
      <w:r>
        <w:t xml:space="preserve">18.348,17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UREMOVIĆ EVA</w:t>
      </w:r>
      <w:r w:rsidR="00255BE2">
        <w:rPr>
          <w:lang w:val="hr-HR"/>
        </w:rPr>
        <w:t>,</w:t>
      </w:r>
      <w:r>
        <w:t xml:space="preserve">  ROKOVCI, PLAVI JADRAN 79, OIB 82627185852</w:t>
      </w:r>
      <w:r>
        <w:rPr>
          <w:lang w:val="hr-HR"/>
        </w:rPr>
        <w:t xml:space="preserve">, u iznosu od </w:t>
      </w:r>
      <w:r>
        <w:t xml:space="preserve">11.251,76 </w:t>
      </w:r>
      <w:r>
        <w:rPr>
          <w:lang w:val="hr-HR"/>
        </w:rPr>
        <w:t>kn</w:t>
      </w:r>
    </w:p>
    <w:p w:rsidRDefault="00FB7180" w:rsidP="00FB7180" w:rsidR="00FB7180" w:rsidRPr="00FB718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 xml:space="preserve">REPUBLIKA HRVATSKA MINISTARSTVO FINANCIJA, POREZNA UPRAVA, PODRUČNI URED VUKOVAR </w:t>
      </w:r>
      <w:proofErr w:type="spellStart"/>
      <w:r>
        <w:t>VUKOVAR</w:t>
      </w:r>
      <w:proofErr w:type="spellEnd"/>
      <w:r>
        <w:t>, TRG REPUBLIKE HRVATSKE 5, OIB 18683136487</w:t>
      </w:r>
      <w:r>
        <w:rPr>
          <w:lang w:val="hr-HR"/>
        </w:rPr>
        <w:t xml:space="preserve">, u iznosu od </w:t>
      </w:r>
      <w:r>
        <w:t xml:space="preserve">1.806.863,81 </w:t>
      </w:r>
      <w:r>
        <w:rPr>
          <w:lang w:val="hr-HR"/>
        </w:rPr>
        <w:t>kn</w:t>
      </w:r>
    </w:p>
    <w:p w:rsidRDefault="00FB7180" w:rsidP="00FB7180" w:rsidR="00FB7180" w:rsidRPr="00D51500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rPr>
          <w:color w:val="000000"/>
        </w:rPr>
        <w:t>AGENCIJA ZA OSIGURANJE RADNIČKIH TRAŽBINA</w:t>
      </w:r>
      <w:r w:rsidR="00255BE2">
        <w:rPr>
          <w:color w:val="000000"/>
          <w:lang w:val="hr-HR"/>
        </w:rPr>
        <w:t>,</w:t>
      </w:r>
      <w:r>
        <w:rPr>
          <w:color w:val="000000"/>
        </w:rPr>
        <w:t xml:space="preserve"> ZAGREB, FRANKOPANSKA 11,OIB 4323472109</w:t>
      </w:r>
      <w:r>
        <w:rPr>
          <w:color w:val="000000"/>
          <w:lang w:val="hr-HR"/>
        </w:rPr>
        <w:t xml:space="preserve">, u iznosu od </w:t>
      </w:r>
      <w:r>
        <w:t>474.116,87</w:t>
      </w:r>
      <w:r>
        <w:rPr>
          <w:lang w:val="hr-HR"/>
        </w:rPr>
        <w:t xml:space="preserve"> kn.</w:t>
      </w:r>
    </w:p>
    <w:p w:rsidRDefault="00FC1AAE" w:rsidP="00FC1AAE" w:rsidR="00FC1AAE" w:rsidRPr="008661F8">
      <w:pPr>
        <w:jc w:val="both"/>
      </w:pPr>
    </w:p>
    <w:p w:rsidRDefault="00E671A5" w:rsidP="00E671A5" w:rsidR="00E671A5" w:rsidRPr="009B0889">
      <w:pPr>
        <w:pStyle w:val="Odlomakpopisa"/>
        <w:numPr>
          <w:ilvl w:val="0"/>
          <w:numId w:val="29"/>
        </w:numPr>
        <w:jc w:val="both"/>
      </w:pPr>
      <w:r w:rsidRPr="009B0889">
        <w:t xml:space="preserve">Utvrđuju se tražbine </w:t>
      </w:r>
      <w:r w:rsidRPr="009B0889">
        <w:rPr>
          <w:b/>
          <w:lang w:val="hr-HR"/>
        </w:rPr>
        <w:t>drugog</w:t>
      </w:r>
      <w:r w:rsidRPr="009B0889">
        <w:t xml:space="preserve"> višeg isplatnog reda:</w:t>
      </w:r>
    </w:p>
    <w:p w:rsidRDefault="003C106D" w:rsidP="003C106D" w:rsidR="003C106D" w:rsidRPr="00D80483">
      <w:pPr>
        <w:jc w:val="both"/>
        <w:rPr>
          <w:highlight w:val="green"/>
        </w:rPr>
      </w:pPr>
    </w:p>
    <w:p w:rsidRDefault="009B0889" w:rsidP="00E671A5" w:rsidR="009B0889">
      <w:pPr>
        <w:rPr>
          <w:color w:val="000000"/>
        </w:rPr>
      </w:pPr>
      <w:r>
        <w:rPr>
          <w:rFonts w:eastAsia="Calibri"/>
        </w:rPr>
        <w:t xml:space="preserve">1. </w:t>
      </w:r>
      <w:r>
        <w:rPr>
          <w:color w:val="000000"/>
        </w:rPr>
        <w:t>JAVNI BILJEŽNIK MARIJAN MENDEŠ VINKOVCI, TRG DR. FRANJE TUĐMANA 2,OIB 36969496652, u iznosu od 9.311,13 kn,</w:t>
      </w:r>
    </w:p>
    <w:p w:rsidRDefault="009B0889" w:rsidP="00E671A5" w:rsidR="009B0889">
      <w:pPr>
        <w:rPr>
          <w:color w:val="000000"/>
        </w:rPr>
      </w:pPr>
      <w:r>
        <w:rPr>
          <w:color w:val="000000"/>
        </w:rPr>
        <w:t>2. KIŠ INŽINJERING d.o.o. VUKOVAR, TRPINJSKA CESTA 319,OIB 50915463727, u iznosu od 122.860,83 kn</w:t>
      </w:r>
    </w:p>
    <w:p w:rsidRDefault="009B0889" w:rsidP="009B0889" w:rsidR="009B0889">
      <w:pPr>
        <w:rPr>
          <w:color w:val="000000"/>
        </w:rPr>
      </w:pPr>
      <w:r>
        <w:rPr>
          <w:color w:val="000000"/>
        </w:rPr>
        <w:t>3. HEBA d.o.o. KOPRIVNICA, ŠTAGLINEC 66G,OIB 31968262767, u iznosu od 242.154,51 kn</w:t>
      </w:r>
    </w:p>
    <w:p w:rsidRDefault="009B0889" w:rsidP="005319B9" w:rsidR="009B0889">
      <w:pPr>
        <w:rPr>
          <w:color w:val="000000"/>
        </w:rPr>
      </w:pPr>
      <w:r>
        <w:rPr>
          <w:color w:val="000000"/>
        </w:rPr>
        <w:t>4. CROATIA OSIGURANJE d.d. ZAGREB, VATROSLAVA JAGIĆA 33,OIB 26187994862, u iznosu od 66.816,64 kn</w:t>
      </w:r>
    </w:p>
    <w:p w:rsidRDefault="009B0889" w:rsidP="005319B9" w:rsidR="009B0889">
      <w:pPr>
        <w:rPr>
          <w:color w:val="000000"/>
        </w:rPr>
      </w:pPr>
      <w:r>
        <w:rPr>
          <w:color w:val="000000"/>
        </w:rPr>
        <w:t xml:space="preserve">5. PODRAVSKA BANKA d.d. KOPRIVNICA, OPATIČKA 3,OIB 97326283154, u iznosu od </w:t>
      </w:r>
      <w:r w:rsidR="005319B9">
        <w:rPr>
          <w:color w:val="000000"/>
        </w:rPr>
        <w:t>404,35 kn</w:t>
      </w:r>
    </w:p>
    <w:p w:rsidRDefault="005319B9" w:rsidP="005319B9" w:rsidR="005319B9">
      <w:pPr>
        <w:rPr>
          <w:color w:val="000000"/>
        </w:rPr>
      </w:pPr>
      <w:r>
        <w:rPr>
          <w:color w:val="000000"/>
        </w:rPr>
        <w:t>6. HRVATSKE ŠUME d.o.o. ZAGREB, ULICA KNEZA BRANIMIRA 1,OIB 9693144506, u iznosu od 211.043,09 kn</w:t>
      </w:r>
    </w:p>
    <w:p w:rsidRDefault="005319B9" w:rsidP="005319B9" w:rsidR="005319B9">
      <w:pPr>
        <w:rPr>
          <w:color w:val="000000"/>
        </w:rPr>
      </w:pPr>
      <w:r>
        <w:rPr>
          <w:color w:val="000000"/>
        </w:rPr>
        <w:t>7. IMPULS-LEASING d.o.o. ZAGREB, VELIMIRA ŠKORPIKA 24/1,OIB 65918029671, u iznosu od 149.095,98 kn</w:t>
      </w:r>
    </w:p>
    <w:p w:rsidRDefault="005319B9" w:rsidP="005319B9" w:rsidR="005319B9">
      <w:pPr>
        <w:rPr>
          <w:color w:val="000000"/>
        </w:rPr>
      </w:pPr>
      <w:r>
        <w:rPr>
          <w:color w:val="000000"/>
        </w:rPr>
        <w:t>8. J&amp;T BANKA d.d. VARAŽDIN, ALEJA KRALJA ZVONIMIRA 1,OIB 38182927268, u iznosu od 5.590.273,75 kn</w:t>
      </w:r>
    </w:p>
    <w:p w:rsidRDefault="005319B9" w:rsidP="005319B9" w:rsidR="005319B9">
      <w:pPr>
        <w:jc w:val="both"/>
        <w:rPr>
          <w:color w:val="000000"/>
        </w:rPr>
      </w:pPr>
      <w:r>
        <w:rPr>
          <w:color w:val="000000"/>
        </w:rPr>
        <w:t>9. DAL LAGO S.p.A. THIENE (VICENZA), VIA CA' ORECCHIONA 33,OIB 40976643970, u iznosu od 19.952.885,98 kn</w:t>
      </w:r>
    </w:p>
    <w:p w:rsidRDefault="005319B9" w:rsidP="005319B9" w:rsidR="005319B9">
      <w:pPr>
        <w:jc w:val="both"/>
        <w:rPr>
          <w:color w:val="000000"/>
        </w:rPr>
      </w:pPr>
      <w:r>
        <w:rPr>
          <w:color w:val="000000"/>
        </w:rPr>
        <w:t>10. PANON d.o.o. ZAGREB, HORVAĆANSKA CESTA 39,OIB 67721055247, u iznosu od 1.939.165,86 kn</w:t>
      </w:r>
    </w:p>
    <w:p w:rsidRDefault="005319B9" w:rsidP="005319B9" w:rsidR="005319B9">
      <w:pPr>
        <w:jc w:val="both"/>
        <w:rPr>
          <w:color w:val="000000"/>
        </w:rPr>
      </w:pPr>
      <w:r>
        <w:rPr>
          <w:color w:val="000000"/>
        </w:rPr>
        <w:t>11. FINANCIJSKA AGENCIJA ZAGREB, ULICA GRADA VUKOVARA 70,OIB 85821130368, u iznosu od 10.875,49 kn</w:t>
      </w:r>
    </w:p>
    <w:p w:rsidRDefault="005319B9" w:rsidP="005319B9" w:rsidR="005319B9">
      <w:pPr>
        <w:jc w:val="both"/>
        <w:rPr>
          <w:color w:val="000000"/>
        </w:rPr>
      </w:pPr>
      <w:r>
        <w:rPr>
          <w:color w:val="000000"/>
        </w:rPr>
        <w:t>12. HŽ INFRASTRUKTURA d.o.o. ZAGREB, MIHANOVIĆEVA 12,OIB 39901919995, u iznosu od 3.639,89 kn</w:t>
      </w:r>
    </w:p>
    <w:p w:rsidRDefault="005319B9" w:rsidP="005319B9" w:rsidR="005319B9">
      <w:pPr>
        <w:jc w:val="both"/>
        <w:rPr>
          <w:color w:val="000000"/>
        </w:rPr>
      </w:pPr>
      <w:r>
        <w:rPr>
          <w:color w:val="000000"/>
        </w:rPr>
        <w:t>13. ZAGREBAČKI HOLDING d.o.o. ZAGREB, ULICA GRADA VUKOVARA 41,OIB 85584865987, u iznosu od 209,02 kn</w:t>
      </w:r>
    </w:p>
    <w:p w:rsidRDefault="005319B9" w:rsidP="005319B9" w:rsidR="005319B9">
      <w:pPr>
        <w:jc w:val="both"/>
        <w:rPr>
          <w:color w:val="000000"/>
        </w:rPr>
      </w:pPr>
      <w:r>
        <w:rPr>
          <w:color w:val="000000"/>
        </w:rPr>
        <w:t>14. HRVATSKE ŠUME d.o.o. ZAGREB, ULICA KNEZA BRANIMIRA 1,OIB 6963144506, u iznosu od 4.982.760,35 kn</w:t>
      </w:r>
    </w:p>
    <w:p w:rsidRDefault="005319B9" w:rsidP="005319B9" w:rsidR="005319B9">
      <w:pPr>
        <w:jc w:val="both"/>
        <w:rPr>
          <w:color w:val="000000"/>
        </w:rPr>
      </w:pPr>
      <w:r>
        <w:rPr>
          <w:color w:val="000000"/>
        </w:rPr>
        <w:t>15. HOLWIK d.o.o. ORAHOVICA, VLADIMIRA NAZORA 110C,OIB 88601831456, u iznosu od 789.597,02 kn</w:t>
      </w:r>
    </w:p>
    <w:p w:rsidRDefault="005319B9" w:rsidP="005319B9" w:rsidR="005319B9">
      <w:pPr>
        <w:jc w:val="both"/>
        <w:rPr>
          <w:color w:val="000000"/>
        </w:rPr>
      </w:pPr>
      <w:r>
        <w:rPr>
          <w:color w:val="000000"/>
        </w:rPr>
        <w:t>16. KOLIĆ LUKA ZAGREB, ULICA JURJA DENZLERA 41,OIB 67939395351, u iznosu od 1.180.000,00 kn</w:t>
      </w:r>
    </w:p>
    <w:p w:rsidRDefault="005319B9" w:rsidP="005319B9" w:rsidR="005319B9">
      <w:pPr>
        <w:jc w:val="both"/>
        <w:rPr>
          <w:color w:val="000000"/>
        </w:rPr>
      </w:pPr>
      <w:r>
        <w:rPr>
          <w:color w:val="000000"/>
        </w:rPr>
        <w:t xml:space="preserve">17. </w:t>
      </w:r>
      <w:r w:rsidR="0090430E">
        <w:rPr>
          <w:color w:val="000000"/>
        </w:rPr>
        <w:t>KOVINOTOKARSKA RADIONICA IVAN JUKIĆ CERNA, KOLODVORSKA 47,OIB 48293321289, u iznosu od 92.461,55 kn</w:t>
      </w:r>
    </w:p>
    <w:p w:rsidRDefault="009A4A89" w:rsidP="005319B9" w:rsidR="009A4A89">
      <w:pPr>
        <w:jc w:val="both"/>
        <w:rPr>
          <w:color w:val="000000"/>
        </w:rPr>
      </w:pPr>
      <w:r>
        <w:rPr>
          <w:color w:val="000000"/>
        </w:rPr>
        <w:t>18. IF DRVO d.o.o. ANDRIJAŠEVCI, TRI RUŽE 18,OIB 38841981442, u iznosu od                       50.626,34 kn</w:t>
      </w:r>
    </w:p>
    <w:p w:rsidRDefault="009A4A89" w:rsidP="005319B9" w:rsidR="009A4A89">
      <w:pPr>
        <w:jc w:val="both"/>
        <w:rPr>
          <w:color w:val="000000"/>
        </w:rPr>
      </w:pPr>
      <w:r>
        <w:rPr>
          <w:color w:val="000000"/>
        </w:rPr>
        <w:t xml:space="preserve">19. </w:t>
      </w:r>
      <w:r w:rsidR="009C369B">
        <w:rPr>
          <w:color w:val="000000"/>
        </w:rPr>
        <w:t>ECO VISION d.o.o. ZAGREB, ANTE TOPIĆA MIMARE 40,OIB 14766465142, u iznosu od 621.264,00 kn</w:t>
      </w:r>
    </w:p>
    <w:p w:rsidRDefault="009C369B" w:rsidP="005319B9" w:rsidR="009C369B">
      <w:pPr>
        <w:jc w:val="both"/>
        <w:rPr>
          <w:color w:val="000000"/>
        </w:rPr>
      </w:pPr>
      <w:r>
        <w:rPr>
          <w:color w:val="000000"/>
        </w:rPr>
        <w:t>20. HRVATSKI TELEKOM d.d. ZAGREB, ROBERTA FRANGEŠA MIHANOVIĆA 9,OIB 81793146560, u iznosu od 9.621,39 kn</w:t>
      </w:r>
    </w:p>
    <w:p w:rsidRDefault="009C369B" w:rsidP="005319B9" w:rsidR="009C369B">
      <w:pPr>
        <w:jc w:val="both"/>
        <w:rPr>
          <w:color w:val="000000"/>
        </w:rPr>
      </w:pPr>
      <w:r>
        <w:rPr>
          <w:color w:val="000000"/>
        </w:rPr>
        <w:t xml:space="preserve">21. </w:t>
      </w:r>
      <w:r w:rsidR="00664E6A">
        <w:rPr>
          <w:color w:val="000000"/>
        </w:rPr>
        <w:t>VB LEASING d.o.o. ZAGREB, HORVATOVA 82,OIB 55525619967, u iznosu od 314.323,27 kn</w:t>
      </w:r>
    </w:p>
    <w:p w:rsidRDefault="00664E6A" w:rsidP="005319B9" w:rsidR="00664E6A">
      <w:pPr>
        <w:jc w:val="both"/>
        <w:rPr>
          <w:color w:val="000000"/>
        </w:rPr>
      </w:pPr>
      <w:r>
        <w:rPr>
          <w:color w:val="000000"/>
        </w:rPr>
        <w:t xml:space="preserve">22. </w:t>
      </w:r>
      <w:r w:rsidRPr="00664E6A">
        <w:rPr>
          <w:color w:val="000000"/>
        </w:rPr>
        <w:t>ODVJETNIČKO DRUŠTVO ZEC I PARTNERI d.o.o. OSIJEK, KARTINALA A. STEPINCA 4,OIB 75053512512</w:t>
      </w:r>
      <w:r>
        <w:rPr>
          <w:color w:val="000000"/>
        </w:rPr>
        <w:t>, u iznosu od 25.854,52 kn</w:t>
      </w:r>
    </w:p>
    <w:p w:rsidRDefault="00664E6A" w:rsidP="005319B9" w:rsidR="00664E6A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23. REPUBLIKA HRVATSKA MINISTARSTVO FINANCIJA, POREZNA UPRAVA, PODRUČNI URED VUKOVAR </w:t>
      </w:r>
      <w:proofErr w:type="spellStart"/>
      <w:r>
        <w:rPr>
          <w:color w:val="000000"/>
        </w:rPr>
        <w:t>VUKOVAR</w:t>
      </w:r>
      <w:proofErr w:type="spellEnd"/>
      <w:r>
        <w:rPr>
          <w:color w:val="000000"/>
        </w:rPr>
        <w:t>, TRG REPUBLIKE HRVATSKE 5,OIB 18683136487, u iznosu od 3.572.787,01 kn</w:t>
      </w:r>
    </w:p>
    <w:p w:rsidRDefault="00664E6A" w:rsidP="005319B9" w:rsidR="00664E6A">
      <w:pPr>
        <w:jc w:val="both"/>
        <w:rPr>
          <w:color w:val="000000"/>
        </w:rPr>
      </w:pPr>
      <w:r>
        <w:rPr>
          <w:color w:val="000000"/>
        </w:rPr>
        <w:t>24. DRVO-PROM TVORNICA BRIKETA I PILANA d.o.o. TUROPOLJE, GRAD VELIKA GORICA, RAKITOVEC 244,OIB 97615733734, u iznosu od 1.297.409,64 kn</w:t>
      </w:r>
    </w:p>
    <w:p w:rsidRDefault="00664E6A" w:rsidP="005319B9" w:rsidR="00664E6A">
      <w:pPr>
        <w:jc w:val="both"/>
        <w:rPr>
          <w:color w:val="000000"/>
        </w:rPr>
      </w:pPr>
      <w:r>
        <w:rPr>
          <w:color w:val="000000"/>
        </w:rPr>
        <w:t>25. ELDA-DRVO d.o.o. ZAGREB, ZAHAROVA 9,OIB 31336055559, u iznosu od 3.014.904,17 kn</w:t>
      </w:r>
    </w:p>
    <w:p w:rsidRDefault="00664E6A" w:rsidP="005319B9" w:rsidR="00664E6A">
      <w:pPr>
        <w:jc w:val="both"/>
        <w:rPr>
          <w:color w:val="000000"/>
        </w:rPr>
      </w:pPr>
      <w:r>
        <w:rPr>
          <w:color w:val="000000"/>
        </w:rPr>
        <w:t>26. HRVATSKE VODE, pravna osoba za upravljanje vodama ZAGREB, ULICA GRADA VUKOVARA 220,OIB 28921383001, u iznosu od 6.423,94 kn</w:t>
      </w:r>
    </w:p>
    <w:p w:rsidRDefault="00664E6A" w:rsidP="005319B9" w:rsidR="00664E6A">
      <w:pPr>
        <w:jc w:val="both"/>
        <w:rPr>
          <w:color w:val="000000"/>
        </w:rPr>
      </w:pPr>
      <w:r>
        <w:rPr>
          <w:color w:val="000000"/>
        </w:rPr>
        <w:t xml:space="preserve">27. FARKAŠ IRENA KRIŽ, BRAĆE RADIĆA 2,OIB 49359127110, u iznosu od </w:t>
      </w:r>
      <w:r w:rsidR="00F939DD">
        <w:rPr>
          <w:color w:val="000000"/>
        </w:rPr>
        <w:t>1</w:t>
      </w:r>
      <w:r>
        <w:rPr>
          <w:color w:val="000000"/>
        </w:rPr>
        <w:t>.228,83 kn</w:t>
      </w:r>
    </w:p>
    <w:p w:rsidRDefault="00D073FF" w:rsidP="005319B9" w:rsidR="00D073FF">
      <w:pPr>
        <w:jc w:val="both"/>
        <w:rPr>
          <w:color w:val="000000"/>
        </w:rPr>
      </w:pPr>
      <w:r>
        <w:rPr>
          <w:color w:val="000000"/>
        </w:rPr>
        <w:t>28. IF DRVO d.o.o. ANDRIJAŠEVCI, TRI RUŽE 18,OIB 38841981442, u iznosu od 40.743,65 kn</w:t>
      </w:r>
    </w:p>
    <w:p w:rsidRDefault="00D073FF" w:rsidP="00AE2D83" w:rsidR="009B0889">
      <w:pPr>
        <w:jc w:val="both"/>
        <w:rPr>
          <w:color w:val="000000"/>
        </w:rPr>
      </w:pPr>
      <w:r>
        <w:rPr>
          <w:color w:val="000000"/>
        </w:rPr>
        <w:t>29. PORSCHE LEASING d.o.o. ZAGREB, VELIMIRA ŠKORPIKA 24/1,OIB 90275854576, u iznosu od 14.906,41 kn</w:t>
      </w:r>
      <w:r w:rsidR="006346A2">
        <w:rPr>
          <w:color w:val="000000"/>
        </w:rPr>
        <w:t>.</w:t>
      </w:r>
    </w:p>
    <w:p w:rsidRDefault="009B0889" w:rsidP="00E671A5" w:rsidR="009B0889" w:rsidRPr="008661F8">
      <w:pPr>
        <w:rPr>
          <w:rFonts w:eastAsia="Calibri"/>
        </w:rPr>
      </w:pPr>
    </w:p>
    <w:p w:rsidRDefault="00E23508" w:rsidP="00E671A5" w:rsidR="00E671A5" w:rsidRPr="00A65788">
      <w:pPr>
        <w:pStyle w:val="Odlomakpopisa"/>
        <w:numPr>
          <w:ilvl w:val="0"/>
          <w:numId w:val="29"/>
        </w:numPr>
        <w:jc w:val="both"/>
        <w:rPr>
          <w:rFonts w:eastAsia="Calibri"/>
        </w:rPr>
      </w:pPr>
      <w:r w:rsidRPr="00A65788">
        <w:rPr>
          <w:rFonts w:eastAsia="Calibri"/>
          <w:b/>
        </w:rPr>
        <w:t>Osporen</w:t>
      </w:r>
      <w:r w:rsidR="003A38B9" w:rsidRPr="00A65788">
        <w:rPr>
          <w:rFonts w:eastAsia="Calibri"/>
          <w:b/>
          <w:lang w:val="hr-HR"/>
        </w:rPr>
        <w:t>a</w:t>
      </w:r>
      <w:r w:rsidRPr="00A65788">
        <w:rPr>
          <w:rFonts w:eastAsia="Calibri"/>
        </w:rPr>
        <w:t xml:space="preserve"> </w:t>
      </w:r>
      <w:r w:rsidR="003A38B9" w:rsidRPr="00A65788">
        <w:rPr>
          <w:rFonts w:eastAsia="Calibri"/>
          <w:lang w:val="hr-HR"/>
        </w:rPr>
        <w:t>je</w:t>
      </w:r>
      <w:r w:rsidRPr="00A65788">
        <w:rPr>
          <w:rFonts w:eastAsia="Calibri"/>
          <w:lang w:val="hr-HR"/>
        </w:rPr>
        <w:t xml:space="preserve"> </w:t>
      </w:r>
      <w:r w:rsidR="00E671A5" w:rsidRPr="00A65788">
        <w:rPr>
          <w:rFonts w:eastAsia="Calibri"/>
        </w:rPr>
        <w:t>tražbin</w:t>
      </w:r>
      <w:r w:rsidR="003A38B9" w:rsidRPr="00A65788">
        <w:rPr>
          <w:rFonts w:eastAsia="Calibri"/>
          <w:lang w:val="hr-HR"/>
        </w:rPr>
        <w:t>a</w:t>
      </w:r>
      <w:r w:rsidR="00E671A5" w:rsidRPr="00A65788">
        <w:rPr>
          <w:rFonts w:eastAsia="Calibri"/>
        </w:rPr>
        <w:t xml:space="preserve"> </w:t>
      </w:r>
      <w:r w:rsidR="00E671A5" w:rsidRPr="00A65788">
        <w:rPr>
          <w:rFonts w:eastAsia="Calibri"/>
          <w:b/>
          <w:lang w:val="hr-HR"/>
        </w:rPr>
        <w:t>prvog</w:t>
      </w:r>
      <w:r w:rsidR="00E671A5" w:rsidRPr="00A65788">
        <w:rPr>
          <w:rFonts w:eastAsia="Calibri"/>
        </w:rPr>
        <w:t xml:space="preserve"> višeg isplatnog reda:</w:t>
      </w:r>
    </w:p>
    <w:p w:rsidRDefault="00F51762" w:rsidP="00F51762" w:rsidR="00F51762" w:rsidRPr="008661F8">
      <w:pPr>
        <w:pStyle w:val="Odlomakpopisa"/>
        <w:ind w:left="1428"/>
        <w:jc w:val="both"/>
        <w:rPr>
          <w:rFonts w:eastAsia="Calibri"/>
        </w:rPr>
      </w:pPr>
    </w:p>
    <w:p w:rsidRDefault="00F8647D" w:rsidP="00E671A5" w:rsidR="00E671A5" w:rsidRPr="008661F8">
      <w:pPr>
        <w:pStyle w:val="Odlomakpopisa"/>
        <w:numPr>
          <w:ilvl w:val="0"/>
          <w:numId w:val="38"/>
        </w:numPr>
        <w:jc w:val="both"/>
        <w:rPr>
          <w:rFonts w:eastAsia="Calibri"/>
        </w:rPr>
      </w:pPr>
      <w:r>
        <w:t xml:space="preserve">REPUBLIKA HRVATSKA MINISTARSTVO FINANCIJA, POREZNA UPRAVA, PODRUČNI URED VUKOVAR </w:t>
      </w:r>
      <w:proofErr w:type="spellStart"/>
      <w:r>
        <w:t>VUKOVAR</w:t>
      </w:r>
      <w:proofErr w:type="spellEnd"/>
      <w:r>
        <w:t>, TRG REPUBLIKE HRVATSKE 5, OIB 18683136487</w:t>
      </w:r>
      <w:r w:rsidR="000A0DA5">
        <w:rPr>
          <w:lang w:val="hr-HR"/>
        </w:rPr>
        <w:t xml:space="preserve">, </w:t>
      </w:r>
      <w:r w:rsidR="003A38B9">
        <w:t>zastupan</w:t>
      </w:r>
      <w:r w:rsidR="003A38B9">
        <w:rPr>
          <w:lang w:val="hr-HR"/>
        </w:rPr>
        <w:t>a</w:t>
      </w:r>
      <w:r w:rsidR="003A38B9">
        <w:t xml:space="preserve"> po </w:t>
      </w:r>
      <w:r w:rsidR="003A38B9">
        <w:rPr>
          <w:lang w:val="hr-HR"/>
        </w:rPr>
        <w:t>Županijskom državnom odvjetništvu u</w:t>
      </w:r>
      <w:r w:rsidR="003A38B9">
        <w:t xml:space="preserve"> </w:t>
      </w:r>
      <w:r>
        <w:rPr>
          <w:lang w:val="hr-HR"/>
        </w:rPr>
        <w:t>Vukovaru</w:t>
      </w:r>
      <w:r w:rsidR="003A38B9">
        <w:t xml:space="preserve">, </w:t>
      </w:r>
      <w:r w:rsidR="00E671A5" w:rsidRPr="008661F8">
        <w:rPr>
          <w:rFonts w:eastAsia="Calibri"/>
          <w:lang w:val="hr-HR"/>
        </w:rPr>
        <w:t xml:space="preserve">u iznosu od </w:t>
      </w:r>
      <w:r>
        <w:t xml:space="preserve">23.005,43 </w:t>
      </w:r>
      <w:r w:rsidR="00E671A5" w:rsidRPr="008661F8">
        <w:rPr>
          <w:rFonts w:eastAsia="Calibri"/>
          <w:lang w:val="hr-HR"/>
        </w:rPr>
        <w:t>kn.</w:t>
      </w:r>
    </w:p>
    <w:p w:rsidRDefault="006E140B" w:rsidP="006E140B" w:rsidR="006E140B" w:rsidRPr="008661F8">
      <w:pPr>
        <w:jc w:val="both"/>
        <w:rPr>
          <w:rFonts w:eastAsia="Calibri"/>
        </w:rPr>
      </w:pPr>
    </w:p>
    <w:p w:rsidRDefault="00E671A5" w:rsidP="006E140B" w:rsidR="00E671A5" w:rsidRPr="008661F8">
      <w:pPr>
        <w:ind w:firstLine="708"/>
        <w:jc w:val="both"/>
      </w:pPr>
      <w:r w:rsidRPr="008661F8">
        <w:rPr>
          <w:lang w:eastAsia="en-US"/>
        </w:rPr>
        <w:t xml:space="preserve">Stečajni upravitelj osporio </w:t>
      </w:r>
      <w:r w:rsidR="001A0346" w:rsidRPr="008661F8">
        <w:rPr>
          <w:lang w:eastAsia="en-US"/>
        </w:rPr>
        <w:t xml:space="preserve">je </w:t>
      </w:r>
      <w:r w:rsidRPr="008661F8">
        <w:rPr>
          <w:lang w:eastAsia="en-US"/>
        </w:rPr>
        <w:t xml:space="preserve">tražbinu prvog višeg isplatnog reda stečajnog vjerovnika </w:t>
      </w:r>
      <w:r w:rsidR="001C61A8">
        <w:t xml:space="preserve">REPUBLIKA HRVATSKA MINISTARSTVO FINANCIJA, POREZNA UPRAVA, PODRUČNI URED VUKOVAR </w:t>
      </w:r>
      <w:proofErr w:type="spellStart"/>
      <w:r w:rsidR="001C61A8">
        <w:t>VUKOVAR</w:t>
      </w:r>
      <w:proofErr w:type="spellEnd"/>
      <w:r w:rsidR="001C61A8">
        <w:t>, TRG REPUBLIKE HRVATSKE 5, OIB 18683136487, zastupana po Županijskom državnom odvjetništvu u Vukovaru</w:t>
      </w:r>
      <w:r w:rsidRPr="008661F8">
        <w:t xml:space="preserve">, u iznosu od </w:t>
      </w:r>
      <w:r w:rsidR="001C61A8">
        <w:t xml:space="preserve">23.005,43 </w:t>
      </w:r>
      <w:r w:rsidRPr="008661F8">
        <w:t xml:space="preserve">kn. </w:t>
      </w:r>
    </w:p>
    <w:p w:rsidRDefault="006E140B" w:rsidP="006E140B" w:rsidR="006E140B" w:rsidRPr="008661F8">
      <w:pPr>
        <w:jc w:val="both"/>
        <w:rPr>
          <w:lang w:eastAsia="en-US"/>
        </w:rPr>
      </w:pPr>
    </w:p>
    <w:p w:rsidRDefault="00F125A4" w:rsidP="000A0DA5" w:rsidR="00F125A4" w:rsidRPr="00F125A4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Stečajni </w:t>
      </w:r>
      <w:r w:rsidRPr="00F125A4">
        <w:rPr>
          <w:lang w:eastAsia="en-US"/>
        </w:rPr>
        <w:t xml:space="preserve">upravitelj </w:t>
      </w:r>
      <w:r w:rsidR="00880FB6">
        <w:t xml:space="preserve">Blanka </w:t>
      </w:r>
      <w:proofErr w:type="spellStart"/>
      <w:r w:rsidR="00880FB6">
        <w:t>Gambiraža</w:t>
      </w:r>
      <w:proofErr w:type="spellEnd"/>
      <w:r w:rsidR="00880FB6">
        <w:t xml:space="preserve"> OIB: 81085118009 iz Osijeka, Bakarska 42</w:t>
      </w:r>
      <w:r>
        <w:t xml:space="preserve">, </w:t>
      </w:r>
      <w:r>
        <w:rPr>
          <w:lang w:eastAsia="en-US"/>
        </w:rPr>
        <w:t xml:space="preserve">upućuje se na pokretanje parnice protiv stečajnog </w:t>
      </w:r>
      <w:r w:rsidRPr="00F125A4">
        <w:rPr>
          <w:lang w:eastAsia="en-US"/>
        </w:rPr>
        <w:t>vjerovnika</w:t>
      </w:r>
      <w:r>
        <w:rPr>
          <w:lang w:eastAsia="en-US"/>
        </w:rPr>
        <w:t xml:space="preserve"> </w:t>
      </w:r>
      <w:r w:rsidR="00880FB6">
        <w:t xml:space="preserve">REPUBLIKA HRVATSKA MINISTARSTVO FINANCIJA, POREZNA UPRAVA, PODRUČNI URED VUKOVAR </w:t>
      </w:r>
      <w:proofErr w:type="spellStart"/>
      <w:r w:rsidR="00880FB6">
        <w:t>VUKOVAR</w:t>
      </w:r>
      <w:proofErr w:type="spellEnd"/>
      <w:r w:rsidR="00880FB6">
        <w:t xml:space="preserve">, TRG REPUBLIKE HRVATSKE 5, OIB 18683136487, zastupana po Županijskom državnom odvjetništvu u Vukovaru </w:t>
      </w:r>
      <w:r w:rsidRPr="000A0DA5">
        <w:rPr>
          <w:lang w:eastAsia="en-US"/>
        </w:rPr>
        <w:t xml:space="preserve">radi dokazivanja osnovanosti svoga osporavanja tražbine u iznosu </w:t>
      </w:r>
      <w:r w:rsidR="00880FB6">
        <w:t xml:space="preserve">23.005,43 </w:t>
      </w:r>
      <w:r w:rsidRPr="000A0DA5">
        <w:rPr>
          <w:lang w:eastAsia="en-US"/>
        </w:rPr>
        <w:t>kn, u roku od osam</w:t>
      </w:r>
      <w:r>
        <w:rPr>
          <w:lang w:eastAsia="en-US"/>
        </w:rPr>
        <w:t xml:space="preserve"> dana od dana pravomoćnosti rješenja o upućivanju u parnicu, odnosno primitka drugostupanjske odluke</w:t>
      </w:r>
      <w:r w:rsidRPr="00F125A4">
        <w:rPr>
          <w:lang w:eastAsia="en-US"/>
        </w:rPr>
        <w:t xml:space="preserve">. Ako osoba koja je upućena na parnicu ne pokrene parnicu u roku od osam dana </w:t>
      </w:r>
      <w:r>
        <w:rPr>
          <w:lang w:eastAsia="en-US"/>
        </w:rPr>
        <w:t>od dana pravomoćnosti rješenja o upućivanju u parnicu, odnosno primitka drugostupanjske odluke</w:t>
      </w:r>
      <w:r w:rsidRPr="00F125A4">
        <w:rPr>
          <w:lang w:eastAsia="en-US"/>
        </w:rPr>
        <w:t xml:space="preserve">, </w:t>
      </w:r>
      <w:r>
        <w:rPr>
          <w:lang w:eastAsia="en-US"/>
        </w:rPr>
        <w:t>smatrat</w:t>
      </w:r>
      <w:r w:rsidRPr="00F125A4">
        <w:rPr>
          <w:lang w:eastAsia="en-US"/>
        </w:rPr>
        <w:t xml:space="preserve"> će se</w:t>
      </w:r>
      <w:r>
        <w:rPr>
          <w:lang w:eastAsia="en-US"/>
        </w:rPr>
        <w:t xml:space="preserve"> da je odusta</w:t>
      </w:r>
      <w:r w:rsidRPr="00F125A4">
        <w:rPr>
          <w:lang w:eastAsia="en-US"/>
        </w:rPr>
        <w:t>la</w:t>
      </w:r>
      <w:r>
        <w:rPr>
          <w:lang w:eastAsia="en-US"/>
        </w:rPr>
        <w:t xml:space="preserve"> od prava na vođenje parnice.</w:t>
      </w:r>
    </w:p>
    <w:p w:rsidRDefault="00057315" w:rsidP="00057315" w:rsidR="00057315">
      <w:pPr>
        <w:ind w:firstLine="708"/>
        <w:jc w:val="both"/>
        <w:rPr>
          <w:lang w:eastAsia="en-US"/>
        </w:rPr>
      </w:pPr>
    </w:p>
    <w:p w:rsidRDefault="00880FB6" w:rsidP="00880FB6" w:rsidR="00880FB6" w:rsidRPr="00A65788">
      <w:pPr>
        <w:pStyle w:val="Odlomakpopisa"/>
        <w:numPr>
          <w:ilvl w:val="0"/>
          <w:numId w:val="29"/>
        </w:numPr>
        <w:jc w:val="both"/>
        <w:rPr>
          <w:rFonts w:eastAsia="Calibri"/>
        </w:rPr>
      </w:pPr>
      <w:r w:rsidRPr="00A65788">
        <w:rPr>
          <w:rFonts w:eastAsia="Calibri"/>
          <w:b/>
        </w:rPr>
        <w:t>Osporen</w:t>
      </w:r>
      <w:r>
        <w:rPr>
          <w:rFonts w:eastAsia="Calibri"/>
          <w:b/>
          <w:lang w:val="hr-HR"/>
        </w:rPr>
        <w:t>e</w:t>
      </w:r>
      <w:r w:rsidRPr="00A65788">
        <w:rPr>
          <w:rFonts w:eastAsia="Calibri"/>
        </w:rPr>
        <w:t xml:space="preserve"> </w:t>
      </w:r>
      <w:r>
        <w:rPr>
          <w:rFonts w:eastAsia="Calibri"/>
          <w:lang w:val="hr-HR"/>
        </w:rPr>
        <w:t>su</w:t>
      </w:r>
      <w:r w:rsidRPr="00A65788">
        <w:rPr>
          <w:rFonts w:eastAsia="Calibri"/>
          <w:lang w:val="hr-HR"/>
        </w:rPr>
        <w:t xml:space="preserve"> </w:t>
      </w:r>
      <w:r w:rsidRPr="00A65788">
        <w:rPr>
          <w:rFonts w:eastAsia="Calibri"/>
        </w:rPr>
        <w:t>tražbin</w:t>
      </w:r>
      <w:r>
        <w:rPr>
          <w:rFonts w:eastAsia="Calibri"/>
          <w:lang w:val="hr-HR"/>
        </w:rPr>
        <w:t>e</w:t>
      </w:r>
      <w:r w:rsidRPr="00A65788">
        <w:rPr>
          <w:rFonts w:eastAsia="Calibri"/>
        </w:rPr>
        <w:t xml:space="preserve"> </w:t>
      </w:r>
      <w:r>
        <w:rPr>
          <w:rFonts w:eastAsia="Calibri"/>
          <w:b/>
          <w:lang w:val="hr-HR"/>
        </w:rPr>
        <w:t>drugog</w:t>
      </w:r>
      <w:r w:rsidRPr="00A65788">
        <w:rPr>
          <w:rFonts w:eastAsia="Calibri"/>
        </w:rPr>
        <w:t xml:space="preserve"> višeg isplatnog reda:</w:t>
      </w:r>
    </w:p>
    <w:p w:rsidRDefault="00B65864" w:rsidP="00057315" w:rsidR="00B65864">
      <w:pPr>
        <w:ind w:firstLine="708"/>
        <w:jc w:val="both"/>
        <w:rPr>
          <w:lang w:eastAsia="en-US"/>
        </w:rPr>
      </w:pPr>
    </w:p>
    <w:p w:rsidRDefault="00880FB6" w:rsidP="00057315" w:rsidR="00880FB6">
      <w:pPr>
        <w:ind w:firstLine="708"/>
        <w:jc w:val="both"/>
        <w:rPr>
          <w:color w:val="000000"/>
        </w:rPr>
      </w:pPr>
      <w:r>
        <w:rPr>
          <w:lang w:eastAsia="en-US"/>
        </w:rPr>
        <w:t xml:space="preserve">1. </w:t>
      </w:r>
      <w:r>
        <w:rPr>
          <w:color w:val="000000"/>
        </w:rPr>
        <w:t xml:space="preserve">EOS MATRIX d.o.o. ZAGREB, HORVATOVA 82,OIB 76674680107, u iznosu od 3.132,41 kn. </w:t>
      </w:r>
    </w:p>
    <w:p w:rsidRDefault="00880FB6" w:rsidP="00057315" w:rsidR="00880FB6">
      <w:pPr>
        <w:ind w:firstLine="708"/>
        <w:jc w:val="both"/>
        <w:rPr>
          <w:color w:val="000000"/>
        </w:rPr>
      </w:pPr>
    </w:p>
    <w:p w:rsidRDefault="00880FB6" w:rsidP="00880FB6" w:rsidR="00880FB6">
      <w:pPr>
        <w:ind w:firstLine="708"/>
        <w:jc w:val="both"/>
      </w:pPr>
      <w:r>
        <w:rPr>
          <w:lang w:eastAsia="en-US"/>
        </w:rPr>
        <w:t xml:space="preserve">Stečajni upravitelj osporio je tražbinu </w:t>
      </w:r>
      <w:r w:rsidR="00973C32">
        <w:rPr>
          <w:lang w:eastAsia="en-US"/>
        </w:rPr>
        <w:t>drugog</w:t>
      </w:r>
      <w:r>
        <w:rPr>
          <w:lang w:eastAsia="en-US"/>
        </w:rPr>
        <w:t xml:space="preserve"> višeg isplatnog reda stečajnog vjerovnika </w:t>
      </w:r>
      <w:r w:rsidR="00973C32">
        <w:rPr>
          <w:color w:val="000000"/>
        </w:rPr>
        <w:t>EOS MATRIX d.o.o. ZAGREB, HORVATOVA 82,OIB 76674680107</w:t>
      </w:r>
      <w:r>
        <w:t xml:space="preserve">, u iznosu od </w:t>
      </w:r>
      <w:r w:rsidR="00973C32">
        <w:rPr>
          <w:color w:val="000000"/>
        </w:rPr>
        <w:t xml:space="preserve">3.132,41 </w:t>
      </w:r>
      <w:r>
        <w:t xml:space="preserve">kn. </w:t>
      </w:r>
    </w:p>
    <w:p w:rsidRDefault="00880FB6" w:rsidP="00880FB6" w:rsidR="00880FB6">
      <w:pPr>
        <w:jc w:val="both"/>
        <w:rPr>
          <w:lang w:eastAsia="en-US"/>
        </w:rPr>
      </w:pPr>
    </w:p>
    <w:p w:rsidRDefault="00FC1AAE" w:rsidP="00FC1AAE" w:rsidR="00FC1AAE">
      <w:pPr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 xml:space="preserve">Stečajni vjerovnik </w:t>
      </w:r>
      <w:r>
        <w:rPr>
          <w:color w:val="000000"/>
        </w:rPr>
        <w:t>EOS MATRIX d.o.o. ZAGREB, HORVATOVA 82,OIB 76674680107</w:t>
      </w:r>
      <w:r>
        <w:rPr>
          <w:bCs/>
          <w:color w:val="000000"/>
        </w:rPr>
        <w:t xml:space="preserve">, </w:t>
      </w:r>
      <w:r>
        <w:rPr>
          <w:lang w:eastAsia="en-US"/>
        </w:rPr>
        <w:t>upućuje se na pokretanje parnice protiv stečajnog dužnika</w:t>
      </w:r>
      <w:r>
        <w:t xml:space="preserve"> INTERIJER-DRVOPANELI d.o.o. u stečaju, </w:t>
      </w:r>
      <w:proofErr w:type="spellStart"/>
      <w:r>
        <w:t>Andrijaševci</w:t>
      </w:r>
      <w:proofErr w:type="spellEnd"/>
      <w:r>
        <w:t xml:space="preserve">, Tri ruže 18, MBS: 070052353, OIB: 31254770611 </w:t>
      </w:r>
      <w:r>
        <w:rPr>
          <w:lang w:eastAsia="en-US"/>
        </w:rPr>
        <w:t xml:space="preserve">radi utvrđivanja osporene tražbine u iznosu </w:t>
      </w:r>
      <w:r>
        <w:rPr>
          <w:color w:val="000000"/>
        </w:rPr>
        <w:t xml:space="preserve">3.132,41 </w:t>
      </w:r>
      <w:r>
        <w:t>kn</w:t>
      </w:r>
      <w:r>
        <w:rPr>
          <w:lang w:eastAsia="en-US"/>
        </w:rPr>
        <w:t>, u roku od osam dana od dana pravomoćnosti rješenja o upućivanju u parnicu, odnosno primitka drugostupanjske odluke. 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973C32" w:rsidP="00880FB6" w:rsidR="00973C32">
      <w:pPr>
        <w:ind w:firstLine="708"/>
        <w:jc w:val="both"/>
        <w:rPr>
          <w:lang w:eastAsia="en-US"/>
        </w:rPr>
      </w:pPr>
    </w:p>
    <w:p w:rsidRDefault="00973C32" w:rsidP="00973C32" w:rsidR="00973C32" w:rsidRPr="00973C32">
      <w:pPr>
        <w:pStyle w:val="Odlomakpopisa"/>
        <w:numPr>
          <w:ilvl w:val="0"/>
          <w:numId w:val="38"/>
        </w:numPr>
        <w:jc w:val="both"/>
        <w:rPr>
          <w:lang w:eastAsia="en-US"/>
        </w:rPr>
      </w:pPr>
      <w:r w:rsidRPr="00973C32">
        <w:rPr>
          <w:lang w:eastAsia="en-US"/>
        </w:rPr>
        <w:t>EOS MATRIX d.o.o. ZAGREB, HORVATOVA 82,OIB 76674680107</w:t>
      </w:r>
      <w:r>
        <w:rPr>
          <w:lang w:eastAsia="en-US" w:val="hr-HR"/>
        </w:rPr>
        <w:t xml:space="preserve">, u iznosu od </w:t>
      </w:r>
      <w:r>
        <w:rPr>
          <w:color w:val="000000"/>
        </w:rPr>
        <w:t xml:space="preserve">9.459,93 </w:t>
      </w:r>
      <w:r>
        <w:rPr>
          <w:color w:val="000000"/>
          <w:lang w:val="hr-HR"/>
        </w:rPr>
        <w:t>kn.</w:t>
      </w:r>
    </w:p>
    <w:p w:rsidRDefault="00973C32" w:rsidP="00973C32" w:rsidR="00973C32">
      <w:pPr>
        <w:jc w:val="both"/>
        <w:rPr>
          <w:lang w:eastAsia="en-US"/>
        </w:rPr>
      </w:pPr>
    </w:p>
    <w:p w:rsidRDefault="00973C32" w:rsidP="00973C32" w:rsidR="00973C32">
      <w:pPr>
        <w:ind w:firstLine="708"/>
        <w:jc w:val="both"/>
      </w:pPr>
      <w:r>
        <w:rPr>
          <w:lang w:eastAsia="en-US"/>
        </w:rPr>
        <w:t xml:space="preserve">Stečajni upravitelj osporio je tražbinu drugog višeg isplatnog reda stečajnog vjerovnika </w:t>
      </w:r>
      <w:r>
        <w:rPr>
          <w:color w:val="000000"/>
        </w:rPr>
        <w:t>EOS MATRIX d.o.o. ZAGREB, HORVATOVA 82,OIB 76674680107</w:t>
      </w:r>
      <w:r>
        <w:t xml:space="preserve">, u iznosu od </w:t>
      </w:r>
      <w:r>
        <w:rPr>
          <w:color w:val="000000"/>
        </w:rPr>
        <w:t xml:space="preserve">9.459,93 </w:t>
      </w:r>
      <w:r>
        <w:t xml:space="preserve">kn. </w:t>
      </w:r>
    </w:p>
    <w:p w:rsidRDefault="00973C32" w:rsidP="00973C32" w:rsidR="00973C32">
      <w:pPr>
        <w:jc w:val="both"/>
        <w:rPr>
          <w:lang w:eastAsia="en-US"/>
        </w:rPr>
      </w:pPr>
    </w:p>
    <w:p w:rsidRDefault="00FC1AAE" w:rsidP="00FC1AAE" w:rsidR="00FC1AAE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Stečajni vjerovnik </w:t>
      </w:r>
      <w:r>
        <w:rPr>
          <w:color w:val="000000"/>
        </w:rPr>
        <w:t>EOS MATRIX d.o.o. ZAGREB, HORVATOVA 82,OIB 76674680107</w:t>
      </w:r>
      <w:r>
        <w:rPr>
          <w:bCs/>
          <w:color w:val="000000"/>
        </w:rPr>
        <w:t xml:space="preserve">, </w:t>
      </w:r>
      <w:r>
        <w:rPr>
          <w:lang w:eastAsia="en-US"/>
        </w:rPr>
        <w:t>upućuje se na pokretanje parnice protiv stečajnog dužnika</w:t>
      </w:r>
      <w:r>
        <w:t xml:space="preserve"> INTERIJER-DRVOPANELI d.o.o. u stečaju, </w:t>
      </w:r>
      <w:proofErr w:type="spellStart"/>
      <w:r>
        <w:t>Andrijaševci</w:t>
      </w:r>
      <w:proofErr w:type="spellEnd"/>
      <w:r>
        <w:t xml:space="preserve">, Tri ruže 18, MBS: 070052353, OIB: 31254770611 </w:t>
      </w:r>
      <w:r>
        <w:rPr>
          <w:lang w:eastAsia="en-US"/>
        </w:rPr>
        <w:t xml:space="preserve">radi utvrđivanja osporene tražbine u iznosu </w:t>
      </w:r>
      <w:r>
        <w:rPr>
          <w:color w:val="000000"/>
        </w:rPr>
        <w:t xml:space="preserve">9.459,93 </w:t>
      </w:r>
      <w:r>
        <w:t>kn</w:t>
      </w:r>
      <w:r>
        <w:rPr>
          <w:lang w:eastAsia="en-US"/>
        </w:rPr>
        <w:t>, u roku od osam dana od dana pravomoćnosti rješenja o upućivanju u parnicu, odnosno primitka drugostupanjske odluke. 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E671A5" w:rsidP="00E671A5" w:rsidR="00E671A5">
      <w:pPr>
        <w:jc w:val="both"/>
      </w:pPr>
    </w:p>
    <w:p w:rsidRDefault="00295F6B" w:rsidP="00E671A5" w:rsidR="00295F6B" w:rsidRPr="008661F8">
      <w:pPr>
        <w:jc w:val="both"/>
      </w:pPr>
    </w:p>
    <w:p w:rsidRDefault="002A0503" w:rsidP="002A0503" w:rsidR="002A0503">
      <w:pPr>
        <w:jc w:val="center"/>
      </w:pPr>
      <w:r>
        <w:t>Obrazloženje</w:t>
      </w:r>
    </w:p>
    <w:p w:rsidRDefault="002A0503" w:rsidP="002A0503" w:rsidR="002A0503"/>
    <w:p w:rsidRDefault="00295F6B" w:rsidP="002A0503" w:rsidR="00295F6B"/>
    <w:p w:rsidRDefault="002A0503" w:rsidP="002A0503" w:rsidR="002A0503">
      <w:pPr>
        <w:jc w:val="both"/>
      </w:pPr>
      <w:r>
        <w:tab/>
        <w:t xml:space="preserve">Na ispitnom ročištu održanom </w:t>
      </w:r>
      <w:r w:rsidR="002B23FF">
        <w:t>8. studenog</w:t>
      </w:r>
      <w:r>
        <w:t xml:space="preserve"> 2018. ispitane su sve prijavljene tražbine prema iznosima i redu, a koje su prijavljene u roku.</w:t>
      </w:r>
    </w:p>
    <w:p w:rsidRDefault="002A0503" w:rsidP="002A0503" w:rsidR="002A0503">
      <w:pPr>
        <w:jc w:val="both"/>
      </w:pPr>
    </w:p>
    <w:p w:rsidRDefault="002A0503" w:rsidP="002A0503" w:rsidR="002A0503" w:rsidRPr="00460541">
      <w:pPr>
        <w:pStyle w:val="Tijeloteksta"/>
        <w:rPr>
          <w:sz w:val="24"/>
          <w:lang w:val="hr-HR"/>
        </w:rPr>
      </w:pPr>
      <w:r>
        <w:rPr>
          <w:sz w:val="24"/>
        </w:rPr>
        <w:tab/>
      </w:r>
      <w:r w:rsidRPr="00460541">
        <w:rPr>
          <w:sz w:val="24"/>
        </w:rPr>
        <w:t>Sud je temel</w:t>
      </w:r>
      <w:r w:rsidR="00B65864" w:rsidRPr="00460541">
        <w:rPr>
          <w:sz w:val="24"/>
        </w:rPr>
        <w:t>jem čl. 264. Stečajnog zakona (Narodne novine</w:t>
      </w:r>
      <w:r w:rsidRPr="00460541">
        <w:rPr>
          <w:sz w:val="24"/>
        </w:rPr>
        <w:t xml:space="preserve"> broj 71/15 i 104/17; u daljnjem tekstu SZ) sastavio tablicu ispitanih tražbina u koju su za svaku prijavljenu tražbinu uneseni podaci o tome u kojoj je mjeri tražbina utvrđena, odnosno osporena prema svom iznosu i svom redu</w:t>
      </w:r>
      <w:r w:rsidRPr="00460541">
        <w:rPr>
          <w:sz w:val="24"/>
          <w:lang w:val="hr-HR"/>
        </w:rPr>
        <w:t>, odnosno tko je tražbinu osporio.</w:t>
      </w:r>
    </w:p>
    <w:p w:rsidRDefault="002A0503" w:rsidP="002A0503" w:rsidR="002A0503" w:rsidRPr="00460541">
      <w:pPr>
        <w:jc w:val="both"/>
      </w:pPr>
    </w:p>
    <w:p w:rsidRDefault="0055720F" w:rsidP="002A0503" w:rsidR="002A0503">
      <w:pPr>
        <w:jc w:val="both"/>
      </w:pPr>
      <w:r w:rsidRPr="00460541">
        <w:tab/>
        <w:t xml:space="preserve">Tražbine navedene pod </w:t>
      </w:r>
      <w:proofErr w:type="spellStart"/>
      <w:r w:rsidRPr="00460541">
        <w:t>toč</w:t>
      </w:r>
      <w:proofErr w:type="spellEnd"/>
      <w:r w:rsidRPr="00460541">
        <w:t xml:space="preserve">. I. i </w:t>
      </w:r>
      <w:r w:rsidR="002A0503" w:rsidRPr="00460541">
        <w:t xml:space="preserve">II. ovog rješenja stečajni upravitelj je u cijelosti priznao, a radi se o tražbinama </w:t>
      </w:r>
      <w:r w:rsidR="00460541">
        <w:t xml:space="preserve">prvog i </w:t>
      </w:r>
      <w:r w:rsidR="002A0503" w:rsidRPr="00460541">
        <w:t>drugog višeg isplatnog reda a koje tražbine nisu osporili niti stečajni vjerovnici, te se stoga smatraju utvrđenim, u smislu odredbi čl. 260.,  čl. 263. i čl. 265. SZ-a.</w:t>
      </w:r>
      <w:r w:rsidR="002A0503">
        <w:t xml:space="preserve"> </w:t>
      </w:r>
    </w:p>
    <w:p w:rsidRDefault="002A0503" w:rsidP="002A0503" w:rsidR="002A0503">
      <w:pPr>
        <w:jc w:val="both"/>
      </w:pPr>
    </w:p>
    <w:p w:rsidRDefault="002A0503" w:rsidP="002A0503" w:rsidR="002A0503" w:rsidRPr="005F5407">
      <w:pPr>
        <w:jc w:val="both"/>
      </w:pPr>
      <w:r>
        <w:tab/>
        <w:t xml:space="preserve">Stečajni upravitelj osporio je tražbinu prvog višeg isplatnog reda stečajnog vjerovnika </w:t>
      </w:r>
      <w:r w:rsidR="00460541">
        <w:t xml:space="preserve">REPUBLIKA HRVATSKA MINISTARSTVO FINANCIJA, POREZNA UPRAVA, PODRUČNI URED VUKOVAR </w:t>
      </w:r>
      <w:proofErr w:type="spellStart"/>
      <w:r w:rsidR="00460541">
        <w:t>VUKOVAR</w:t>
      </w:r>
      <w:proofErr w:type="spellEnd"/>
      <w:r w:rsidR="00460541">
        <w:t>, TRG REPUBLIKE HRVATSKE 5, OIB 18683136487, zastupana po Županijskom državnom odvjetništvu u Vukovaru</w:t>
      </w:r>
      <w:r w:rsidR="00460541" w:rsidRPr="005F5407">
        <w:t xml:space="preserve"> </w:t>
      </w:r>
      <w:r w:rsidRPr="005F5407">
        <w:t xml:space="preserve">u iznosu od </w:t>
      </w:r>
      <w:r w:rsidR="00460541">
        <w:t xml:space="preserve">23.005,43 </w:t>
      </w:r>
      <w:r w:rsidRPr="005F5407">
        <w:t xml:space="preserve">kn iz razloga </w:t>
      </w:r>
      <w:r w:rsidR="00460541">
        <w:t>što su doprinosi iz plaće (</w:t>
      </w:r>
      <w:r w:rsidR="001E60A9">
        <w:t xml:space="preserve">MIO </w:t>
      </w:r>
      <w:r w:rsidR="00460541">
        <w:t>I i MIO II), porez i prirez uključeni u bruto iznos u prijavama tražbina radnika</w:t>
      </w:r>
      <w:r w:rsidR="00B65864" w:rsidRPr="005F5407">
        <w:rPr>
          <w:lang w:eastAsia="en-US"/>
        </w:rPr>
        <w:t>.</w:t>
      </w:r>
    </w:p>
    <w:p w:rsidRDefault="00075D4D" w:rsidP="0055720F" w:rsidR="00075D4D">
      <w:pPr>
        <w:jc w:val="both"/>
        <w:rPr>
          <w:lang w:eastAsia="en-US"/>
        </w:rPr>
      </w:pPr>
    </w:p>
    <w:p w:rsidRDefault="000A0DA5" w:rsidP="000A0DA5" w:rsidR="000A0DA5">
      <w:pPr>
        <w:ind w:firstLine="708"/>
        <w:jc w:val="both"/>
        <w:rPr>
          <w:lang w:eastAsia="en-US"/>
        </w:rPr>
      </w:pPr>
      <w:r w:rsidRPr="00BD6CBE">
        <w:rPr>
          <w:lang w:eastAsia="en-US"/>
        </w:rPr>
        <w:lastRenderedPageBreak/>
        <w:t>Budući da za osporen</w:t>
      </w:r>
      <w:r w:rsidR="009E7666">
        <w:rPr>
          <w:lang w:eastAsia="en-US"/>
        </w:rPr>
        <w:t>u</w:t>
      </w:r>
      <w:r w:rsidRPr="00BD6CBE">
        <w:rPr>
          <w:lang w:eastAsia="en-US"/>
        </w:rPr>
        <w:t xml:space="preserve"> tražbin</w:t>
      </w:r>
      <w:r w:rsidR="009E7666">
        <w:rPr>
          <w:lang w:eastAsia="en-US"/>
        </w:rPr>
        <w:t>u</w:t>
      </w:r>
      <w:r w:rsidRPr="00BD6CBE">
        <w:rPr>
          <w:lang w:eastAsia="en-US"/>
        </w:rPr>
        <w:t xml:space="preserve"> postoji ovršna isprava</w:t>
      </w:r>
      <w:r w:rsidR="00BD6CBE" w:rsidRPr="00BD6CBE">
        <w:rPr>
          <w:lang w:eastAsia="en-US"/>
        </w:rPr>
        <w:t xml:space="preserve"> JOPPD obr</w:t>
      </w:r>
      <w:r w:rsidR="001E60A9">
        <w:rPr>
          <w:lang w:eastAsia="en-US"/>
        </w:rPr>
        <w:t>asci</w:t>
      </w:r>
      <w:r w:rsidRPr="00BD6CBE">
        <w:rPr>
          <w:lang w:eastAsia="en-US"/>
        </w:rPr>
        <w:t>, sud je na parnicu uputio stečajnog upravitelja kao osporavatelja da dokaže osnovanost svoga osporavanja, u smislu čl. 266. st. 4. SZ-a.</w:t>
      </w:r>
    </w:p>
    <w:p w:rsidRDefault="00FC1AAE" w:rsidP="000A0DA5" w:rsidR="00FC1AAE">
      <w:pPr>
        <w:ind w:firstLine="708"/>
        <w:jc w:val="both"/>
        <w:rPr>
          <w:lang w:eastAsia="en-US"/>
        </w:rPr>
      </w:pPr>
    </w:p>
    <w:p w:rsidRDefault="00FC1AAE" w:rsidP="00FC1AAE" w:rsidR="00FC1AAE">
      <w:pPr>
        <w:ind w:firstLine="708"/>
        <w:jc w:val="both"/>
      </w:pPr>
      <w:r>
        <w:t xml:space="preserve">Stečajni upravitelj osporio je tražbinu drugog višeg isplatnog reda stečajnog vjerovnika </w:t>
      </w:r>
      <w:r>
        <w:rPr>
          <w:color w:val="000000"/>
        </w:rPr>
        <w:t>EOS MATRIX d.o.o. ZAGREB, HORVATOVA 82,OIB 76674680107</w:t>
      </w:r>
      <w:r>
        <w:t xml:space="preserve">, </w:t>
      </w:r>
      <w:r>
        <w:rPr>
          <w:rFonts w:eastAsia="Calibri"/>
        </w:rPr>
        <w:t xml:space="preserve">u iznosu od </w:t>
      </w:r>
      <w:r>
        <w:rPr>
          <w:color w:val="000000"/>
        </w:rPr>
        <w:t xml:space="preserve">3.132,41 </w:t>
      </w:r>
      <w:r>
        <w:rPr>
          <w:rFonts w:eastAsia="Calibri"/>
        </w:rPr>
        <w:t>kn</w:t>
      </w:r>
      <w:r>
        <w:t xml:space="preserve"> zbog nepotpune prijave – nedostaje dodatak sa specifikacijom otkupljenog potraživanja.</w:t>
      </w:r>
    </w:p>
    <w:p w:rsidRDefault="00FC1AAE" w:rsidP="000A0DA5" w:rsidR="00FC1AAE" w:rsidRPr="00BD6CBE">
      <w:pPr>
        <w:ind w:firstLine="708"/>
        <w:jc w:val="both"/>
        <w:rPr>
          <w:lang w:eastAsia="en-US"/>
        </w:rPr>
      </w:pPr>
    </w:p>
    <w:p w:rsidRDefault="00B83837" w:rsidP="00B83837" w:rsidR="00B83837">
      <w:pPr>
        <w:ind w:firstLine="708"/>
        <w:jc w:val="both"/>
      </w:pPr>
      <w:r>
        <w:t xml:space="preserve">Stečajni upravitelj osporio je tražbinu drugog višeg isplatnog reda stečajnog vjerovnika </w:t>
      </w:r>
      <w:r>
        <w:rPr>
          <w:color w:val="000000"/>
        </w:rPr>
        <w:t>EOS MATRIX d.o.o. ZAGREB, HORVATOVA 82,OIB 76674680107</w:t>
      </w:r>
      <w:r>
        <w:t xml:space="preserve">, </w:t>
      </w:r>
      <w:r>
        <w:rPr>
          <w:rFonts w:eastAsia="Calibri"/>
        </w:rPr>
        <w:t xml:space="preserve">u iznosu od </w:t>
      </w:r>
      <w:r>
        <w:rPr>
          <w:color w:val="000000"/>
        </w:rPr>
        <w:t xml:space="preserve">9.459,93 </w:t>
      </w:r>
      <w:r>
        <w:rPr>
          <w:rFonts w:eastAsia="Calibri"/>
        </w:rPr>
        <w:t>kn</w:t>
      </w:r>
      <w:r>
        <w:t xml:space="preserve"> zbog nepotpune prijave – nedostaje dodatak sa specifikacijom otkupljenog potraživanja.</w:t>
      </w:r>
    </w:p>
    <w:p w:rsidRDefault="00BF67C1" w:rsidP="00B83837" w:rsidR="00BF67C1">
      <w:pPr>
        <w:ind w:firstLine="708"/>
        <w:jc w:val="both"/>
      </w:pPr>
    </w:p>
    <w:p w:rsidRDefault="00BF67C1" w:rsidP="00BF67C1" w:rsidR="00BF67C1" w:rsidRPr="008661F8">
      <w:pPr>
        <w:ind w:firstLine="720"/>
        <w:jc w:val="both"/>
      </w:pPr>
      <w:r w:rsidRPr="008661F8">
        <w:t>S obzirom da je stečajni upravitelj osporio tražbine stečajn</w:t>
      </w:r>
      <w:r>
        <w:t xml:space="preserve">og vjerovnika </w:t>
      </w:r>
      <w:r>
        <w:rPr>
          <w:color w:val="000000"/>
        </w:rPr>
        <w:t xml:space="preserve">EOS MATRIX d.o.o. ZAGREB, HORVATOVA 82,OIB 76674680107 </w:t>
      </w:r>
      <w:r w:rsidRPr="008661F8">
        <w:t>a koje tražbine nisu prijavljene na temelju ovršne isprave, sud je na temelju odredbe čl. 266. st. 1. SZ-a naveden</w:t>
      </w:r>
      <w:r w:rsidR="005C3BBF">
        <w:t>og</w:t>
      </w:r>
      <w:r w:rsidRPr="008661F8">
        <w:t xml:space="preserve"> vjerovnik</w:t>
      </w:r>
      <w:r>
        <w:t>a</w:t>
      </w:r>
      <w:r w:rsidRPr="008661F8">
        <w:t xml:space="preserve"> uputio na parnice protiv stečajnoga dužnika rad</w:t>
      </w:r>
      <w:r w:rsidR="009F3277">
        <w:t>i utvrđivanja osporene tražbine</w:t>
      </w:r>
      <w:r w:rsidRPr="008661F8">
        <w:t>.</w:t>
      </w:r>
    </w:p>
    <w:p w:rsidRDefault="000A0DA5" w:rsidP="0055720F" w:rsidR="000A0DA5" w:rsidRPr="008661F8">
      <w:pPr>
        <w:jc w:val="both"/>
        <w:rPr>
          <w:lang w:eastAsia="en-US"/>
        </w:rPr>
      </w:pPr>
    </w:p>
    <w:p w:rsidRDefault="00CE2B46" w:rsidP="00E671A5" w:rsidR="00E671A5" w:rsidRPr="008661F8">
      <w:pPr>
        <w:ind w:firstLine="708"/>
        <w:jc w:val="both"/>
      </w:pPr>
      <w:r w:rsidRPr="008661F8">
        <w:t>Slijedom navedenog,</w:t>
      </w:r>
      <w:r w:rsidR="00E671A5" w:rsidRPr="008661F8">
        <w:t xml:space="preserve"> odlučeno je kao u izreci temeljem odredbi čl. 263., čl. 265. i čl. 266. SZ-a. </w:t>
      </w:r>
    </w:p>
    <w:p w:rsidRDefault="00647636" w:rsidP="00DC1C15" w:rsidR="00647636" w:rsidRPr="008661F8">
      <w:pPr>
        <w:ind w:firstLine="708"/>
        <w:jc w:val="both"/>
        <w:rPr>
          <w:lang w:eastAsia="en-US"/>
        </w:rPr>
      </w:pPr>
    </w:p>
    <w:p w:rsidRDefault="00D90C8B" w:rsidP="009A66D1" w:rsidR="009A66D1" w:rsidRPr="008661F8">
      <w:pPr>
        <w:pStyle w:val="Tijeloteksta"/>
        <w:jc w:val="center"/>
        <w:rPr>
          <w:sz w:val="24"/>
        </w:rPr>
      </w:pPr>
      <w:r w:rsidRPr="008661F8">
        <w:rPr>
          <w:sz w:val="24"/>
        </w:rPr>
        <w:t>U Osijeku</w:t>
      </w:r>
      <w:r w:rsidRPr="008661F8">
        <w:rPr>
          <w:sz w:val="24"/>
          <w:lang w:val="hr-HR"/>
        </w:rPr>
        <w:t xml:space="preserve"> </w:t>
      </w:r>
      <w:r w:rsidR="00B83837">
        <w:rPr>
          <w:sz w:val="24"/>
          <w:lang w:val="hr-HR"/>
        </w:rPr>
        <w:t>8. studenog</w:t>
      </w:r>
      <w:r w:rsidR="004912ED" w:rsidRPr="008661F8">
        <w:rPr>
          <w:sz w:val="24"/>
          <w:lang w:val="hr-HR"/>
        </w:rPr>
        <w:t xml:space="preserve"> 2018</w:t>
      </w:r>
      <w:r w:rsidR="009A66D1" w:rsidRPr="008661F8">
        <w:rPr>
          <w:sz w:val="24"/>
          <w:lang w:val="hr-HR"/>
        </w:rPr>
        <w:t xml:space="preserve">. </w:t>
      </w:r>
    </w:p>
    <w:p w:rsidRDefault="009A66D1" w:rsidP="009A66D1" w:rsidR="009A66D1" w:rsidRPr="008661F8">
      <w:pPr>
        <w:pStyle w:val="Tijeloteksta"/>
        <w:jc w:val="left"/>
        <w:rPr>
          <w:sz w:val="24"/>
          <w:lang w:val="hr-HR"/>
        </w:rPr>
      </w:pPr>
    </w:p>
    <w:p w:rsidRDefault="009A66D1" w:rsidP="009A66D1" w:rsidR="009A66D1" w:rsidRPr="008661F8">
      <w:pPr>
        <w:ind w:firstLine="708" w:left="5664"/>
        <w:jc w:val="both"/>
      </w:pPr>
      <w:r w:rsidRPr="008661F8">
        <w:t xml:space="preserve">  </w:t>
      </w:r>
      <w:r w:rsidR="00647636" w:rsidRPr="008661F8">
        <w:t xml:space="preserve">  </w:t>
      </w:r>
      <w:r w:rsidRPr="008661F8">
        <w:t>STEČAJNI SUDAC</w:t>
      </w:r>
    </w:p>
    <w:p w:rsidRDefault="009A66D1" w:rsidP="009A66D1" w:rsidR="009A66D1" w:rsidRPr="008661F8">
      <w:pPr>
        <w:ind w:left="4956"/>
        <w:jc w:val="center"/>
      </w:pPr>
      <w:r w:rsidRPr="008661F8">
        <w:t xml:space="preserve">             </w:t>
      </w:r>
      <w:r w:rsidR="00773A89" w:rsidRPr="008661F8">
        <w:t xml:space="preserve">    </w:t>
      </w:r>
      <w:r w:rsidR="000B79B4" w:rsidRPr="008661F8">
        <w:t xml:space="preserve"> </w:t>
      </w:r>
      <w:r w:rsidRPr="008661F8">
        <w:t>mr. sc. Boris Vuković</w:t>
      </w:r>
    </w:p>
    <w:p w:rsidRDefault="00DC1C15" w:rsidP="009A66D1" w:rsidR="00DC1C15" w:rsidRPr="008661F8">
      <w:pPr>
        <w:jc w:val="both"/>
      </w:pPr>
    </w:p>
    <w:p w:rsidRDefault="00647636" w:rsidP="009A66D1" w:rsidR="00647636" w:rsidRPr="008661F8">
      <w:pPr>
        <w:jc w:val="both"/>
      </w:pPr>
    </w:p>
    <w:p w:rsidRDefault="009A66D1" w:rsidP="009A66D1" w:rsidR="009A66D1" w:rsidRPr="008661F8">
      <w:pPr>
        <w:jc w:val="both"/>
      </w:pPr>
      <w:r w:rsidRPr="008661F8">
        <w:t xml:space="preserve">Zapisničar: Danijela Špeletić         </w:t>
      </w:r>
    </w:p>
    <w:p w:rsidRDefault="009A66D1" w:rsidP="009A66D1" w:rsidR="00647636" w:rsidRPr="008661F8">
      <w:pPr>
        <w:jc w:val="both"/>
      </w:pPr>
      <w:r w:rsidRPr="008661F8">
        <w:t xml:space="preserve">                        </w:t>
      </w:r>
    </w:p>
    <w:p w:rsidRDefault="00CE0A60" w:rsidP="009A66D1" w:rsidR="00CE0A60" w:rsidRPr="008661F8">
      <w:pPr>
        <w:jc w:val="both"/>
      </w:pPr>
    </w:p>
    <w:p w:rsidRDefault="00CE0A60" w:rsidP="009A66D1" w:rsidR="00CE0A60" w:rsidRPr="008661F8">
      <w:pPr>
        <w:jc w:val="both"/>
      </w:pPr>
    </w:p>
    <w:p w:rsidRDefault="009A66D1" w:rsidP="009A66D1" w:rsidR="009A66D1" w:rsidRPr="008661F8">
      <w:pPr>
        <w:jc w:val="both"/>
      </w:pPr>
      <w:r w:rsidRPr="008661F8">
        <w:t xml:space="preserve">    </w:t>
      </w:r>
    </w:p>
    <w:p w:rsidRDefault="00E671A5" w:rsidP="00E671A5" w:rsidR="00E671A5" w:rsidRPr="008661F8">
      <w:pPr>
        <w:jc w:val="both"/>
      </w:pPr>
      <w:r w:rsidRPr="008661F8">
        <w:t>UPUTA O PRAVNOM LIJEKU:</w:t>
      </w:r>
    </w:p>
    <w:p w:rsidRDefault="00E671A5" w:rsidP="00E671A5" w:rsidR="00E671A5" w:rsidRPr="008661F8">
      <w:pPr>
        <w:jc w:val="both"/>
      </w:pPr>
      <w:r w:rsidRPr="008661F8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CE0A60" w:rsidP="00BA7903" w:rsidR="00CE0A60">
      <w:pPr>
        <w:jc w:val="both"/>
      </w:pPr>
    </w:p>
    <w:p w:rsidRDefault="001421E7" w:rsidP="00BA7903" w:rsidR="001421E7" w:rsidRPr="008661F8">
      <w:pPr>
        <w:jc w:val="both"/>
      </w:pPr>
    </w:p>
    <w:p w:rsidRDefault="00E671A5" w:rsidP="0055720F" w:rsidR="00E671A5" w:rsidRPr="008661F8">
      <w:pPr>
        <w:jc w:val="both"/>
      </w:pPr>
      <w:r w:rsidRPr="008661F8">
        <w:t>DNA:</w:t>
      </w:r>
    </w:p>
    <w:p w:rsidRDefault="00970C35" w:rsidP="00970C35" w:rsidR="00970C35">
      <w:pPr>
        <w:jc w:val="both"/>
      </w:pPr>
      <w:r>
        <w:t>-</w:t>
      </w:r>
      <w:r>
        <w:tab/>
        <w:t>Stečajni upravitelj</w:t>
      </w:r>
      <w:r w:rsidRPr="00970C35">
        <w:t xml:space="preserve"> </w:t>
      </w:r>
      <w:r>
        <w:t xml:space="preserve">Blanka </w:t>
      </w:r>
      <w:proofErr w:type="spellStart"/>
      <w:r>
        <w:t>Gambiraža</w:t>
      </w:r>
      <w:proofErr w:type="spellEnd"/>
      <w:r>
        <w:t xml:space="preserve"> iz Osijeka, Bakarska 42</w:t>
      </w:r>
    </w:p>
    <w:p w:rsidRDefault="00970C35" w:rsidP="00970C35" w:rsidR="00970C35">
      <w:pPr>
        <w:jc w:val="both"/>
      </w:pPr>
      <w:r>
        <w:t>-</w:t>
      </w:r>
      <w:r>
        <w:tab/>
        <w:t xml:space="preserve">vjerovnik osporene tražbine RH MF Porezna uprava po ŽDO GUO Vukovar i </w:t>
      </w:r>
    </w:p>
    <w:p w:rsidRDefault="00970C35" w:rsidP="00970C35" w:rsidR="00970C35">
      <w:pPr>
        <w:ind w:firstLine="708"/>
        <w:jc w:val="both"/>
      </w:pPr>
      <w:r>
        <w:t xml:space="preserve">EOS MATRIX d.o.o., Zagreb, Horvatova 82 </w:t>
      </w:r>
    </w:p>
    <w:p w:rsidRDefault="00970C35" w:rsidP="00970C35" w:rsidR="00970C35">
      <w:pPr>
        <w:jc w:val="both"/>
      </w:pPr>
      <w:r>
        <w:t>-</w:t>
      </w:r>
      <w:r>
        <w:tab/>
        <w:t xml:space="preserve">mrežna stranica e-Oglasna ploča sudova  </w:t>
      </w:r>
    </w:p>
    <w:p w:rsidRDefault="00970C35" w:rsidP="00970C35" w:rsidR="009A66D1" w:rsidRPr="003C106D">
      <w:pPr>
        <w:jc w:val="both"/>
      </w:pPr>
      <w:r>
        <w:t>-</w:t>
      </w:r>
      <w:r>
        <w:tab/>
        <w:t>kal. 17.12.2018</w:t>
      </w:r>
      <w:r w:rsidR="00C250C9">
        <w:t>.</w:t>
      </w:r>
    </w:p>
    <w:p w:rsidRDefault="00FC055E" w:rsidP="009A66D1" w:rsidR="00FC055E" w:rsidRPr="003C106D">
      <w:pPr>
        <w:jc w:val="center"/>
      </w:pPr>
    </w:p>
    <w:sectPr w:rsidSect="00B92159" w:rsidR="00FC055E" w:rsidRPr="003C10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687" w:rsidR="00180687">
      <w:r>
        <w:separator/>
      </w:r>
    </w:p>
  </w:endnote>
  <w:endnote w:id="0" w:type="continuationSeparator">
    <w:p w:rsidRDefault="00180687" w:rsidR="00180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687" w:rsidR="00180687">
      <w:r>
        <w:separator/>
      </w:r>
    </w:p>
  </w:footnote>
  <w:footnote w:id="0" w:type="continuationSeparator">
    <w:p w:rsidRDefault="00180687" w:rsidR="00180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5B2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797053" w:rsidP="004257ED" w:rsidR="004257ED" w:rsidRPr="004257ED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257ED">
      <w:t>7 St-1526/17-5</w:t>
    </w:r>
    <w:r w:rsidR="004257ED">
      <w:rPr>
        <w:lang w:val="hr-HR"/>
      </w:rPr>
      <w:t>5</w:t>
    </w:r>
  </w:p>
  <w:p w:rsidRDefault="00797053" w:rsidP="004257ED" w:rsidR="00797053">
    <w:pPr>
      <w:pStyle w:val="Zaglavlje"/>
    </w:pP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4.05pt;height:656.05pt" type="#_x0000_t75">
          <v:imagedata r:id="rId1" o:title=""/>
        </v:shape>
        <o:OLEObject r:id="rId2" ObjectID="_1604309845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7ED" w:rsidP="004257ED" w:rsidR="004257ED" w:rsidRPr="004257ED">
    <w:pPr>
      <w:pStyle w:val="Zaglavlje"/>
      <w:jc w:val="right"/>
      <w:rPr>
        <w:lang w:val="hr-HR"/>
      </w:rPr>
    </w:pPr>
    <w:r>
      <w:t>7 St-1526/17-5</w:t>
    </w:r>
    <w:r>
      <w:rPr>
        <w:lang w:val="hr-HR"/>
      </w:rPr>
      <w:t>5</w:t>
    </w:r>
  </w:p>
  <w:p w:rsidRDefault="00797053" w:rsidP="00274C3B" w:rsidR="00797053" w:rsidRPr="00274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5FEF28A3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0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2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15"/>
  </w:num>
  <w:num w:numId="13">
    <w:abstractNumId w:val="13"/>
  </w:num>
  <w:num w:numId="14">
    <w:abstractNumId w:val="34"/>
  </w:num>
  <w:num w:numId="15">
    <w:abstractNumId w:val="20"/>
  </w:num>
  <w:num w:numId="16">
    <w:abstractNumId w:val="28"/>
  </w:num>
  <w:num w:numId="17">
    <w:abstractNumId w:val="16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2"/>
  </w:num>
  <w:num w:numId="22">
    <w:abstractNumId w:val="33"/>
  </w:num>
  <w:num w:numId="23">
    <w:abstractNumId w:val="12"/>
  </w:num>
  <w:num w:numId="24">
    <w:abstractNumId w:val="17"/>
  </w:num>
  <w:num w:numId="25">
    <w:abstractNumId w:val="19"/>
  </w:num>
  <w:num w:numId="26">
    <w:abstractNumId w:val="25"/>
  </w:num>
  <w:num w:numId="27">
    <w:abstractNumId w:val="21"/>
  </w:num>
  <w:num w:numId="28">
    <w:abstractNumId w:val="0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30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31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A4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0DA5"/>
    <w:rsid w:val="000A123E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BDB"/>
    <w:rsid w:val="000B7D5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D3E"/>
    <w:rsid w:val="00147FD5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0687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612D"/>
    <w:rsid w:val="001C61A8"/>
    <w:rsid w:val="001C6991"/>
    <w:rsid w:val="001C750B"/>
    <w:rsid w:val="001C7AF8"/>
    <w:rsid w:val="001D0270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0A9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5BE2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4C3B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3936"/>
    <w:rsid w:val="0029509B"/>
    <w:rsid w:val="00295C4F"/>
    <w:rsid w:val="00295F6B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23F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51E5"/>
    <w:rsid w:val="0037659F"/>
    <w:rsid w:val="003770D3"/>
    <w:rsid w:val="0037757C"/>
    <w:rsid w:val="003818D8"/>
    <w:rsid w:val="00382E90"/>
    <w:rsid w:val="0038440E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8B9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D74C7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0827"/>
    <w:rsid w:val="00421F42"/>
    <w:rsid w:val="0042546B"/>
    <w:rsid w:val="0042563E"/>
    <w:rsid w:val="004257ED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541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4C4B"/>
    <w:rsid w:val="0050594E"/>
    <w:rsid w:val="00510069"/>
    <w:rsid w:val="00510B11"/>
    <w:rsid w:val="00510D93"/>
    <w:rsid w:val="005115B2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19B9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2063"/>
    <w:rsid w:val="00553343"/>
    <w:rsid w:val="005546FE"/>
    <w:rsid w:val="005552B1"/>
    <w:rsid w:val="00555621"/>
    <w:rsid w:val="00556815"/>
    <w:rsid w:val="0055716C"/>
    <w:rsid w:val="0055720F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3AFF"/>
    <w:rsid w:val="005B4EE5"/>
    <w:rsid w:val="005B76ED"/>
    <w:rsid w:val="005B7DF0"/>
    <w:rsid w:val="005C2C93"/>
    <w:rsid w:val="005C38EC"/>
    <w:rsid w:val="005C3ABC"/>
    <w:rsid w:val="005C3BBF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07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6A2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E6A"/>
    <w:rsid w:val="006661E8"/>
    <w:rsid w:val="006701FC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4A6D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834"/>
    <w:rsid w:val="007755A5"/>
    <w:rsid w:val="00775EFA"/>
    <w:rsid w:val="00775FF9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E2B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B2F"/>
    <w:rsid w:val="007C1DC5"/>
    <w:rsid w:val="007C65AA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2E4"/>
    <w:rsid w:val="008227AB"/>
    <w:rsid w:val="00823724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0FB6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30E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C35"/>
    <w:rsid w:val="00970D89"/>
    <w:rsid w:val="009723C8"/>
    <w:rsid w:val="00972A58"/>
    <w:rsid w:val="00972C5F"/>
    <w:rsid w:val="00973C32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4A89"/>
    <w:rsid w:val="009A66D1"/>
    <w:rsid w:val="009B0889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369B"/>
    <w:rsid w:val="009C418E"/>
    <w:rsid w:val="009C4203"/>
    <w:rsid w:val="009C61D3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666"/>
    <w:rsid w:val="009E7E42"/>
    <w:rsid w:val="009F0E16"/>
    <w:rsid w:val="009F266E"/>
    <w:rsid w:val="009F30B3"/>
    <w:rsid w:val="009F3277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AEB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5788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7DE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646"/>
    <w:rsid w:val="00AD6B39"/>
    <w:rsid w:val="00AD7586"/>
    <w:rsid w:val="00AD7818"/>
    <w:rsid w:val="00AE080C"/>
    <w:rsid w:val="00AE20B4"/>
    <w:rsid w:val="00AE2D83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5864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837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CBE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67C1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0C9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6DEC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7A0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073FF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500"/>
    <w:rsid w:val="00D51C0D"/>
    <w:rsid w:val="00D5209F"/>
    <w:rsid w:val="00D52623"/>
    <w:rsid w:val="00D53481"/>
    <w:rsid w:val="00D53F73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483"/>
    <w:rsid w:val="00D80781"/>
    <w:rsid w:val="00D80AD2"/>
    <w:rsid w:val="00D82CF8"/>
    <w:rsid w:val="00D82ED4"/>
    <w:rsid w:val="00D8305A"/>
    <w:rsid w:val="00D856F0"/>
    <w:rsid w:val="00D86F6A"/>
    <w:rsid w:val="00D872D1"/>
    <w:rsid w:val="00D876C5"/>
    <w:rsid w:val="00D90C8B"/>
    <w:rsid w:val="00D917CC"/>
    <w:rsid w:val="00D91B16"/>
    <w:rsid w:val="00D91D79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0605"/>
    <w:rsid w:val="00E433DD"/>
    <w:rsid w:val="00E43FE2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0D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25A4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65A2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527D"/>
    <w:rsid w:val="00F8647D"/>
    <w:rsid w:val="00F90246"/>
    <w:rsid w:val="00F90BE0"/>
    <w:rsid w:val="00F91975"/>
    <w:rsid w:val="00F92006"/>
    <w:rsid w:val="00F9354C"/>
    <w:rsid w:val="00F939DD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5519"/>
    <w:rsid w:val="00FB6508"/>
    <w:rsid w:val="00FB7180"/>
    <w:rsid w:val="00FB7F66"/>
    <w:rsid w:val="00FC055E"/>
    <w:rsid w:val="00FC1AAC"/>
    <w:rsid w:val="00FC1AAE"/>
    <w:rsid w:val="00FC37ED"/>
    <w:rsid w:val="00FC50F9"/>
    <w:rsid w:val="00FC5916"/>
    <w:rsid w:val="00FD2AE9"/>
    <w:rsid w:val="00FD3127"/>
    <w:rsid w:val="00FD5D78"/>
    <w:rsid w:val="00FD7F2C"/>
    <w:rsid w:val="00FE09AC"/>
    <w:rsid w:val="00FE1E5E"/>
    <w:rsid w:val="00FE2031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C3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C3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7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90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1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46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3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64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7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15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5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80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558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06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682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996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- 3 registratora</izvorni_sadrzaj>
    <derivirana_varijabla naziv="DomainObject.Predmet.PrimjedbaSuca_1">Prijave tražbina vjerovnika - 3 registratora</derivirana_varijabla>
  </DomainObject.Predmet.PrimjedbaSuca>
  <DomainObject.Predmet.ProtustrankaFormated>
    <izvorni_sadrzaj>  INTERIJER-DRVOPANELI društvo s ograničenom odgovornošću za proizvodnju i trgovinu</izvorni_sadrzaj>
    <derivirana_varijabla naziv="DomainObject.Predmet.ProtustrankaFormated_1">  INTERIJER-DRVOPANELI društvo s ograničenom odgovornošću za proizvodnju i trgovinu</derivirana_varijabla>
  </DomainObject.Predmet.ProtustrankaFormated>
  <DomainObject.Predmet.ProtustrankaFormatedOIB>
    <izvorni_sadrzaj>  INTERIJER-DRVOPANELI društvo s ograničenom odgovornošću za proizvodnju i trgovinu, OIB 31254770611</izvorni_sadrzaj>
    <derivirana_varijabla naziv="DomainObject.Predmet.ProtustrankaFormatedOIB_1">  INTERIJER-DRVOPANELI društvo s ograničenom odgovornošću za proizvodnju i trgovinu, OIB 31254770611</derivirana_varijabla>
  </DomainObject.Predmet.ProtustrankaFormatedOIB>
  <DomainObject.Predmet.ProtustrankaFormatedWithAdress>
    <izvorni_sadrzaj> INTERIJER-DRVOPANELI društvo s ograničenom odgovornošću za proizvodnju i trgovinu, Tri ruže 18, 32271 Andrijaševci</izvorni_sadrzaj>
    <derivirana_varijabla naziv="DomainObject.Predmet.ProtustrankaFormatedWithAdress_1"> INTERIJER-DRVOPANELI društvo s ograničenom odgovornošću za proizvodnju i trgovinu, Tri ruže 18, 32271 Andrijaševci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</izvorni_sadrzaj>
    <derivirana_varijabla naziv="DomainObject.Predmet.ProtustrankaFormatedWithAdressOIB_1"> INTERIJER-DRVOPANELI društvo s ograničenom odgovornošću za proizvodnju i trgovinu, OIB 31254770611, Tri ruže 18, 32271 Andrijaševci</derivirana_varijabla>
  </DomainObject.Predmet.ProtustrankaFormatedWithAdressOIB>
  <DomainObject.Predmet.ProtustrankaWithAdress>
    <izvorni_sadrzaj>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</izvorni_sadrzaj>
    <derivirana_varijabla naziv="DomainObject.Predmet.ProtustrankaNazivFormated_1">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 zastupanog po punomoćniku ŽURIĆ i PARTNERI, odvjetničko društvo d.o.o.; FINA RC OSIJEK</izvorni_sadrzaj>
    <derivirana_varijabla naziv="DomainObject.Predmet.StrankaFormated_1">  DAL LAGO - S.P.A. zastupanog po punomoćniku ŽURIĆ i PARTNERI, odvjetničko društvo d.o.o.; FINA RC OSIJEK</derivirana_varijabla>
  </DomainObject.Predmet.StrankaFormated>
  <DomainObject.Predmet.StrankaFormatedOIB>
    <izvorni_sadrzaj>  DAL LAGO - S.P.A., OIB 40976643970 zastupanog po punomoćniku ŽURIĆ i PARTNERI, odvjetničko društvo d.o.o.; FINA RC OSIJEK, OIB 85821130368</izvorni_sadrzaj>
    <derivirana_varijabla naziv="DomainObject.Predmet.StrankaFormatedOIB_1">  DAL LAGO - S.P.A., OIB 40976643970 zastupanog po punomoćniku ŽURIĆ i PARTNERI, odvjetničko društvo d.o.o.; FINA RC OSIJEK, OIB 85821130368</derivirana_varijabla>
  </DomainObject.Predmet.StrankaFormatedOIB>
  <DomainObject.Predmet.StrankaFormatedWithAdress>
    <izvorni_sadrzaj> DAL LAGO - S.P.A., Via Ca' Orecchiona 33, Thiene zastupanog po punomoćniku ŽURIĆ i PARTNERI, odvjetničko društvo d.o.o.; FINA RC OSIJEK</izvorni_sadrzaj>
    <derivirana_varijabla naziv="DomainObject.Predmet.StrankaFormatedWithAdress_1"> DAL LAGO - S.P.A., Via Ca' Orecchiona 33, Thiene zastupanog po punomoćniku ŽURIĆ i PARTNERI, odvjetničko društvo d.o.o.; FINA RC OSIJEK</derivirana_varijabla>
  </DomainObject.Predmet.StrankaFormatedWithAdress>
  <DomainObject.Predmet.StrankaFormatedWithAdressOIB>
    <izvorni_sadrzaj> DAL LAGO - S.P.A., OIB 40976643970, Via Ca' Orecchiona 33, Thiene zastupanog po punomoćniku ŽURIĆ i PARTNERI, odvjetničko društvo d.o.o.; FINA RC OSIJEK, OIB 85821130368</izvorni_sadrzaj>
    <derivirana_varijabla naziv="DomainObject.Predmet.StrankaFormatedWithAdressOIB_1"> DAL LAGO - S.P.A., OIB 40976643970, Via Ca' Orecchiona 33, Thiene zastupanog po punomoćniku ŽURIĆ i PARTNERI, odvjetničko društvo d.o.o.;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 zastupanog po punomoćniku ŽURIĆ i PARTNERI, odvjetničko društvo d.o.o.</item>
      <item>FINA RC OSIJEK</item>
    </izvorni_sadrzaj>
    <derivirana_varijabla naziv="DomainObject.Predmet.StrankaListFormated_1">
      <item>DAL LAGO - S.P.A. zastupanog po punomoćniku ŽURIĆ i PARTNERI, odvjetničko društvo d.o.o.</item>
      <item>FINA RC OSIJEK</item>
    </derivirana_varijabla>
  </DomainObject.Predmet.StrankaListFormated>
  <DomainObject.Predmet.StrankaListFormatedOIB>
    <izvorni_sadrzaj>
      <item>DAL LAGO - S.P.A., OIB 40976643970 zastupanog po punomoćniku ŽURIĆ i PARTNERI, odvjetničko društvo d.o.o.</item>
      <item>FINA RC OSIJEK, OIB 85821130368</item>
    </izvorni_sadrzaj>
    <derivirana_varijabla naziv="DomainObject.Predmet.StrankaListFormatedOIB_1">
      <item>DAL LAGO - S.P.A., OIB 40976643970 zastupanog po punomoćniku ŽURIĆ i PARTNERI, odvjetničko društvo d.o.o.</item>
      <item>FINA RC OSIJEK, OIB 85821130368</item>
    </derivirana_varijabla>
  </DomainObject.Predmet.StrankaListFormatedOIB>
  <DomainObject.Predmet.StrankaListFormatedWithAdress>
    <izvorni_sadrzaj>
      <item>DAL LAGO - S.P.A., Via Ca' Orecchiona 33, Thiene zastupanog po punomoćniku ŽURIĆ i PARTNERI, odvjetničko društvo d.o.o.</item>
      <item>FINA RC OSIJEK</item>
    </izvorni_sadrzaj>
    <derivirana_varijabla naziv="DomainObject.Predmet.StrankaListFormatedWithAdress_1">
      <item>DAL LAGO - S.P.A., Via Ca' Orecchiona 33, Thiene zastupanog po punomoćniku ŽURIĆ i PARTNERI, odvjetničko društvo d.o.o.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 zastupanog po punomoćniku ŽURIĆ i PARTNERI, odvjetničko društvo d.o.o.</item>
      <item>FINA RC OSIJEK, OIB 85821130368</item>
    </izvorni_sadrzaj>
    <derivirana_varijabla naziv="DomainObject.Predmet.StrankaListFormatedWithAdressOIB_1">
      <item>DAL LAGO - S.P.A., OIB 40976643970, Via Ca' Orecchiona 33, Thiene zastupanog po punomoćniku ŽURIĆ i PARTNERI, odvjetničko društvo d.o.o.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</item>
    </izvorni_sadrzaj>
    <derivirana_varijabla naziv="DomainObject.Predmet.ProtuStrankaListFormated_1">
      <item>INTERIJER-DRVOPANELI društvo s ograničenom odgovornošću za proizvodnju i trgovinu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</izvorni_sadrzaj>
    <derivirana_varijabla naziv="DomainObject.Predmet.ProtuStrankaListFormatedOIB_1">
      <item>INTERIJER-DRVOPANELI društvo s ograničenom odgovornošću za proizvodnju i trgovinu, OIB 31254770611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</izvorni_sadrzaj>
    <derivirana_varijabla naziv="DomainObject.Predmet.ProtuStrankaListFormatedWithAdress_1">
      <item>INTERIJER-DRVOPANELI društvo s ograničenom odgovornošću za proizvodnju i trgovinu, Tri ruže 18, 32271 Andrijaševci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</derivirana_varijabla>
  </DomainObject.Predmet.ProtuStrankaListNazivFormatedOIB>
  <DomainObject.Predmet.OstaliListFormated>
    <izvorni_sadrzaj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izvorni_sadrzaj>
    <derivirana_varijabla naziv="DomainObject.Predmet.OstaliListFormated_1"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derivirana_varijabla>
  </DomainObject.Predmet.OstaliListFormated>
  <DomainObject.Predmet.OstaliListFormatedOIB>
    <izvorni_sadrzaj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izvorni_sadrzaj>
    <derivirana_varijabla naziv="DomainObject.Predmet.OstaliListFormatedOIB_1"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derivirana_varijabla>
  </DomainObject.Predmet.OstaliListFormatedOIB>
  <DomainObject.Predmet.OstaliListFormatedWithAdress>
    <izvorni_sadrzaj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izvorni_sadrzaj>
    <derivirana_varijabla naziv="DomainObject.Predmet.OstaliListFormatedWithAdress_1"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izvorni_sadrzaj>
    <derivirana_varijabla naziv="DomainObject.Predmet.OstaliListFormatedWithAdressOIB_1"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derivirana_varijabla>
  </DomainObject.Predmet.OstaliListFormatedWithAdressOIB>
  <DomainObject.Predmet.OstaliListNazivFormated>
    <izvorni_sadrzaj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OstaliListNazivFormated_1"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OstaliListNazivFormated>
  <DomainObject.Predmet.OstaliListNazivFormatedOIB>
    <izvorni_sadrzaj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izvorni_sadrzaj>
    <derivirana_varijabla naziv="DomainObject.Predmet.OstaliListNazivFormatedOIB_1"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</izvorni_sadrzaj>
    <derivirana_varijabla naziv="DomainObject.Predmet.ProtustrankaIDrugi_1">INTERIJER-DRVOPANELI društvo s ograničenom odgovornošću za proizvodnju i trgovinu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</izvorni_sadrzaj>
    <derivirana_varijabla naziv="DomainObject.Predmet.ProtustrankaIDrugiAdressOIB_1">INTERIJER-DRVOPANELI društvo s ograničenom odgovornošću za proizvodnju i trgovinu, OIB 31254770611, Tri ruže 18,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SudioniciListNaziv_1"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85821130368</item>
      <item>, OIB 03894745705</item>
      <item>, OIB 16248973049</item>
      <item>, OIB 81618487055</item>
      <item>, OIB 66722390209</item>
    </izvorni_sadrzaj>
    <derivirana_varijabla naziv="DomainObject.Predmet.SudioniciListNazivOIB_1">
      <item>, OIB 40976643970</item>
      <item>, OIB 31254770611</item>
      <item>, OIB 85821130368</item>
      <item>, OIB 03894745705</item>
      <item>, OIB 16248973049</item>
      <item>, OIB 81618487055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1420A-0455-4394-9795-66169F39E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2220</properties:Words>
  <properties:Characters>12655</properties:Characters>
  <properties:Lines>329</properties:Lines>
  <properties:Paragraphs>127</properties:Paragraphs>
  <properties:TotalTime>672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14918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2018-10-04T11:50:00Z</cp:lastPrinted>
  <dcterms:modified xmlns:xsi="http://www.w3.org/2001/XMLSchema-instance" xsi:type="dcterms:W3CDTF">2018-11-21T11:51:00Z</dcterms:modified>
  <cp:revision>583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(1526-17 (-55) 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