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5988" w14:paraId="0c75988" w:rsidRDefault="000A3707" w:rsidP="00EA1281" w:rsidR="000A370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8371C" w:rsidP="00EA1281" w:rsidR="00E8371C" w:rsidRPr="00D12F3A">
      <w:pPr>
        <w:jc w:val="center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8371C" w:rsidP="00E8371C" w:rsidR="00E8371C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D12F3A" w:rsidP="00E8371C" w:rsidR="00641162" w:rsidRPr="00D12F3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91666E" w:rsidP="00E8371C" w:rsidR="0091666E" w:rsidRPr="00D12F3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E8371C" w:rsidR="0006465B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="00CF2E46" w:rsidRPr="00D12F3A">
        <w:rPr>
          <w:rFonts w:hAnsi="Times New Roman" w:ascii="Times New Roman"/>
          <w:szCs w:val="24"/>
          <w:lang w:val="hr-HR"/>
        </w:rPr>
        <w:t xml:space="preserve">Trgovački sud u Zagrebu </w:t>
      </w:r>
      <w:r w:rsidRPr="00D12F3A">
        <w:rPr>
          <w:rFonts w:hAnsi="Times New Roman" w:ascii="Times New Roman"/>
          <w:szCs w:val="24"/>
          <w:lang w:val="hr-HR"/>
        </w:rPr>
        <w:t xml:space="preserve">po </w:t>
      </w:r>
      <w:r w:rsidR="000A3707">
        <w:rPr>
          <w:rFonts w:hAnsi="Times New Roman" w:ascii="Times New Roman"/>
          <w:szCs w:val="24"/>
          <w:lang w:val="hr-HR"/>
        </w:rPr>
        <w:t xml:space="preserve">sucu pojedincu Nevenki Siladi </w:t>
      </w:r>
      <w:r w:rsidRPr="00D12F3A">
        <w:rPr>
          <w:rFonts w:hAnsi="Times New Roman" w:ascii="Times New Roman"/>
          <w:szCs w:val="24"/>
          <w:lang w:val="hr-HR"/>
        </w:rPr>
        <w:t xml:space="preserve">Rstić </w:t>
      </w:r>
      <w:r w:rsidR="00C14B79" w:rsidRPr="00D12F3A">
        <w:rPr>
          <w:rFonts w:hAnsi="Times New Roman" w:ascii="Times New Roman"/>
          <w:szCs w:val="24"/>
          <w:lang w:val="hr-HR"/>
        </w:rPr>
        <w:t>u stečajnom postupku otvorenim nad stečajnim</w:t>
      </w:r>
      <w:r w:rsidR="000A3707">
        <w:rPr>
          <w:rFonts w:hAnsi="Times New Roman" w:ascii="Times New Roman"/>
          <w:szCs w:val="24"/>
          <w:lang w:val="hr-HR"/>
        </w:rPr>
        <w:t xml:space="preserve"> dužnikom</w:t>
      </w:r>
      <w:r w:rsidR="003E498B" w:rsidRPr="00D12F3A">
        <w:rPr>
          <w:rFonts w:hAnsi="Times New Roman" w:ascii="Times New Roman"/>
          <w:szCs w:val="24"/>
          <w:lang w:val="hr-HR"/>
        </w:rPr>
        <w:t xml:space="preserve"> </w:t>
      </w:r>
      <w:r w:rsidR="000A3707" w:rsidRPr="000A3707">
        <w:rPr>
          <w:rFonts w:hAnsi="Times New Roman" w:ascii="Times New Roman"/>
          <w:lang w:val="hr-HR"/>
        </w:rPr>
        <w:t>ALMONA d.o.o. za usluge i trgovinu u stečaju, OIB: 71586852611, Sesvete (Grad Zagreb), Slavka Tomerlina 42</w:t>
      </w:r>
      <w:r w:rsidR="00355033" w:rsidRPr="00D12F3A">
        <w:rPr>
          <w:rFonts w:hAnsi="Times New Roman" w:ascii="Times New Roman"/>
          <w:szCs w:val="24"/>
          <w:lang w:val="hr-HR"/>
        </w:rPr>
        <w:t>,</w:t>
      </w:r>
      <w:r w:rsidR="00C32556" w:rsidRPr="00D12F3A">
        <w:rPr>
          <w:rFonts w:hAnsi="Times New Roman" w:ascii="Times New Roman"/>
          <w:szCs w:val="24"/>
          <w:lang w:val="hr-HR"/>
        </w:rPr>
        <w:t xml:space="preserve"> </w:t>
      </w:r>
      <w:r w:rsidR="006504F0" w:rsidRPr="00D12F3A">
        <w:rPr>
          <w:rFonts w:hAnsi="Times New Roman" w:ascii="Times New Roman"/>
          <w:szCs w:val="24"/>
          <w:lang w:val="hr-HR"/>
        </w:rPr>
        <w:t xml:space="preserve">dana </w:t>
      </w:r>
      <w:r w:rsidR="000A3707">
        <w:rPr>
          <w:rFonts w:hAnsi="Times New Roman" w:ascii="Times New Roman"/>
          <w:szCs w:val="24"/>
          <w:lang w:val="hr-HR"/>
        </w:rPr>
        <w:t>9</w:t>
      </w:r>
      <w:r w:rsidR="002370A5">
        <w:rPr>
          <w:rFonts w:hAnsi="Times New Roman" w:ascii="Times New Roman"/>
          <w:szCs w:val="24"/>
          <w:lang w:val="hr-HR"/>
        </w:rPr>
        <w:t xml:space="preserve">. </w:t>
      </w:r>
      <w:r w:rsidR="000A3707">
        <w:rPr>
          <w:rFonts w:hAnsi="Times New Roman" w:ascii="Times New Roman"/>
          <w:szCs w:val="24"/>
          <w:lang w:val="hr-HR"/>
        </w:rPr>
        <w:t>lipnja</w:t>
      </w:r>
      <w:r w:rsidR="00C32556" w:rsidRPr="00D12F3A">
        <w:rPr>
          <w:rFonts w:hAnsi="Times New Roman" w:ascii="Times New Roman"/>
          <w:szCs w:val="24"/>
          <w:lang w:val="hr-HR"/>
        </w:rPr>
        <w:t xml:space="preserve"> </w:t>
      </w:r>
      <w:r w:rsidR="000A3707">
        <w:rPr>
          <w:rFonts w:hAnsi="Times New Roman" w:ascii="Times New Roman"/>
          <w:szCs w:val="24"/>
          <w:lang w:val="hr-HR"/>
        </w:rPr>
        <w:t>2016</w:t>
      </w:r>
      <w:r w:rsidR="0036763D" w:rsidRPr="00D12F3A">
        <w:rPr>
          <w:rFonts w:hAnsi="Times New Roman" w:ascii="Times New Roman"/>
          <w:szCs w:val="24"/>
          <w:lang w:val="hr-HR"/>
        </w:rPr>
        <w:t>.</w:t>
      </w:r>
      <w:r w:rsidR="000A3707">
        <w:rPr>
          <w:rFonts w:hAnsi="Times New Roman" w:ascii="Times New Roman"/>
          <w:szCs w:val="24"/>
          <w:lang w:val="hr-HR"/>
        </w:rPr>
        <w:t xml:space="preserve"> godine</w:t>
      </w:r>
    </w:p>
    <w:p w:rsidRDefault="0006465B" w:rsidP="00E8371C" w:rsidR="00476870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 </w:t>
      </w:r>
    </w:p>
    <w:p w:rsidRDefault="00D12F3A" w:rsidP="00E8371C" w:rsidR="00641162" w:rsidRPr="00D12F3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</w:t>
      </w:r>
      <w:r w:rsidR="0091666E" w:rsidRPr="00D12F3A">
        <w:rPr>
          <w:rFonts w:hAnsi="Times New Roman" w:ascii="Times New Roman"/>
          <w:szCs w:val="24"/>
          <w:lang w:val="hr-HR"/>
        </w:rPr>
        <w:t xml:space="preserve">   j e</w:t>
      </w:r>
    </w:p>
    <w:p w:rsidRDefault="005F7E0F" w:rsidP="00E8371C" w:rsidR="005F7E0F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67412F" w:rsidP="000A3707" w:rsidR="000A3707" w:rsidRPr="000A3707">
      <w:pPr>
        <w:pStyle w:val="Odlomakpopisa"/>
        <w:numPr>
          <w:ilvl w:val="0"/>
          <w:numId w:val="1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A3707">
        <w:rPr>
          <w:rFonts w:hAnsi="Times New Roman" w:ascii="Times New Roman"/>
          <w:szCs w:val="24"/>
          <w:lang w:val="hr-HR"/>
        </w:rPr>
        <w:t>Poziva</w:t>
      </w:r>
      <w:r w:rsidR="00021653" w:rsidRPr="000A3707">
        <w:rPr>
          <w:rFonts w:hAnsi="Times New Roman" w:ascii="Times New Roman"/>
          <w:szCs w:val="24"/>
          <w:lang w:val="hr-HR"/>
        </w:rPr>
        <w:t>ju</w:t>
      </w:r>
      <w:r w:rsidRPr="000A3707">
        <w:rPr>
          <w:rFonts w:hAnsi="Times New Roman" w:ascii="Times New Roman"/>
          <w:szCs w:val="24"/>
          <w:lang w:val="hr-HR"/>
        </w:rPr>
        <w:t xml:space="preserve"> se vjerovni</w:t>
      </w:r>
      <w:r w:rsidR="00021653" w:rsidRPr="000A3707">
        <w:rPr>
          <w:rFonts w:hAnsi="Times New Roman" w:ascii="Times New Roman"/>
          <w:szCs w:val="24"/>
          <w:lang w:val="hr-HR"/>
        </w:rPr>
        <w:t>ci</w:t>
      </w:r>
      <w:r w:rsidR="00D12F3A" w:rsidRPr="000A3707">
        <w:rPr>
          <w:rFonts w:hAnsi="Times New Roman" w:ascii="Times New Roman"/>
          <w:szCs w:val="24"/>
          <w:lang w:val="hr-HR"/>
        </w:rPr>
        <w:t xml:space="preserve"> stečajnog dužnika </w:t>
      </w:r>
      <w:r w:rsidR="000A3707" w:rsidRPr="000A3707">
        <w:rPr>
          <w:rFonts w:hAnsi="Times New Roman" w:ascii="Times New Roman"/>
          <w:lang w:val="hr-HR"/>
        </w:rPr>
        <w:t>ALMONA d.o.o. za usluge i trgovinu u stečaju, OIB: 71586852611, Sesvete (Grad Zagreb), Slavka Tomerlina 42</w:t>
      </w:r>
      <w:r w:rsidR="000A3707">
        <w:rPr>
          <w:rFonts w:hAnsi="Times New Roman" w:ascii="Times New Roman"/>
          <w:lang w:val="hr-HR"/>
        </w:rPr>
        <w:t xml:space="preserve"> </w:t>
      </w:r>
      <w:r w:rsidR="00D12F3A" w:rsidRPr="000A3707">
        <w:rPr>
          <w:rFonts w:hAnsi="Times New Roman" w:ascii="Times New Roman"/>
          <w:lang w:val="hr-HR"/>
        </w:rPr>
        <w:t xml:space="preserve">da u roku od </w:t>
      </w:r>
      <w:r w:rsidR="002370A5" w:rsidRPr="000A3707">
        <w:rPr>
          <w:rFonts w:hAnsi="Times New Roman" w:ascii="Times New Roman"/>
          <w:lang w:val="hr-HR"/>
        </w:rPr>
        <w:t>30</w:t>
      </w:r>
      <w:r w:rsidR="00D12F3A" w:rsidRPr="000A3707">
        <w:rPr>
          <w:rFonts w:hAnsi="Times New Roman" w:ascii="Times New Roman"/>
          <w:lang w:val="hr-HR"/>
        </w:rPr>
        <w:t xml:space="preserve"> dana od dana objave ovog </w:t>
      </w:r>
      <w:r w:rsidR="00CA6189" w:rsidRPr="000A3707">
        <w:rPr>
          <w:rFonts w:hAnsi="Times New Roman" w:ascii="Times New Roman"/>
          <w:lang w:val="hr-HR"/>
        </w:rPr>
        <w:t xml:space="preserve">zaključka na </w:t>
      </w:r>
      <w:r w:rsidR="000A3707">
        <w:rPr>
          <w:rFonts w:hAnsi="Times New Roman" w:ascii="Times New Roman"/>
          <w:lang w:val="hr-HR"/>
        </w:rPr>
        <w:t xml:space="preserve">mrežnoj stranici e-Oglasna ploča Trgovačkog suda u Zagrebu, uplate iznos od 10.000,00 kuna za troškove postupka pobijanja dužnikovih pravnih radnji, </w:t>
      </w:r>
      <w:r w:rsidR="00BC1C7D" w:rsidRPr="000A3707">
        <w:rPr>
          <w:rFonts w:hAnsi="Times New Roman" w:ascii="Times New Roman"/>
          <w:lang w:val="hr-HR"/>
        </w:rPr>
        <w:t xml:space="preserve">na </w:t>
      </w:r>
      <w:r w:rsidR="002370A5" w:rsidRPr="000A3707">
        <w:rPr>
          <w:rFonts w:hAnsi="Times New Roman" w:ascii="Times New Roman"/>
          <w:lang w:val="hr-HR"/>
        </w:rPr>
        <w:t xml:space="preserve">depozitni račun ovoga suda otvoren kod Hrvatske Poštanske banke d.d., </w:t>
      </w:r>
      <w:r w:rsidR="000A3707">
        <w:rPr>
          <w:rFonts w:hAnsi="Times New Roman" w:ascii="Times New Roman"/>
          <w:lang w:val="hr-HR"/>
        </w:rPr>
        <w:t xml:space="preserve">račun </w:t>
      </w:r>
      <w:r w:rsidR="002370A5" w:rsidRPr="000A3707">
        <w:rPr>
          <w:rFonts w:hAnsi="Times New Roman" w:ascii="Times New Roman"/>
          <w:lang w:val="hr-HR"/>
        </w:rPr>
        <w:t xml:space="preserve">broj, </w:t>
      </w:r>
      <w:r w:rsidR="002370A5" w:rsidRPr="000A3707">
        <w:rPr>
          <w:rFonts w:hAnsi="Times New Roman" w:ascii="Times New Roman"/>
          <w:b/>
          <w:i/>
          <w:lang w:val="hr-HR"/>
        </w:rPr>
        <w:t xml:space="preserve">HR9223900011300000460 </w:t>
      </w:r>
      <w:r w:rsidR="002370A5" w:rsidRPr="000A3707">
        <w:rPr>
          <w:rFonts w:hAnsi="Times New Roman" w:ascii="Times New Roman"/>
          <w:lang w:val="hr-HR"/>
        </w:rPr>
        <w:t xml:space="preserve">s pozivom na broj </w:t>
      </w:r>
      <w:r w:rsidR="000A3707">
        <w:rPr>
          <w:rFonts w:hAnsi="Times New Roman" w:ascii="Times New Roman"/>
          <w:b/>
          <w:i/>
          <w:lang w:val="hr-HR"/>
        </w:rPr>
        <w:t>48915</w:t>
      </w:r>
    </w:p>
    <w:p w:rsidRDefault="000A3707" w:rsidP="000A3707" w:rsidR="000A3707" w:rsidRPr="000A3707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EA1281" w:rsidP="000A3707" w:rsidR="00EA1281" w:rsidRPr="000A3707">
      <w:pPr>
        <w:pStyle w:val="Odlomakpopisa"/>
        <w:numPr>
          <w:ilvl w:val="0"/>
          <w:numId w:val="1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A3707">
        <w:rPr>
          <w:rFonts w:hAnsi="Times New Roman" w:ascii="Times New Roman"/>
          <w:szCs w:val="24"/>
          <w:lang w:val="hr-HR"/>
        </w:rPr>
        <w:t xml:space="preserve">U slučaju nepredujmljivanja gore navedenih troškova </w:t>
      </w:r>
      <w:r w:rsidR="000A3707">
        <w:rPr>
          <w:rFonts w:hAnsi="Times New Roman" w:ascii="Times New Roman"/>
          <w:szCs w:val="24"/>
          <w:lang w:val="hr-HR"/>
        </w:rPr>
        <w:t>postupak se neće pokretati</w:t>
      </w:r>
      <w:r w:rsidR="00407069">
        <w:rPr>
          <w:rFonts w:hAnsi="Times New Roman" w:ascii="Times New Roman"/>
          <w:szCs w:val="24"/>
          <w:lang w:val="hr-HR"/>
        </w:rPr>
        <w:t xml:space="preserve"> </w:t>
      </w:r>
      <w:r w:rsidRPr="000A3707">
        <w:rPr>
          <w:rFonts w:hAnsi="Times New Roman" w:ascii="Times New Roman"/>
          <w:szCs w:val="24"/>
          <w:lang w:val="hr-HR"/>
        </w:rPr>
        <w:t>jer stečajni dužnik za isto nema novčanih sredstava.</w:t>
      </w:r>
    </w:p>
    <w:p w:rsidRDefault="00354EDB" w:rsidP="00354EDB" w:rsidR="00354EDB" w:rsidRPr="00BC1C7D">
      <w:pPr>
        <w:tabs>
          <w:tab w:pos="709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1666E" w:rsidP="00BC1C7D" w:rsidR="0091666E" w:rsidRPr="00BC1C7D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BC1C7D">
        <w:rPr>
          <w:rFonts w:hAnsi="Times New Roman" w:ascii="Times New Roman"/>
          <w:szCs w:val="24"/>
          <w:lang w:val="hr-HR"/>
        </w:rPr>
        <w:t>Obrazloženje</w:t>
      </w:r>
    </w:p>
    <w:p w:rsidRDefault="0091666E" w:rsidP="00E8371C" w:rsidR="0091666E" w:rsidRPr="00D12F3A">
      <w:pPr>
        <w:jc w:val="center"/>
        <w:rPr>
          <w:rFonts w:hAnsi="Times New Roman" w:ascii="Times New Roman"/>
          <w:szCs w:val="24"/>
          <w:lang w:val="hr-HR"/>
        </w:rPr>
      </w:pPr>
    </w:p>
    <w:p w:rsidRDefault="0091666E" w:rsidP="00D12F3A" w:rsidR="00EA1281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="00D12F3A" w:rsidRPr="00F8553C">
        <w:rPr>
          <w:rFonts w:hAnsi="Times New Roman" w:ascii="Times New Roman"/>
          <w:szCs w:val="24"/>
          <w:lang w:val="hr-HR"/>
        </w:rPr>
        <w:t xml:space="preserve">U gore navedenom stečajnom postupku, stečajni upravitelj je na Skupštini vjerovnika </w:t>
      </w:r>
      <w:r w:rsidR="00F8553C">
        <w:rPr>
          <w:rFonts w:hAnsi="Times New Roman" w:ascii="Times New Roman"/>
          <w:szCs w:val="24"/>
          <w:lang w:val="hr-HR"/>
        </w:rPr>
        <w:t xml:space="preserve">održanoj </w:t>
      </w:r>
      <w:r w:rsidR="000A3707">
        <w:rPr>
          <w:rFonts w:hAnsi="Times New Roman" w:ascii="Times New Roman"/>
          <w:szCs w:val="24"/>
          <w:lang w:val="hr-HR"/>
        </w:rPr>
        <w:t>8</w:t>
      </w:r>
      <w:r w:rsidR="00BC1C7D" w:rsidRPr="00F8553C">
        <w:rPr>
          <w:rFonts w:hAnsi="Times New Roman" w:ascii="Times New Roman"/>
          <w:szCs w:val="24"/>
          <w:lang w:val="hr-HR"/>
        </w:rPr>
        <w:t xml:space="preserve">. </w:t>
      </w:r>
      <w:r w:rsidR="000A3707">
        <w:rPr>
          <w:rFonts w:hAnsi="Times New Roman" w:ascii="Times New Roman"/>
          <w:szCs w:val="24"/>
          <w:lang w:val="hr-HR"/>
        </w:rPr>
        <w:t>lipnja</w:t>
      </w:r>
      <w:r w:rsidR="00354EDB">
        <w:rPr>
          <w:rFonts w:hAnsi="Times New Roman" w:ascii="Times New Roman"/>
          <w:szCs w:val="24"/>
          <w:lang w:val="hr-HR"/>
        </w:rPr>
        <w:t xml:space="preserve"> 201</w:t>
      </w:r>
      <w:r w:rsidR="000A3707">
        <w:rPr>
          <w:rFonts w:hAnsi="Times New Roman" w:ascii="Times New Roman"/>
          <w:szCs w:val="24"/>
          <w:lang w:val="hr-HR"/>
        </w:rPr>
        <w:t>6</w:t>
      </w:r>
      <w:r w:rsidR="00BC1C7D" w:rsidRPr="00F8553C">
        <w:rPr>
          <w:rFonts w:hAnsi="Times New Roman" w:ascii="Times New Roman"/>
          <w:szCs w:val="24"/>
          <w:lang w:val="hr-HR"/>
        </w:rPr>
        <w:t xml:space="preserve">. godine </w:t>
      </w:r>
      <w:r w:rsidR="00D12F3A" w:rsidRPr="00F8553C">
        <w:rPr>
          <w:rFonts w:hAnsi="Times New Roman" w:ascii="Times New Roman"/>
          <w:szCs w:val="24"/>
          <w:lang w:val="hr-HR"/>
        </w:rPr>
        <w:t>predložio donošenje odluke da se predujme novčana sredstva za pokretanje</w:t>
      </w:r>
      <w:r w:rsidR="00BC1C7D" w:rsidRPr="00F8553C">
        <w:rPr>
          <w:rFonts w:hAnsi="Times New Roman" w:ascii="Times New Roman"/>
          <w:szCs w:val="24"/>
          <w:lang w:val="hr-HR"/>
        </w:rPr>
        <w:t xml:space="preserve"> </w:t>
      </w:r>
      <w:r w:rsidR="000A3707">
        <w:rPr>
          <w:rFonts w:hAnsi="Times New Roman" w:ascii="Times New Roman"/>
          <w:szCs w:val="24"/>
          <w:lang w:val="hr-HR"/>
        </w:rPr>
        <w:t>postupka</w:t>
      </w:r>
      <w:r w:rsidR="00EA1281">
        <w:rPr>
          <w:rFonts w:hAnsi="Times New Roman" w:ascii="Times New Roman"/>
          <w:szCs w:val="24"/>
          <w:lang w:val="hr-HR"/>
        </w:rPr>
        <w:t xml:space="preserve"> kako je gore navedeno.</w:t>
      </w:r>
      <w:r w:rsidR="00D12F3A" w:rsidRPr="00F8553C">
        <w:rPr>
          <w:rFonts w:hAnsi="Times New Roman" w:ascii="Times New Roman"/>
          <w:szCs w:val="24"/>
          <w:lang w:val="hr-HR"/>
        </w:rPr>
        <w:t xml:space="preserve"> </w:t>
      </w:r>
    </w:p>
    <w:p w:rsidRDefault="000A3707" w:rsidP="00D12F3A" w:rsidR="000A3707">
      <w:pPr>
        <w:jc w:val="both"/>
        <w:rPr>
          <w:rFonts w:hAnsi="Times New Roman" w:ascii="Times New Roman"/>
          <w:szCs w:val="24"/>
          <w:lang w:val="hr-HR"/>
        </w:rPr>
      </w:pPr>
    </w:p>
    <w:p w:rsidRDefault="00EA1281" w:rsidP="00EA1281" w:rsidR="00D12F3A" w:rsidRPr="00EA1281">
      <w:pPr>
        <w:ind w:firstLine="709"/>
        <w:jc w:val="both"/>
        <w:rPr>
          <w:rFonts w:hAnsi="Times New Roman" w:ascii="Times New Roman"/>
          <w:lang w:val="hr-HR"/>
        </w:rPr>
      </w:pPr>
      <w:r w:rsidRPr="00EA1281">
        <w:rPr>
          <w:rFonts w:hAnsi="Times New Roman" w:ascii="Times New Roman"/>
          <w:szCs w:val="24"/>
          <w:lang w:val="hr-HR"/>
        </w:rPr>
        <w:t>S</w:t>
      </w:r>
      <w:r w:rsidR="00D12F3A" w:rsidRPr="00EA1281">
        <w:rPr>
          <w:rFonts w:hAnsi="Times New Roman" w:ascii="Times New Roman"/>
          <w:szCs w:val="24"/>
          <w:lang w:val="hr-HR"/>
        </w:rPr>
        <w:t>toga odlučeno kao u izreci ov</w:t>
      </w:r>
      <w:r w:rsidR="000A3707">
        <w:rPr>
          <w:rFonts w:hAnsi="Times New Roman" w:ascii="Times New Roman"/>
          <w:szCs w:val="24"/>
          <w:lang w:val="hr-HR"/>
        </w:rPr>
        <w:t>og rješenja temeljem odredbe članka</w:t>
      </w:r>
      <w:r w:rsidR="00D12F3A" w:rsidRPr="00EA1281">
        <w:rPr>
          <w:rFonts w:hAnsi="Times New Roman" w:ascii="Times New Roman"/>
          <w:szCs w:val="24"/>
          <w:lang w:val="hr-HR"/>
        </w:rPr>
        <w:t xml:space="preserve"> 17</w:t>
      </w:r>
      <w:r w:rsidR="000A3707">
        <w:rPr>
          <w:rFonts w:hAnsi="Times New Roman" w:ascii="Times New Roman"/>
          <w:szCs w:val="24"/>
          <w:lang w:val="hr-HR"/>
        </w:rPr>
        <w:t>.</w:t>
      </w:r>
      <w:r w:rsidR="00D12F3A" w:rsidRPr="00EA1281">
        <w:rPr>
          <w:rFonts w:hAnsi="Times New Roman" w:ascii="Times New Roman"/>
          <w:szCs w:val="24"/>
          <w:lang w:val="hr-HR"/>
        </w:rPr>
        <w:t xml:space="preserve"> i 159 </w:t>
      </w:r>
      <w:r w:rsidR="000A3707">
        <w:rPr>
          <w:rFonts w:hAnsi="Times New Roman" w:ascii="Times New Roman"/>
          <w:lang w:val="hr-HR"/>
        </w:rPr>
        <w:t xml:space="preserve">Stečajnog zakona ("Narodne novine </w:t>
      </w:r>
      <w:r w:rsidR="00D12F3A" w:rsidRPr="00EA1281">
        <w:rPr>
          <w:rFonts w:hAnsi="Times New Roman" w:ascii="Times New Roman"/>
          <w:lang w:val="hr-HR"/>
        </w:rPr>
        <w:t>44/96, 29/99, 129/00, 123/03, 82/06, 116/10, 25/12, 133/12</w:t>
      </w:r>
      <w:r w:rsidR="000A3707">
        <w:rPr>
          <w:rFonts w:hAnsi="Times New Roman" w:ascii="Times New Roman"/>
          <w:lang w:val="hr-HR"/>
        </w:rPr>
        <w:t>"</w:t>
      </w:r>
      <w:r w:rsidR="00D12F3A" w:rsidRPr="00EA1281">
        <w:rPr>
          <w:rFonts w:hAnsi="Times New Roman" w:ascii="Times New Roman"/>
          <w:lang w:val="hr-HR"/>
        </w:rPr>
        <w:t>; dalje u tekstu SZ</w:t>
      </w:r>
      <w:r w:rsidR="000A3707">
        <w:rPr>
          <w:rFonts w:hAnsi="Times New Roman" w:ascii="Times New Roman"/>
          <w:lang w:val="hr-HR"/>
        </w:rPr>
        <w:t>-a</w:t>
      </w:r>
      <w:r w:rsidR="00D12F3A" w:rsidRPr="00EA1281">
        <w:rPr>
          <w:rFonts w:hAnsi="Times New Roman" w:ascii="Times New Roman"/>
          <w:lang w:val="hr-HR"/>
        </w:rPr>
        <w:t>)</w:t>
      </w:r>
      <w:r w:rsidRPr="00EA1281">
        <w:rPr>
          <w:rFonts w:hAnsi="Times New Roman" w:ascii="Times New Roman"/>
          <w:lang w:val="hr-HR"/>
        </w:rPr>
        <w:t>, a vjerovnici se istome nisu protivili</w:t>
      </w:r>
    </w:p>
    <w:p w:rsidRDefault="00CC07C3" w:rsidP="00D12F3A" w:rsidR="00CC07C3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D12F3A" w:rsidR="007437ED" w:rsidRPr="00D12F3A">
      <w:pPr>
        <w:jc w:val="center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U </w:t>
      </w:r>
      <w:r w:rsidR="00641162" w:rsidRPr="00D12F3A">
        <w:rPr>
          <w:rFonts w:hAnsi="Times New Roman" w:ascii="Times New Roman"/>
          <w:szCs w:val="24"/>
          <w:lang w:val="hr-HR"/>
        </w:rPr>
        <w:t>Zagreb</w:t>
      </w:r>
      <w:r w:rsidRPr="00D12F3A">
        <w:rPr>
          <w:rFonts w:hAnsi="Times New Roman" w:ascii="Times New Roman"/>
          <w:szCs w:val="24"/>
          <w:lang w:val="hr-HR"/>
        </w:rPr>
        <w:t>u</w:t>
      </w:r>
      <w:r w:rsidR="00344BB5" w:rsidRPr="00D12F3A">
        <w:rPr>
          <w:rFonts w:hAnsi="Times New Roman" w:ascii="Times New Roman"/>
          <w:szCs w:val="24"/>
          <w:lang w:val="hr-HR"/>
        </w:rPr>
        <w:t xml:space="preserve">, </w:t>
      </w:r>
      <w:r w:rsidR="000A3707">
        <w:rPr>
          <w:rFonts w:hAnsi="Times New Roman" w:ascii="Times New Roman"/>
          <w:szCs w:val="24"/>
          <w:lang w:val="hr-HR"/>
        </w:rPr>
        <w:t>9</w:t>
      </w:r>
      <w:r w:rsidR="007D735B" w:rsidRPr="00D12F3A">
        <w:rPr>
          <w:rFonts w:hAnsi="Times New Roman" w:ascii="Times New Roman"/>
          <w:szCs w:val="24"/>
          <w:lang w:val="hr-HR"/>
        </w:rPr>
        <w:t xml:space="preserve">. </w:t>
      </w:r>
      <w:r w:rsidR="000A3707">
        <w:rPr>
          <w:rFonts w:hAnsi="Times New Roman" w:ascii="Times New Roman"/>
          <w:szCs w:val="24"/>
          <w:lang w:val="hr-HR"/>
        </w:rPr>
        <w:t>lipnja</w:t>
      </w:r>
      <w:r w:rsidR="007D735B" w:rsidRPr="00D12F3A">
        <w:rPr>
          <w:rFonts w:hAnsi="Times New Roman" w:ascii="Times New Roman"/>
          <w:szCs w:val="24"/>
          <w:lang w:val="hr-HR"/>
        </w:rPr>
        <w:t xml:space="preserve"> </w:t>
      </w:r>
      <w:r w:rsidR="000A3707">
        <w:rPr>
          <w:rFonts w:hAnsi="Times New Roman" w:ascii="Times New Roman"/>
          <w:szCs w:val="24"/>
          <w:lang w:val="hr-HR"/>
        </w:rPr>
        <w:t>2016</w:t>
      </w:r>
      <w:r w:rsidR="0006465B" w:rsidRPr="00D12F3A">
        <w:rPr>
          <w:rFonts w:hAnsi="Times New Roman" w:ascii="Times New Roman"/>
          <w:szCs w:val="24"/>
          <w:lang w:val="hr-HR"/>
        </w:rPr>
        <w:t>.</w:t>
      </w:r>
      <w:r w:rsidR="0098337E" w:rsidRPr="00D12F3A">
        <w:rPr>
          <w:rFonts w:hAnsi="Times New Roman" w:ascii="Times New Roman"/>
          <w:szCs w:val="24"/>
          <w:lang w:val="hr-HR"/>
        </w:rPr>
        <w:t xml:space="preserve"> </w:t>
      </w:r>
      <w:r w:rsidR="00641162" w:rsidRPr="00D12F3A">
        <w:rPr>
          <w:rFonts w:hAnsi="Times New Roman" w:ascii="Times New Roman"/>
          <w:szCs w:val="24"/>
          <w:lang w:val="hr-HR"/>
        </w:rPr>
        <w:t xml:space="preserve"> </w:t>
      </w:r>
    </w:p>
    <w:p w:rsidRDefault="00A5041F" w:rsidP="00E8371C" w:rsidR="00641162" w:rsidRPr="00D12F3A">
      <w:pPr>
        <w:ind w:firstLine="708" w:left="6372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     </w:t>
      </w:r>
      <w:r w:rsidR="00641162" w:rsidRPr="00D12F3A">
        <w:rPr>
          <w:rFonts w:hAnsi="Times New Roman" w:ascii="Times New Roman"/>
          <w:szCs w:val="24"/>
          <w:lang w:val="hr-HR"/>
        </w:rPr>
        <w:t>SUDAC:</w:t>
      </w:r>
    </w:p>
    <w:p w:rsidRDefault="00641162" w:rsidP="00E8371C" w:rsidR="000F0B31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  <w:t xml:space="preserve">             </w:t>
      </w:r>
      <w:r w:rsidR="00A5041F" w:rsidRPr="00D12F3A">
        <w:rPr>
          <w:rFonts w:hAnsi="Times New Roman" w:ascii="Times New Roman"/>
          <w:szCs w:val="24"/>
          <w:lang w:val="hr-HR"/>
        </w:rPr>
        <w:t xml:space="preserve">    </w:t>
      </w:r>
      <w:r w:rsidRPr="00D12F3A">
        <w:rPr>
          <w:rFonts w:hAnsi="Times New Roman" w:ascii="Times New Roman"/>
          <w:szCs w:val="24"/>
          <w:lang w:val="hr-HR"/>
        </w:rPr>
        <w:t xml:space="preserve"> </w:t>
      </w:r>
      <w:r w:rsidR="00C45927" w:rsidRPr="00D12F3A">
        <w:rPr>
          <w:rFonts w:hAnsi="Times New Roman" w:ascii="Times New Roman"/>
          <w:szCs w:val="24"/>
          <w:lang w:val="hr-HR"/>
        </w:rPr>
        <w:t xml:space="preserve">   </w:t>
      </w:r>
      <w:r w:rsidR="000A3707">
        <w:rPr>
          <w:rFonts w:hAnsi="Times New Roman" w:ascii="Times New Roman"/>
          <w:szCs w:val="24"/>
          <w:lang w:val="hr-HR"/>
        </w:rPr>
        <w:t xml:space="preserve">    Nevenka Siladi  Rstić, </w:t>
      </w:r>
      <w:r w:rsidR="00C607A3" w:rsidRPr="00D12F3A">
        <w:rPr>
          <w:rFonts w:hAnsi="Times New Roman" w:ascii="Times New Roman"/>
          <w:szCs w:val="24"/>
          <w:lang w:val="hr-HR"/>
        </w:rPr>
        <w:t>v.</w:t>
      </w:r>
      <w:r w:rsidR="000A3707">
        <w:rPr>
          <w:rFonts w:hAnsi="Times New Roman" w:ascii="Times New Roman"/>
          <w:szCs w:val="24"/>
          <w:lang w:val="hr-HR"/>
        </w:rPr>
        <w:t xml:space="preserve"> </w:t>
      </w:r>
      <w:r w:rsidR="00C607A3" w:rsidRPr="00D12F3A">
        <w:rPr>
          <w:rFonts w:hAnsi="Times New Roman" w:ascii="Times New Roman"/>
          <w:szCs w:val="24"/>
          <w:lang w:val="hr-HR"/>
        </w:rPr>
        <w:t>r.</w:t>
      </w:r>
    </w:p>
    <w:p w:rsidRDefault="00A5041F" w:rsidR="00A5041F" w:rsidRPr="00D12F3A">
      <w:pPr>
        <w:rPr>
          <w:rFonts w:hAnsi="Times New Roman" w:ascii="Times New Roman"/>
          <w:i/>
          <w:szCs w:val="24"/>
          <w:lang w:val="hr-HR"/>
        </w:rPr>
      </w:pPr>
      <w:r w:rsidRPr="00D12F3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5041F" w:rsidR="00A5041F" w:rsidRPr="00D12F3A">
      <w:pPr>
        <w:rPr>
          <w:rFonts w:hAnsi="Times New Roman" w:ascii="Times New Roman"/>
          <w:i/>
          <w:szCs w:val="24"/>
          <w:lang w:val="hr-HR"/>
        </w:rPr>
      </w:pPr>
      <w:r w:rsidRPr="00D12F3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78A2">
        <w:rPr>
          <w:rFonts w:hAnsi="Times New Roman" w:ascii="Times New Roman"/>
          <w:i/>
          <w:szCs w:val="24"/>
          <w:lang w:val="hr-HR"/>
        </w:rPr>
        <w:t>zaključka žalba nije dopuštena.</w:t>
      </w:r>
    </w:p>
    <w:p w:rsidRDefault="001634C5" w:rsidP="00E8371C" w:rsidR="001634C5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C607A3" w:rsidP="00A5041F" w:rsidR="007437ED" w:rsidRPr="00D12F3A">
      <w:pPr>
        <w:pStyle w:val="Uvuenotijeloteksta"/>
        <w:ind w:left="0"/>
        <w:jc w:val="both"/>
      </w:pPr>
      <w:r w:rsidRPr="00D12F3A">
        <w:t xml:space="preserve"> </w:t>
      </w:r>
      <w:r w:rsidR="007437ED" w:rsidRPr="00D12F3A">
        <w:t>Za točnost otpravka – ovlašten službenik</w:t>
      </w:r>
    </w:p>
    <w:p w:rsidRDefault="00A5041F" w:rsidP="005C382D" w:rsidR="007437ED">
      <w:pPr>
        <w:pStyle w:val="Uvuenotijeloteksta"/>
        <w:ind w:left="0"/>
        <w:jc w:val="both"/>
      </w:pPr>
      <w:r w:rsidRPr="00D12F3A">
        <w:t xml:space="preserve">                </w:t>
      </w:r>
      <w:r w:rsidR="00D12F3A">
        <w:t xml:space="preserve">      </w:t>
      </w:r>
      <w:r w:rsidR="007437ED" w:rsidRPr="00D12F3A">
        <w:t xml:space="preserve"> Ana Brlek</w:t>
      </w:r>
    </w:p>
    <w:p w:rsidRDefault="00354EDB" w:rsidP="00E8371C" w:rsidR="004D4E17" w:rsidRPr="00D12F3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4D4E17" w:rsidRPr="00D12F3A">
        <w:rPr>
          <w:rFonts w:hAnsi="Times New Roman" w:ascii="Times New Roman"/>
          <w:szCs w:val="24"/>
          <w:lang w:val="hr-HR"/>
        </w:rPr>
        <w:t>a:</w:t>
      </w:r>
    </w:p>
    <w:p w:rsidRDefault="000A3707" w:rsidP="00DC32D3" w:rsidR="00BC1C7D" w:rsidRPr="00DC32D3">
      <w:pPr>
        <w:numPr>
          <w:ilvl w:val="1"/>
          <w:numId w:val="1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upravitelju, Mladen Šestan</w:t>
      </w:r>
    </w:p>
    <w:p w:rsidRDefault="000A3707" w:rsidP="00BC1C7D" w:rsidR="004D4E17">
      <w:pPr>
        <w:numPr>
          <w:ilvl w:val="1"/>
          <w:numId w:val="14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</w:t>
      </w:r>
      <w:r w:rsidR="00D12F3A">
        <w:rPr>
          <w:rFonts w:hAnsi="Times New Roman" w:ascii="Times New Roman"/>
          <w:szCs w:val="24"/>
          <w:lang w:val="hr-HR"/>
        </w:rPr>
        <w:t>Oglasna ploča</w:t>
      </w:r>
      <w:r>
        <w:rPr>
          <w:rFonts w:hAnsi="Times New Roman" w:ascii="Times New Roman"/>
          <w:szCs w:val="24"/>
          <w:lang w:val="hr-HR"/>
        </w:rPr>
        <w:t xml:space="preserve"> Trgovačkog suda u Zagrebu</w:t>
      </w:r>
    </w:p>
    <w:p w:rsidRDefault="00BC1C7D" w:rsidP="00BC1C7D" w:rsidR="00BC1C7D" w:rsidRPr="00D12F3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34C5" w:rsidR="00BC1C7D" w:rsidRPr="00D12F3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665" w:rsidR="00A96665">
      <w:r>
        <w:separator/>
      </w:r>
    </w:p>
  </w:endnote>
  <w:endnote w:id="0" w:type="continuationSeparator">
    <w:p w:rsidRDefault="00A96665" w:rsidR="00A96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665" w:rsidR="00A96665">
      <w:r>
        <w:separator/>
      </w:r>
    </w:p>
  </w:footnote>
  <w:footnote w:id="0" w:type="continuationSeparator">
    <w:p w:rsidRDefault="00A96665" w:rsidR="00A966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FDC" w:rsidP="003E1A8F" w:rsidR="008B6FD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FDC" w:rsidR="008B6F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FDC" w:rsidP="003E1A8F" w:rsidR="008B6FDC" w:rsidRPr="00BB35D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B35DE">
      <w:rPr>
        <w:rStyle w:val="Brojstranice"/>
        <w:rFonts w:hAnsi="Times New Roman" w:ascii="Times New Roman"/>
      </w:rPr>
      <w:fldChar w:fldCharType="begin"/>
    </w:r>
    <w:r w:rsidRPr="00BB35DE">
      <w:rPr>
        <w:rStyle w:val="Brojstranice"/>
        <w:rFonts w:hAnsi="Times New Roman" w:ascii="Times New Roman"/>
      </w:rPr>
      <w:instrText xml:space="preserve">PAGE  </w:instrText>
    </w:r>
    <w:r w:rsidRPr="00BB35DE">
      <w:rPr>
        <w:rStyle w:val="Brojstranice"/>
        <w:rFonts w:hAnsi="Times New Roman" w:ascii="Times New Roman"/>
      </w:rPr>
      <w:fldChar w:fldCharType="separate"/>
    </w:r>
    <w:r w:rsidR="006F1604">
      <w:rPr>
        <w:rStyle w:val="Brojstranice"/>
        <w:rFonts w:hAnsi="Times New Roman" w:ascii="Times New Roman"/>
        <w:noProof/>
      </w:rPr>
      <w:t>- 2 -</w:t>
    </w:r>
    <w:r w:rsidRPr="00BB35DE">
      <w:rPr>
        <w:rStyle w:val="Brojstranice"/>
        <w:rFonts w:hAnsi="Times New Roman" w:ascii="Times New Roman"/>
      </w:rPr>
      <w:fldChar w:fldCharType="end"/>
    </w:r>
  </w:p>
  <w:p w:rsidRDefault="008B6FDC" w:rsidP="003E1A8F" w:rsidR="008B6FDC" w:rsidRPr="00364968">
    <w:pPr>
      <w:pStyle w:val="Zaglavlje"/>
      <w:ind w:right="360"/>
      <w:jc w:val="right"/>
      <w:rPr>
        <w:sz w:val="20"/>
      </w:rPr>
    </w:pPr>
    <w:r>
      <w:tab/>
    </w:r>
    <w:r>
      <w:tab/>
    </w:r>
    <w:r w:rsidR="00344BB5">
      <w:rPr>
        <w:rFonts w:hAnsi="Times New Roman" w:ascii="Times New Roman"/>
        <w:szCs w:val="24"/>
        <w:lang w:val="hr-HR"/>
      </w:rPr>
      <w:t xml:space="preserve">  </w:t>
    </w:r>
    <w:r w:rsidR="000A3707">
      <w:rPr>
        <w:rFonts w:hAnsi="Times New Roman" w:ascii="Times New Roman"/>
        <w:szCs w:val="24"/>
        <w:lang w:val="hr-HR"/>
      </w:rPr>
      <w:t xml:space="preserve">Poslovni broj: 47. </w:t>
    </w:r>
    <w:r w:rsidR="000A3707" w:rsidRPr="003E1A8F">
      <w:rPr>
        <w:rFonts w:hAnsi="Times New Roman" w:ascii="Times New Roman"/>
        <w:szCs w:val="24"/>
        <w:lang w:val="hr-HR"/>
      </w:rPr>
      <w:t>St-</w:t>
    </w:r>
    <w:r w:rsidR="000A3707">
      <w:rPr>
        <w:rFonts w:hAnsi="Times New Roman" w:ascii="Times New Roman"/>
        <w:szCs w:val="24"/>
        <w:lang w:val="hr-HR"/>
      </w:rPr>
      <w:t>489</w:t>
    </w:r>
    <w:r w:rsidR="000A3707" w:rsidRPr="003E1A8F">
      <w:rPr>
        <w:rFonts w:hAnsi="Times New Roman" w:ascii="Times New Roman"/>
        <w:szCs w:val="24"/>
        <w:lang w:val="hr-HR"/>
      </w:rPr>
      <w:t>/</w:t>
    </w:r>
    <w:r w:rsidR="000A3707">
      <w:rPr>
        <w:rFonts w:hAnsi="Times New Roman" w:ascii="Times New Roman"/>
        <w:szCs w:val="24"/>
        <w:lang w:val="hr-HR"/>
      </w:rPr>
      <w:t>15-</w:t>
    </w:r>
    <w:r w:rsidR="000A3707">
      <w:rPr>
        <w:rFonts w:hAnsi="Times New Roman" w:ascii="Times New Roman"/>
        <w:sz w:val="20"/>
        <w:lang w:val="hr-HR"/>
      </w:rPr>
      <w:t>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707" w:rsidR="000A3707">
    <w:pPr>
      <w:pStyle w:val="Zaglavlje"/>
      <w:rPr>
        <w:rFonts w:hAnsi="Times New Roman" w:ascii="Times New Roman"/>
        <w:szCs w:val="24"/>
        <w:lang w:val="hr-HR"/>
      </w:rPr>
    </w:pPr>
  </w:p>
  <w:p w:rsidRDefault="000A3707" w:rsidR="000A3707">
    <w:pPr>
      <w:pStyle w:val="Zaglavlje"/>
      <w:rPr>
        <w:rFonts w:hAnsi="Times New Roman" w:ascii="Times New Roman"/>
        <w:szCs w:val="24"/>
        <w:lang w:val="hr-HR"/>
      </w:rPr>
    </w:pPr>
  </w:p>
  <w:p w:rsidRDefault="000A3707" w:rsidP="00953077" w:rsidR="000A3707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 Poslovni broj: </w:t>
    </w:r>
    <w:r w:rsidR="002321A2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8B6FDC" w:rsidRPr="003E1A8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489</w:t>
    </w:r>
    <w:r w:rsidR="008B6FDC" w:rsidRPr="003E1A8F">
      <w:rPr>
        <w:rFonts w:hAnsi="Times New Roman" w:ascii="Times New Roman"/>
        <w:szCs w:val="24"/>
        <w:lang w:val="hr-HR"/>
      </w:rPr>
      <w:t>/</w:t>
    </w:r>
    <w:r w:rsidR="008B6FDC">
      <w:rPr>
        <w:rFonts w:hAnsi="Times New Roman" w:ascii="Times New Roman"/>
        <w:szCs w:val="24"/>
        <w:lang w:val="hr-HR"/>
      </w:rPr>
      <w:t>1</w:t>
    </w:r>
    <w:r>
      <w:rPr>
        <w:rFonts w:hAnsi="Times New Roman" w:ascii="Times New Roman"/>
        <w:szCs w:val="24"/>
        <w:lang w:val="hr-HR"/>
      </w:rPr>
      <w:t>5</w:t>
    </w:r>
    <w:r w:rsidR="00364968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28</w:t>
    </w:r>
  </w:p>
  <w:p w:rsidRDefault="000A3707" w:rsidP="00953077" w:rsidR="000A3707">
    <w:pPr>
      <w:pStyle w:val="Zaglavlje"/>
      <w:rPr>
        <w:rFonts w:hAnsi="Times New Roman" w:ascii="Times New Roman"/>
        <w:sz w:val="20"/>
        <w:lang w:val="hr-HR"/>
      </w:rPr>
    </w:pPr>
  </w:p>
  <w:p w:rsidRDefault="000A3707" w:rsidP="00953077" w:rsidR="000A3707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A3707" w:rsidP="00953077" w:rsidR="000A3707" w:rsidRPr="00407069">
    <w:pPr>
      <w:pStyle w:val="Zaglavlje"/>
      <w:rPr>
        <w:rFonts w:hAnsi="Times New Roman" w:ascii="Times New Roman"/>
        <w:lang w:val="hr-HR"/>
      </w:rPr>
    </w:pPr>
  </w:p>
  <w:p w:rsidRDefault="000A3707" w:rsidP="00953077" w:rsidR="000A3707" w:rsidRPr="00407069">
    <w:pPr>
      <w:pStyle w:val="Zaglavlje"/>
      <w:rPr>
        <w:rFonts w:hAnsi="Times New Roman" w:ascii="Times New Roman"/>
        <w:lang w:val="hr-HR"/>
      </w:rPr>
    </w:pPr>
  </w:p>
  <w:p w:rsidRDefault="000A3707" w:rsidP="00953077" w:rsidR="000A3707" w:rsidRPr="00407069">
    <w:pPr>
      <w:pStyle w:val="Zaglavlje"/>
      <w:rPr>
        <w:rFonts w:hAnsi="Times New Roman" w:ascii="Times New Roman"/>
        <w:lang w:val="hr-HR"/>
      </w:rPr>
    </w:pPr>
  </w:p>
  <w:p w:rsidRDefault="000A3707" w:rsidP="00953077" w:rsidR="000A3707" w:rsidRPr="00407069">
    <w:pPr>
      <w:pStyle w:val="Zaglavlje"/>
      <w:rPr>
        <w:rFonts w:hAnsi="Times New Roman" w:ascii="Times New Roman"/>
        <w:lang w:val="hr-HR"/>
      </w:rPr>
    </w:pPr>
  </w:p>
  <w:p w:rsidRDefault="000A3707" w:rsidP="00953077" w:rsidR="000A3707" w:rsidRPr="00407069">
    <w:pPr>
      <w:pStyle w:val="Zaglavlje"/>
      <w:rPr>
        <w:rFonts w:hAnsi="Times New Roman" w:ascii="Times New Roman"/>
        <w:lang w:val="hr-HR"/>
      </w:rPr>
    </w:pPr>
  </w:p>
  <w:p w:rsidRDefault="000A3707" w:rsidP="000C42FE" w:rsidR="000A3707" w:rsidRPr="00407069">
    <w:pPr>
      <w:pStyle w:val="Zaglavlje"/>
      <w:ind w:left="426"/>
      <w:rPr>
        <w:rFonts w:hAnsi="Times New Roman" w:ascii="Times New Roman"/>
        <w:lang w:val="hr-HR"/>
      </w:rPr>
    </w:pPr>
    <w:r w:rsidRPr="00407069">
      <w:rPr>
        <w:rFonts w:hAnsi="Times New Roman" w:ascii="Times New Roman"/>
        <w:lang w:val="hr-HR"/>
      </w:rPr>
      <w:t>REPUBLIKA HRVATSKA</w:t>
    </w:r>
  </w:p>
  <w:p w:rsidRDefault="000A3707" w:rsidP="000C42FE" w:rsidR="000A3707" w:rsidRPr="00407069">
    <w:pPr>
      <w:pStyle w:val="Zaglavlje"/>
      <w:ind w:left="426"/>
      <w:rPr>
        <w:rFonts w:hAnsi="Times New Roman" w:ascii="Times New Roman"/>
        <w:lang w:val="hr-HR"/>
      </w:rPr>
    </w:pPr>
    <w:r w:rsidRPr="00407069">
      <w:rPr>
        <w:rFonts w:hAnsi="Times New Roman" w:ascii="Times New Roman"/>
        <w:lang w:val="hr-HR"/>
      </w:rPr>
      <w:t>Trgovački sud u Zagrebu</w:t>
    </w:r>
  </w:p>
  <w:p w:rsidRDefault="000A3707" w:rsidP="000A3707" w:rsidR="00DC32D3" w:rsidRPr="00407069">
    <w:pPr>
      <w:pStyle w:val="Zaglavlje"/>
      <w:ind w:left="426"/>
      <w:rPr>
        <w:b/>
        <w:sz w:val="20"/>
        <w:lang w:val="hr-HR"/>
      </w:rPr>
    </w:pPr>
    <w:r w:rsidRPr="00407069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A6B77"/>
    <w:multiLevelType w:val="hybridMultilevel"/>
    <w:tmpl w:val="FE8ABC00"/>
    <w:lvl w:tplc="D4DA626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F02E29"/>
    <w:multiLevelType w:val="hybridMultilevel"/>
    <w:tmpl w:val="44F60B94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FE3E4D"/>
    <w:multiLevelType w:val="hybridMultilevel"/>
    <w:tmpl w:val="6916128E"/>
    <w:lvl w:tplc="6D5CF3B6" w:ilvl="0">
      <w:start w:val="1"/>
      <w:numFmt w:val="upperRoman"/>
      <w:lvlText w:val="%1.)"/>
      <w:lvlJc w:val="left"/>
      <w:pPr>
        <w:ind w:hanging="720" w:left="1440"/>
      </w:pPr>
      <w:rPr>
        <w:rFonts w:hint="default"/>
      </w:rPr>
    </w:lvl>
    <w:lvl w:tplc="20A60B9E" w:ilvl="1">
      <w:start w:val="1"/>
      <w:numFmt w:val="decimal"/>
      <w:lvlText w:val="%2."/>
      <w:lvlJc w:val="left"/>
      <w:pPr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0235C5"/>
    <w:multiLevelType w:val="hybridMultilevel"/>
    <w:tmpl w:val="AD6C85D8"/>
    <w:lvl w:tplc="B13CBEBC" w:ilvl="0">
      <w:start w:val="47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4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40084611"/>
    <w:multiLevelType w:val="hybridMultilevel"/>
    <w:tmpl w:val="6C2AE88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A1652B"/>
    <w:multiLevelType w:val="hybridMultilevel"/>
    <w:tmpl w:val="F836F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36665F8"/>
    <w:multiLevelType w:val="hybridMultilevel"/>
    <w:tmpl w:val="7D1E7412"/>
    <w:lvl w:tplc="B21EC35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91B64E3"/>
    <w:multiLevelType w:val="hybridMultilevel"/>
    <w:tmpl w:val="67627D7C"/>
    <w:lvl w:tplc="34A05E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15D4E85"/>
    <w:multiLevelType w:val="hybridMultilevel"/>
    <w:tmpl w:val="2160B352"/>
    <w:lvl w:tplc="ECF6540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A31EE5"/>
    <w:multiLevelType w:val="hybridMultilevel"/>
    <w:tmpl w:val="801ADFCA"/>
    <w:lvl w:tplc="88D26F2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5"/>
  </w:num>
  <w:num w:numId="5">
    <w:abstractNumId w:val="11"/>
  </w:num>
  <w:num w:numId="6">
    <w:abstractNumId w:val="13"/>
  </w:num>
  <w:num w:numId="7">
    <w:abstractNumId w:val="0"/>
  </w:num>
  <w:num w:numId="8">
    <w:abstractNumId w:val="8"/>
  </w:num>
  <w:num w:numId="9">
    <w:abstractNumId w:val="2"/>
  </w:num>
  <w:num w:numId="10">
    <w:abstractNumId w:val="14"/>
  </w:num>
  <w:num w:numId="11">
    <w:abstractNumId w:val="3"/>
  </w:num>
  <w:num w:numId="12">
    <w:abstractNumId w:val="9"/>
  </w:num>
  <w:num w:numId="13">
    <w:abstractNumId w:val="1"/>
  </w:num>
  <w:num w:numId="14">
    <w:abstractNumId w:val="7"/>
  </w:num>
  <w:num w:numId="15">
    <w:abstractNumId w:val="15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653"/>
    <w:rsid w:val="000223F8"/>
    <w:rsid w:val="000320FB"/>
    <w:rsid w:val="00033811"/>
    <w:rsid w:val="00033B90"/>
    <w:rsid w:val="000363A8"/>
    <w:rsid w:val="00036FED"/>
    <w:rsid w:val="000448CC"/>
    <w:rsid w:val="00045336"/>
    <w:rsid w:val="0004612F"/>
    <w:rsid w:val="00054622"/>
    <w:rsid w:val="00054723"/>
    <w:rsid w:val="0005693E"/>
    <w:rsid w:val="00057F89"/>
    <w:rsid w:val="0006465B"/>
    <w:rsid w:val="00086014"/>
    <w:rsid w:val="00093FFD"/>
    <w:rsid w:val="000A3707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E0825"/>
    <w:rsid w:val="000E19E7"/>
    <w:rsid w:val="000E32AE"/>
    <w:rsid w:val="000F0B31"/>
    <w:rsid w:val="00104BC5"/>
    <w:rsid w:val="00106318"/>
    <w:rsid w:val="0010798E"/>
    <w:rsid w:val="001105E4"/>
    <w:rsid w:val="00132E9B"/>
    <w:rsid w:val="00133E82"/>
    <w:rsid w:val="00134620"/>
    <w:rsid w:val="00142AE6"/>
    <w:rsid w:val="0014346E"/>
    <w:rsid w:val="00154540"/>
    <w:rsid w:val="0015582A"/>
    <w:rsid w:val="00157E41"/>
    <w:rsid w:val="001634C5"/>
    <w:rsid w:val="00164151"/>
    <w:rsid w:val="001716CF"/>
    <w:rsid w:val="00171938"/>
    <w:rsid w:val="0017236D"/>
    <w:rsid w:val="00180739"/>
    <w:rsid w:val="001867AF"/>
    <w:rsid w:val="0018718B"/>
    <w:rsid w:val="001878A2"/>
    <w:rsid w:val="00190D32"/>
    <w:rsid w:val="00192091"/>
    <w:rsid w:val="0019447F"/>
    <w:rsid w:val="001A4D8C"/>
    <w:rsid w:val="001B16B9"/>
    <w:rsid w:val="001B7C99"/>
    <w:rsid w:val="001C3CC8"/>
    <w:rsid w:val="001C5103"/>
    <w:rsid w:val="001C6013"/>
    <w:rsid w:val="001D722A"/>
    <w:rsid w:val="001D7342"/>
    <w:rsid w:val="001E280A"/>
    <w:rsid w:val="001E74FF"/>
    <w:rsid w:val="001F346B"/>
    <w:rsid w:val="001F4E1D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21A2"/>
    <w:rsid w:val="00233F52"/>
    <w:rsid w:val="002370A5"/>
    <w:rsid w:val="00242BF3"/>
    <w:rsid w:val="00245D52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7EC0"/>
    <w:rsid w:val="002C2B4B"/>
    <w:rsid w:val="002C349E"/>
    <w:rsid w:val="002C791C"/>
    <w:rsid w:val="002D0A57"/>
    <w:rsid w:val="002D61BB"/>
    <w:rsid w:val="002D7EA5"/>
    <w:rsid w:val="002E1DE7"/>
    <w:rsid w:val="002E501D"/>
    <w:rsid w:val="002F2A18"/>
    <w:rsid w:val="002F3CD0"/>
    <w:rsid w:val="002F4295"/>
    <w:rsid w:val="002F7A49"/>
    <w:rsid w:val="003002DC"/>
    <w:rsid w:val="003014C5"/>
    <w:rsid w:val="00304FD4"/>
    <w:rsid w:val="003114A1"/>
    <w:rsid w:val="003137CE"/>
    <w:rsid w:val="0031617F"/>
    <w:rsid w:val="00320A79"/>
    <w:rsid w:val="00325721"/>
    <w:rsid w:val="00331511"/>
    <w:rsid w:val="00333643"/>
    <w:rsid w:val="00340586"/>
    <w:rsid w:val="003405B9"/>
    <w:rsid w:val="00342913"/>
    <w:rsid w:val="00344BB5"/>
    <w:rsid w:val="00344DBD"/>
    <w:rsid w:val="003518E7"/>
    <w:rsid w:val="00353B08"/>
    <w:rsid w:val="00354EDB"/>
    <w:rsid w:val="00355033"/>
    <w:rsid w:val="0036128E"/>
    <w:rsid w:val="00364968"/>
    <w:rsid w:val="0036763D"/>
    <w:rsid w:val="003771A0"/>
    <w:rsid w:val="0037763C"/>
    <w:rsid w:val="00383B4B"/>
    <w:rsid w:val="00384561"/>
    <w:rsid w:val="0038673A"/>
    <w:rsid w:val="00397F88"/>
    <w:rsid w:val="003A0DAE"/>
    <w:rsid w:val="003A1A33"/>
    <w:rsid w:val="003A1D13"/>
    <w:rsid w:val="003B2EC1"/>
    <w:rsid w:val="003B7163"/>
    <w:rsid w:val="003C3021"/>
    <w:rsid w:val="003C503D"/>
    <w:rsid w:val="003C5395"/>
    <w:rsid w:val="003C611C"/>
    <w:rsid w:val="003E1A8F"/>
    <w:rsid w:val="003E471F"/>
    <w:rsid w:val="003E498B"/>
    <w:rsid w:val="003E6003"/>
    <w:rsid w:val="003F0E59"/>
    <w:rsid w:val="003F260E"/>
    <w:rsid w:val="003F462E"/>
    <w:rsid w:val="00402C63"/>
    <w:rsid w:val="00407069"/>
    <w:rsid w:val="00412375"/>
    <w:rsid w:val="00415CFD"/>
    <w:rsid w:val="004171A6"/>
    <w:rsid w:val="00420796"/>
    <w:rsid w:val="00432D08"/>
    <w:rsid w:val="00436A60"/>
    <w:rsid w:val="004457F5"/>
    <w:rsid w:val="0045420D"/>
    <w:rsid w:val="00454952"/>
    <w:rsid w:val="0045701C"/>
    <w:rsid w:val="004570FE"/>
    <w:rsid w:val="00460E56"/>
    <w:rsid w:val="00476870"/>
    <w:rsid w:val="00481B26"/>
    <w:rsid w:val="00491B23"/>
    <w:rsid w:val="00496C00"/>
    <w:rsid w:val="004A4135"/>
    <w:rsid w:val="004B0D0A"/>
    <w:rsid w:val="004B4079"/>
    <w:rsid w:val="004C1393"/>
    <w:rsid w:val="004C22F2"/>
    <w:rsid w:val="004C7461"/>
    <w:rsid w:val="004C7D4A"/>
    <w:rsid w:val="004D4E17"/>
    <w:rsid w:val="004D55E7"/>
    <w:rsid w:val="004D641C"/>
    <w:rsid w:val="004D76A1"/>
    <w:rsid w:val="004E66C8"/>
    <w:rsid w:val="004F3D33"/>
    <w:rsid w:val="004F3F9D"/>
    <w:rsid w:val="004F4030"/>
    <w:rsid w:val="004F4F9B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179E"/>
    <w:rsid w:val="00582E07"/>
    <w:rsid w:val="005864B5"/>
    <w:rsid w:val="00593301"/>
    <w:rsid w:val="00593584"/>
    <w:rsid w:val="005A4774"/>
    <w:rsid w:val="005A7000"/>
    <w:rsid w:val="005A7501"/>
    <w:rsid w:val="005B4C8E"/>
    <w:rsid w:val="005C382D"/>
    <w:rsid w:val="005C58CA"/>
    <w:rsid w:val="005C7BDA"/>
    <w:rsid w:val="005D07C0"/>
    <w:rsid w:val="005D56B7"/>
    <w:rsid w:val="005D7AA9"/>
    <w:rsid w:val="005E083B"/>
    <w:rsid w:val="005E13C6"/>
    <w:rsid w:val="005F28AE"/>
    <w:rsid w:val="005F7E0F"/>
    <w:rsid w:val="00602209"/>
    <w:rsid w:val="00602F57"/>
    <w:rsid w:val="00607D5F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04F0"/>
    <w:rsid w:val="006637D6"/>
    <w:rsid w:val="006703C1"/>
    <w:rsid w:val="006715DB"/>
    <w:rsid w:val="006726A9"/>
    <w:rsid w:val="0067412F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D60FD"/>
    <w:rsid w:val="006E75E7"/>
    <w:rsid w:val="006F1604"/>
    <w:rsid w:val="006F7E57"/>
    <w:rsid w:val="00700CA7"/>
    <w:rsid w:val="00704AE2"/>
    <w:rsid w:val="00706CE5"/>
    <w:rsid w:val="00716992"/>
    <w:rsid w:val="00721192"/>
    <w:rsid w:val="00722B58"/>
    <w:rsid w:val="00725962"/>
    <w:rsid w:val="00727354"/>
    <w:rsid w:val="00727EF8"/>
    <w:rsid w:val="00732A86"/>
    <w:rsid w:val="00740628"/>
    <w:rsid w:val="007437ED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185B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C7190"/>
    <w:rsid w:val="007D211A"/>
    <w:rsid w:val="007D2AA9"/>
    <w:rsid w:val="007D735B"/>
    <w:rsid w:val="007D76F9"/>
    <w:rsid w:val="007E07B1"/>
    <w:rsid w:val="007E245B"/>
    <w:rsid w:val="007F2207"/>
    <w:rsid w:val="007F7513"/>
    <w:rsid w:val="00802A45"/>
    <w:rsid w:val="008032BC"/>
    <w:rsid w:val="00803557"/>
    <w:rsid w:val="0080570B"/>
    <w:rsid w:val="00813ECE"/>
    <w:rsid w:val="008162E0"/>
    <w:rsid w:val="008303E6"/>
    <w:rsid w:val="00834DFA"/>
    <w:rsid w:val="00837786"/>
    <w:rsid w:val="008424D4"/>
    <w:rsid w:val="0084437F"/>
    <w:rsid w:val="00853210"/>
    <w:rsid w:val="00860C2B"/>
    <w:rsid w:val="00860C7D"/>
    <w:rsid w:val="00863B92"/>
    <w:rsid w:val="00863FE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B6FDC"/>
    <w:rsid w:val="008C07B9"/>
    <w:rsid w:val="008C2526"/>
    <w:rsid w:val="008C624D"/>
    <w:rsid w:val="008C7A64"/>
    <w:rsid w:val="008D0AA7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66E"/>
    <w:rsid w:val="00916877"/>
    <w:rsid w:val="00920A62"/>
    <w:rsid w:val="00923512"/>
    <w:rsid w:val="00925E1C"/>
    <w:rsid w:val="0094037C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75879"/>
    <w:rsid w:val="00980D42"/>
    <w:rsid w:val="0098337E"/>
    <w:rsid w:val="009861FE"/>
    <w:rsid w:val="00986574"/>
    <w:rsid w:val="009866F4"/>
    <w:rsid w:val="009934F5"/>
    <w:rsid w:val="0099793A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8B2"/>
    <w:rsid w:val="00A0591B"/>
    <w:rsid w:val="00A22BFA"/>
    <w:rsid w:val="00A276F6"/>
    <w:rsid w:val="00A27F24"/>
    <w:rsid w:val="00A305F4"/>
    <w:rsid w:val="00A307D7"/>
    <w:rsid w:val="00A421CD"/>
    <w:rsid w:val="00A5041F"/>
    <w:rsid w:val="00A53351"/>
    <w:rsid w:val="00A5607D"/>
    <w:rsid w:val="00A615C2"/>
    <w:rsid w:val="00A67709"/>
    <w:rsid w:val="00A71D26"/>
    <w:rsid w:val="00A80FE8"/>
    <w:rsid w:val="00A85943"/>
    <w:rsid w:val="00A94C58"/>
    <w:rsid w:val="00A96665"/>
    <w:rsid w:val="00A96897"/>
    <w:rsid w:val="00A97E0D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0C89"/>
    <w:rsid w:val="00B0157F"/>
    <w:rsid w:val="00B107F2"/>
    <w:rsid w:val="00B1783A"/>
    <w:rsid w:val="00B22DD3"/>
    <w:rsid w:val="00B2542A"/>
    <w:rsid w:val="00B33891"/>
    <w:rsid w:val="00B34DDB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191B"/>
    <w:rsid w:val="00B842A9"/>
    <w:rsid w:val="00B8444E"/>
    <w:rsid w:val="00B845D3"/>
    <w:rsid w:val="00B86FF5"/>
    <w:rsid w:val="00B87689"/>
    <w:rsid w:val="00B927D7"/>
    <w:rsid w:val="00BA60E3"/>
    <w:rsid w:val="00BB35DE"/>
    <w:rsid w:val="00BB5FA7"/>
    <w:rsid w:val="00BB6C1F"/>
    <w:rsid w:val="00BB7C97"/>
    <w:rsid w:val="00BC1C7D"/>
    <w:rsid w:val="00BD198F"/>
    <w:rsid w:val="00BD4DED"/>
    <w:rsid w:val="00BD6541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640A"/>
    <w:rsid w:val="00C2759A"/>
    <w:rsid w:val="00C32556"/>
    <w:rsid w:val="00C41D92"/>
    <w:rsid w:val="00C4518F"/>
    <w:rsid w:val="00C45927"/>
    <w:rsid w:val="00C47687"/>
    <w:rsid w:val="00C51FE8"/>
    <w:rsid w:val="00C53BCA"/>
    <w:rsid w:val="00C607A3"/>
    <w:rsid w:val="00C62217"/>
    <w:rsid w:val="00C65179"/>
    <w:rsid w:val="00C65939"/>
    <w:rsid w:val="00C677CE"/>
    <w:rsid w:val="00C7127F"/>
    <w:rsid w:val="00C7170D"/>
    <w:rsid w:val="00C754BD"/>
    <w:rsid w:val="00C8299E"/>
    <w:rsid w:val="00C85EDA"/>
    <w:rsid w:val="00C93B25"/>
    <w:rsid w:val="00C966B9"/>
    <w:rsid w:val="00C9694A"/>
    <w:rsid w:val="00CA6189"/>
    <w:rsid w:val="00CC05B0"/>
    <w:rsid w:val="00CC07C3"/>
    <w:rsid w:val="00CC0DDF"/>
    <w:rsid w:val="00CC2BED"/>
    <w:rsid w:val="00CD6FD2"/>
    <w:rsid w:val="00CE6185"/>
    <w:rsid w:val="00CF2E46"/>
    <w:rsid w:val="00CF36C9"/>
    <w:rsid w:val="00D01FF9"/>
    <w:rsid w:val="00D12F3A"/>
    <w:rsid w:val="00D16509"/>
    <w:rsid w:val="00D2254F"/>
    <w:rsid w:val="00D226F9"/>
    <w:rsid w:val="00D25617"/>
    <w:rsid w:val="00D31067"/>
    <w:rsid w:val="00D3316C"/>
    <w:rsid w:val="00D3694B"/>
    <w:rsid w:val="00D370B4"/>
    <w:rsid w:val="00D4049A"/>
    <w:rsid w:val="00D406FB"/>
    <w:rsid w:val="00D4431A"/>
    <w:rsid w:val="00D508F9"/>
    <w:rsid w:val="00D63135"/>
    <w:rsid w:val="00D75C6C"/>
    <w:rsid w:val="00D768CE"/>
    <w:rsid w:val="00D90465"/>
    <w:rsid w:val="00DA09AC"/>
    <w:rsid w:val="00DA2D83"/>
    <w:rsid w:val="00DB5026"/>
    <w:rsid w:val="00DB7D0D"/>
    <w:rsid w:val="00DC0415"/>
    <w:rsid w:val="00DC1807"/>
    <w:rsid w:val="00DC32D3"/>
    <w:rsid w:val="00DC33F6"/>
    <w:rsid w:val="00DD0042"/>
    <w:rsid w:val="00DD19A3"/>
    <w:rsid w:val="00DD2A55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15E04"/>
    <w:rsid w:val="00E22A86"/>
    <w:rsid w:val="00E240F6"/>
    <w:rsid w:val="00E242FD"/>
    <w:rsid w:val="00E24C27"/>
    <w:rsid w:val="00E24EC9"/>
    <w:rsid w:val="00E25F59"/>
    <w:rsid w:val="00E36DA7"/>
    <w:rsid w:val="00E371B1"/>
    <w:rsid w:val="00E40B2E"/>
    <w:rsid w:val="00E41FC3"/>
    <w:rsid w:val="00E446E2"/>
    <w:rsid w:val="00E50150"/>
    <w:rsid w:val="00E51689"/>
    <w:rsid w:val="00E52E8D"/>
    <w:rsid w:val="00E54B64"/>
    <w:rsid w:val="00E5638A"/>
    <w:rsid w:val="00E564EB"/>
    <w:rsid w:val="00E63D27"/>
    <w:rsid w:val="00E66430"/>
    <w:rsid w:val="00E7430E"/>
    <w:rsid w:val="00E75460"/>
    <w:rsid w:val="00E81621"/>
    <w:rsid w:val="00E8210B"/>
    <w:rsid w:val="00E82669"/>
    <w:rsid w:val="00E8371C"/>
    <w:rsid w:val="00E84D8B"/>
    <w:rsid w:val="00E86A39"/>
    <w:rsid w:val="00E91E37"/>
    <w:rsid w:val="00E94719"/>
    <w:rsid w:val="00E9779C"/>
    <w:rsid w:val="00EA0491"/>
    <w:rsid w:val="00EA1281"/>
    <w:rsid w:val="00EA7565"/>
    <w:rsid w:val="00EB01AE"/>
    <w:rsid w:val="00EB471E"/>
    <w:rsid w:val="00EC49EE"/>
    <w:rsid w:val="00ED360A"/>
    <w:rsid w:val="00ED479F"/>
    <w:rsid w:val="00ED5B21"/>
    <w:rsid w:val="00ED64A2"/>
    <w:rsid w:val="00ED791E"/>
    <w:rsid w:val="00EE0083"/>
    <w:rsid w:val="00EE15AC"/>
    <w:rsid w:val="00EF2341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8553C"/>
    <w:rsid w:val="00F85A4A"/>
    <w:rsid w:val="00F87962"/>
    <w:rsid w:val="00F95288"/>
    <w:rsid w:val="00FA01D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3E1A8F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437ED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D12F3A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0A370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1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9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9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9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9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3E1A8F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437ED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D12F3A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0A370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1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9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9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9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9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da uplate predujam po
odluci Skupštine vjerovnika</izvorni_sadrzaj>
    <derivirana_varijabla naziv="DomainObject.Primjedba_1">Poziv vjerovnicima da uplate predujam po
odluci Skupštine vjerovnika</derivirana_varijabla>
  </DomainObject.Primjedba>
  <DomainObject.Oznaka>
    <izvorni_sadrzaj>St-489/2015-28</izvorni_sadrzaj>
    <derivirana_varijabla naziv="DomainObject.Oznaka_1">St-489/2015-28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Mladen Šestan</item>
    </izvorni_sadrzaj>
    <derivirana_varijabla naziv="DomainObject.Predmet.OstaliListFormated_1">
      <item>Snježana Čuhnil punomoćnik sudionika u postupku ALMONA d.o.o. za usluge i trgovinu u stečaju</item>
      <item>Mladen Šestan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Mladen Šestan, OIB 97235159027</item>
    </izvorni_sadrzaj>
    <derivirana_varijabla naziv="DomainObject.Predmet.OstaliListFormatedOIB_1">
      <item>Snježana Čuhnil, OIB 48201732356 punomoćnik sudionika u postupku ALMONA d.o.o. za usluge i trgovinu u stečaju</item>
      <item>Mladen Šestan, OIB 97235159027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Mladen Šestan, Samoborska 2, 10370 Velika Ostrna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Mladen Šestan, Samoborska 2, 10370 Velika Ostrna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Mladen Šestan, OIB 97235159027, Samoborska 2, 10370 Velika Ostrna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Mladen Šestan, OIB 97235159027, Samoborska 2, 10370 Velika Ostrna</item>
    </derivirana_varijabla>
  </DomainObject.Predmet.OstaliListFormatedWithAdressOIB>
  <DomainObject.Predmet.OstaliListNazivFormated>
    <izvorni_sadrzaj>
      <item>Snježana Čuhnil</item>
      <item>Mladen Šestan</item>
    </izvorni_sadrzaj>
    <derivirana_varijabla naziv="DomainObject.Predmet.OstaliListNazivFormated_1">
      <item>Snježana Čuhnil</item>
      <item>Mladen Šestan</item>
    </derivirana_varijabla>
  </DomainObject.Predmet.OstaliListNazivFormated>
  <DomainObject.Predmet.OstaliListNazivFormatedOIB>
    <izvorni_sadrzaj>
      <item>Snježana Čuhnil, OIB 48201732356</item>
      <item>Mladen Šestan, OIB 97235159027</item>
    </izvorni_sadrzaj>
    <derivirana_varijabla naziv="DomainObject.Predmet.OstaliListNazivFormatedOIB_1">
      <item>Snježana Čuhnil, OIB 48201732356</item>
      <item>Mladen Šestan, OIB 97235159027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St-489/2015-28</izvorni_sadrzaj>
    <derivirana_varijabla naziv="DomainObject.PoslovniBrojDokumenta_1">St-489/2015-28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Mladen Šestan</item>
    </izvorni_sadrzaj>
    <derivirana_varijabla naziv="DomainObject.Predmet.SudioniciListNaziv_1">
      <item>FINA Regionalni centar Zagreb</item>
      <item>ALMONA d.o.o. za usluge i trgovinu u stečaju</item>
      <item>Snježana Čuhnil</item>
      <item>Mladen Šestan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97235159027</item>
    </izvorni_sadrzaj>
    <derivirana_varijabla naziv="DomainObject.Predmet.SudioniciListNazivOIB_1">
      <item>, OIB 85821130368</item>
      <item>, OIB 71586852611</item>
      <item>, OIB 48201732356</item>
      <item>, OIB 97235159027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1422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2016-06-09T09:21:00Z</dcterms:created>
  <dc:creator>rsticn</dc:creator>
  <cp:lastModifiedBy>Ana Brlek</cp:lastModifiedBy>
  <cp:lastPrinted>2016-06-09T09:27:00Z</cp:lastPrinted>
  <dcterms:modified xmlns:xsi="http://www.w3.org/2001/XMLSchema-instance" xsi:type="dcterms:W3CDTF">2016-06-09T09:27:00Z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