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9422" w14:paraId="42d9422" w:rsidRDefault="0093397D" w:rsidP="0093397D" w:rsidR="0093397D" w:rsidRPr="0093397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3397D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252/16-17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 xml:space="preserve">Trgovački sud u Osijeku, po stečajnoj sutkinji Nadi Roso, u stečajnom dužnika </w:t>
      </w:r>
      <w:r w:rsidR="0093397D">
        <w:rPr>
          <w:b/>
        </w:rPr>
        <w:t xml:space="preserve">SOPOT TOURS d.o.o. Vinkovci, Vanje Radauša 39, OIB: 71218587470, MBS: 030060590 </w:t>
      </w:r>
      <w:r w:rsidR="0093397D" w:rsidRPr="0093397D">
        <w:t>zastupana po punomoćniku – odvjetniku Slavan Karaban iz Vinkovaca</w:t>
      </w:r>
      <w:r w:rsidRPr="0093397D">
        <w:t>, dana</w:t>
      </w:r>
      <w:r>
        <w:t xml:space="preserve"> </w:t>
      </w:r>
      <w:r w:rsidR="0093397D">
        <w:t>31. kolovoza</w:t>
      </w:r>
      <w:r>
        <w:t xml:space="preserve"> 2016. g.,                                       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A54F6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A03AD">
        <w:rPr>
          <w:b w:val="false"/>
          <w:sz w:val="24"/>
          <w:szCs w:val="24"/>
        </w:rPr>
        <w:t>Stečajno</w:t>
      </w:r>
      <w:r w:rsidR="006A03AD" w:rsidRPr="006A03AD">
        <w:rPr>
          <w:b w:val="false"/>
          <w:sz w:val="24"/>
          <w:szCs w:val="24"/>
        </w:rPr>
        <w:t>j</w:t>
      </w:r>
      <w:r w:rsidR="002C0D19" w:rsidRPr="006A03AD">
        <w:rPr>
          <w:b w:val="false"/>
          <w:sz w:val="24"/>
          <w:szCs w:val="24"/>
        </w:rPr>
        <w:t xml:space="preserve"> upravitelj</w:t>
      </w:r>
      <w:r w:rsidR="006A03AD" w:rsidRPr="006A03AD">
        <w:rPr>
          <w:b w:val="false"/>
          <w:sz w:val="24"/>
          <w:szCs w:val="24"/>
        </w:rPr>
        <w:t>ici</w:t>
      </w:r>
      <w:r w:rsidRPr="006A03AD">
        <w:rPr>
          <w:sz w:val="24"/>
          <w:szCs w:val="24"/>
        </w:rPr>
        <w:t xml:space="preserve"> </w:t>
      </w:r>
      <w:r w:rsidR="005A19B9">
        <w:rPr>
          <w:sz w:val="24"/>
          <w:szCs w:val="24"/>
        </w:rPr>
        <w:t>Vinki</w:t>
      </w:r>
      <w:r w:rsidR="005A19B9" w:rsidRPr="005A19B9">
        <w:rPr>
          <w:sz w:val="24"/>
          <w:szCs w:val="24"/>
        </w:rPr>
        <w:t xml:space="preserve"> Ivanković, Vinkovci, Sv. A. Padovanskog 5a, OIB: 75124619693</w:t>
      </w:r>
      <w:r w:rsidR="005A19B9">
        <w:rPr>
          <w:sz w:val="24"/>
          <w:szCs w:val="24"/>
        </w:rPr>
        <w:t xml:space="preserve"> </w:t>
      </w:r>
      <w:r w:rsidR="002066CF" w:rsidRPr="006A03AD">
        <w:rPr>
          <w:b w:val="false"/>
          <w:sz w:val="24"/>
          <w:szCs w:val="24"/>
        </w:rPr>
        <w:t>određuje</w:t>
      </w:r>
      <w:r w:rsidR="002066CF" w:rsidRPr="00A10D32">
        <w:rPr>
          <w:b w:val="false"/>
          <w:sz w:val="24"/>
          <w:szCs w:val="24"/>
        </w:rPr>
        <w:t xml:space="preserve">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93397D" w:rsidRPr="0093397D">
        <w:rPr>
          <w:sz w:val="24"/>
          <w:szCs w:val="24"/>
        </w:rPr>
        <w:t>SOPOT TOURS d.o.o. Vinkovci, Vanje Radauša 39, OIB: 71218587470, MBS: 030060590</w:t>
      </w:r>
      <w:r w:rsidR="0093397D">
        <w:rPr>
          <w:sz w:val="24"/>
          <w:szCs w:val="24"/>
        </w:rPr>
        <w:t xml:space="preserve"> </w:t>
      </w:r>
      <w:r w:rsidR="00A10D32" w:rsidRPr="0093397D">
        <w:rPr>
          <w:b w:val="false"/>
          <w:sz w:val="24"/>
          <w:szCs w:val="24"/>
        </w:rPr>
        <w:t xml:space="preserve">u </w:t>
      </w:r>
      <w:r w:rsidR="008F1C51">
        <w:rPr>
          <w:b w:val="false"/>
          <w:sz w:val="24"/>
          <w:szCs w:val="24"/>
        </w:rPr>
        <w:t xml:space="preserve">bruto </w:t>
      </w:r>
      <w:r w:rsidR="00A10D32">
        <w:rPr>
          <w:b w:val="false"/>
          <w:sz w:val="24"/>
          <w:szCs w:val="24"/>
        </w:rPr>
        <w:t>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F65CF2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</w:t>
      </w:r>
      <w:r w:rsidR="008F1C51">
        <w:rPr>
          <w:b w:val="false"/>
          <w:sz w:val="24"/>
          <w:szCs w:val="24"/>
        </w:rPr>
        <w:t>5</w:t>
      </w:r>
      <w:r w:rsidR="00A10D32">
        <w:rPr>
          <w:b w:val="false"/>
          <w:sz w:val="24"/>
          <w:szCs w:val="24"/>
        </w:rPr>
        <w:t>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5A19B9">
        <w:rPr>
          <w:b w:val="false"/>
          <w:sz w:val="24"/>
          <w:szCs w:val="24"/>
        </w:rPr>
        <w:t>4</w:t>
      </w:r>
      <w:r w:rsidR="00A10D32">
        <w:rPr>
          <w:b w:val="false"/>
          <w:sz w:val="24"/>
          <w:szCs w:val="24"/>
        </w:rPr>
        <w:t xml:space="preserve"> Ured</w:t>
      </w:r>
      <w:r w:rsidR="006A03AD">
        <w:rPr>
          <w:b w:val="false"/>
          <w:sz w:val="24"/>
          <w:szCs w:val="24"/>
        </w:rPr>
        <w:t xml:space="preserve">be </w:t>
      </w:r>
      <w:r w:rsidR="00A10D32" w:rsidRPr="00A54F6A">
        <w:rPr>
          <w:b w:val="false"/>
          <w:sz w:val="24"/>
          <w:szCs w:val="24"/>
        </w:rPr>
        <w:t>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</w:t>
      </w:r>
      <w:r w:rsidR="005A19B9">
        <w:rPr>
          <w:b w:val="false"/>
          <w:sz w:val="24"/>
          <w:szCs w:val="24"/>
        </w:rPr>
        <w:t>105/15</w:t>
      </w:r>
      <w:r w:rsidR="00A10D32">
        <w:rPr>
          <w:b w:val="false"/>
          <w:sz w:val="24"/>
          <w:szCs w:val="24"/>
        </w:rPr>
        <w:t>)</w:t>
      </w:r>
      <w:r w:rsidR="005A19B9">
        <w:rPr>
          <w:b w:val="false"/>
          <w:sz w:val="24"/>
          <w:szCs w:val="24"/>
        </w:rPr>
        <w:t>.</w:t>
      </w:r>
    </w:p>
    <w:p w:rsidRDefault="00A10D32" w:rsidP="00A10D32" w:rsidR="00A10D32" w:rsidRPr="005A19B9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>Nalaže se računovodstvu ovoga suda da sa kartice predmeta St-</w:t>
      </w:r>
      <w:r w:rsidR="008F1C51">
        <w:rPr>
          <w:rFonts w:hAnsi="Times New Roman" w:ascii="Times New Roman"/>
          <w:sz w:val="24"/>
          <w:szCs w:val="24"/>
          <w:lang w:val="hr-HR"/>
        </w:rPr>
        <w:t>252-16 a razliku sa kontovnika 8500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F65CF2">
        <w:rPr>
          <w:rFonts w:hAnsi="Times New Roman" w:ascii="Times New Roman"/>
          <w:sz w:val="24"/>
          <w:szCs w:val="24"/>
          <w:lang w:val="hr-HR"/>
        </w:rPr>
        <w:t>3</w:t>
      </w:r>
      <w:r w:rsidRPr="005A19B9">
        <w:rPr>
          <w:rFonts w:hAnsi="Times New Roman" w:ascii="Times New Roman"/>
          <w:sz w:val="24"/>
          <w:szCs w:val="24"/>
          <w:lang w:val="hr-HR"/>
        </w:rPr>
        <w:t>.</w:t>
      </w:r>
      <w:r w:rsidR="008F1C51">
        <w:rPr>
          <w:rFonts w:hAnsi="Times New Roman" w:ascii="Times New Roman"/>
          <w:sz w:val="24"/>
          <w:szCs w:val="24"/>
          <w:lang w:val="hr-HR"/>
        </w:rPr>
        <w:t>5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00,00 kn </w:t>
      </w:r>
      <w:r w:rsidR="005A19B9" w:rsidRPr="005A19B9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5A19B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5A19B9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j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5A19B9">
        <w:rPr>
          <w:rFonts w:hAnsi="Times New Roman" w:ascii="Times New Roman"/>
          <w:b/>
          <w:sz w:val="24"/>
          <w:szCs w:val="24"/>
        </w:rPr>
        <w:t xml:space="preserve"> </w:t>
      </w:r>
      <w:r w:rsidR="005A19B9" w:rsidRPr="005A19B9">
        <w:rPr>
          <w:rFonts w:hAnsi="Times New Roman" w:ascii="Times New Roman"/>
          <w:sz w:val="24"/>
          <w:szCs w:val="24"/>
        </w:rPr>
        <w:t>Vink</w:t>
      </w:r>
      <w:r w:rsidR="005A19B9">
        <w:rPr>
          <w:rFonts w:hAnsi="Times New Roman" w:ascii="Times New Roman"/>
          <w:sz w:val="24"/>
          <w:szCs w:val="24"/>
        </w:rPr>
        <w:t>i</w:t>
      </w:r>
      <w:r w:rsidR="005A19B9" w:rsidRPr="005A19B9">
        <w:rPr>
          <w:rFonts w:hAnsi="Times New Roman" w:ascii="Times New Roman"/>
          <w:sz w:val="24"/>
          <w:szCs w:val="24"/>
        </w:rPr>
        <w:t xml:space="preserve"> Ivanković, Vinkovci, Sv. A. Padovanskog 5a, OIB: 75124619693 </w:t>
      </w:r>
      <w:r w:rsidR="00AA006E" w:rsidRPr="005A19B9">
        <w:rPr>
          <w:rFonts w:hAnsi="Times New Roman" w:ascii="Times New Roman"/>
          <w:sz w:val="24"/>
          <w:szCs w:val="24"/>
        </w:rPr>
        <w:t>na žiro račun broj IBAN: HR</w:t>
      </w:r>
      <w:r w:rsidR="005A19B9">
        <w:rPr>
          <w:rFonts w:hAnsi="Times New Roman" w:ascii="Times New Roman"/>
          <w:sz w:val="24"/>
          <w:szCs w:val="24"/>
        </w:rPr>
        <w:t>43 2500 0093 1204 2934 0</w:t>
      </w:r>
      <w:r w:rsidRPr="005A19B9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A10D32" w:rsidP="00A10D32" w:rsidR="00A10D3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F65CF2" w:rsidP="00A10D32" w:rsidR="00F65CF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65CF2" w:rsidP="00AA006E" w:rsidR="00F65CF2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5A19B9" w:rsidR="004B6DBC" w:rsidRPr="008F1C5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Rješenjem ovog suda broj 6 St-</w:t>
      </w:r>
      <w:r w:rsidR="008F1C51">
        <w:rPr>
          <w:rFonts w:hAnsi="Times New Roman" w:ascii="Times New Roman"/>
          <w:sz w:val="24"/>
          <w:szCs w:val="24"/>
        </w:rPr>
        <w:t>252/16</w:t>
      </w:r>
      <w:r w:rsidRPr="00F65CF2">
        <w:rPr>
          <w:rFonts w:hAnsi="Times New Roman" w:ascii="Times New Roman"/>
          <w:sz w:val="24"/>
          <w:szCs w:val="24"/>
        </w:rPr>
        <w:t xml:space="preserve"> od </w:t>
      </w:r>
      <w:r w:rsidR="008F1C51">
        <w:rPr>
          <w:rFonts w:hAnsi="Times New Roman" w:ascii="Times New Roman"/>
          <w:sz w:val="24"/>
          <w:szCs w:val="24"/>
        </w:rPr>
        <w:t>10. veljače</w:t>
      </w:r>
      <w:r w:rsidR="00F65CF2" w:rsidRPr="00F65CF2">
        <w:rPr>
          <w:rFonts w:hAnsi="Times New Roman" w:ascii="Times New Roman"/>
          <w:sz w:val="24"/>
          <w:szCs w:val="24"/>
        </w:rPr>
        <w:t xml:space="preserve"> 2016. g.</w:t>
      </w:r>
      <w:r w:rsidRPr="00F65CF2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pokrenut je </w:t>
      </w:r>
      <w:r w:rsidRPr="008F1C51">
        <w:rPr>
          <w:rFonts w:hAnsi="Times New Roman" w:ascii="Times New Roman"/>
          <w:sz w:val="24"/>
          <w:szCs w:val="24"/>
        </w:rPr>
        <w:t xml:space="preserve">prethodni postupak radi utvrđivanja uvjeta za otvaranje stečajnog postupka nad dužnikom </w:t>
      </w:r>
      <w:r w:rsidR="008F1C51" w:rsidRPr="008F1C51">
        <w:rPr>
          <w:rFonts w:hAnsi="Times New Roman" w:ascii="Times New Roman"/>
          <w:sz w:val="24"/>
          <w:szCs w:val="24"/>
        </w:rPr>
        <w:t xml:space="preserve">SOPOT TOURS d.o.o. Vinkovci, Vanje Radauša 39, OIB: 71218587470, MBS: 030060590 </w:t>
      </w:r>
      <w:r w:rsidRPr="008F1C51">
        <w:rPr>
          <w:rFonts w:hAnsi="Times New Roman" w:ascii="Times New Roman"/>
          <w:sz w:val="24"/>
          <w:szCs w:val="24"/>
        </w:rPr>
        <w:t xml:space="preserve">te je </w:t>
      </w:r>
      <w:r w:rsidR="005A19B9" w:rsidRPr="008F1C51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8F1C51">
        <w:rPr>
          <w:rFonts w:hAnsi="Times New Roman" w:ascii="Times New Roman"/>
          <w:sz w:val="24"/>
          <w:szCs w:val="24"/>
        </w:rPr>
        <w:t>za privremen</w:t>
      </w:r>
      <w:r w:rsidR="004B6DBC" w:rsidRPr="008F1C51">
        <w:rPr>
          <w:rFonts w:hAnsi="Times New Roman" w:ascii="Times New Roman"/>
          <w:sz w:val="24"/>
          <w:szCs w:val="24"/>
        </w:rPr>
        <w:t>u</w:t>
      </w:r>
      <w:r w:rsidRPr="008F1C51">
        <w:rPr>
          <w:rFonts w:hAnsi="Times New Roman" w:ascii="Times New Roman"/>
          <w:sz w:val="24"/>
          <w:szCs w:val="24"/>
        </w:rPr>
        <w:t xml:space="preserve"> stečajn</w:t>
      </w:r>
      <w:r w:rsidR="004B6DBC" w:rsidRPr="008F1C51">
        <w:rPr>
          <w:rFonts w:hAnsi="Times New Roman" w:ascii="Times New Roman"/>
          <w:sz w:val="24"/>
          <w:szCs w:val="24"/>
        </w:rPr>
        <w:t>u</w:t>
      </w:r>
      <w:r w:rsidRPr="008F1C51">
        <w:rPr>
          <w:rFonts w:hAnsi="Times New Roman" w:ascii="Times New Roman"/>
          <w:sz w:val="24"/>
          <w:szCs w:val="24"/>
        </w:rPr>
        <w:t xml:space="preserve"> upravitelj</w:t>
      </w:r>
      <w:r w:rsidR="004B6DBC" w:rsidRPr="008F1C51">
        <w:rPr>
          <w:rFonts w:hAnsi="Times New Roman" w:ascii="Times New Roman"/>
          <w:sz w:val="24"/>
          <w:szCs w:val="24"/>
        </w:rPr>
        <w:t>icu</w:t>
      </w:r>
      <w:r w:rsidRPr="008F1C51">
        <w:rPr>
          <w:rFonts w:hAnsi="Times New Roman" w:ascii="Times New Roman"/>
          <w:sz w:val="24"/>
          <w:szCs w:val="24"/>
        </w:rPr>
        <w:t xml:space="preserve"> imenovan</w:t>
      </w:r>
      <w:r w:rsidR="004B6DBC" w:rsidRPr="008F1C51">
        <w:rPr>
          <w:rFonts w:hAnsi="Times New Roman" w:ascii="Times New Roman"/>
          <w:sz w:val="24"/>
          <w:szCs w:val="24"/>
        </w:rPr>
        <w:t xml:space="preserve">a </w:t>
      </w:r>
      <w:r w:rsidR="005A19B9" w:rsidRPr="008F1C51">
        <w:rPr>
          <w:rFonts w:hAnsi="Times New Roman" w:ascii="Times New Roman"/>
          <w:sz w:val="24"/>
          <w:szCs w:val="24"/>
        </w:rPr>
        <w:t>Vinka Ivanković iz Vinkovaca</w:t>
      </w:r>
      <w:r w:rsidR="004B6DBC" w:rsidRPr="008F1C51">
        <w:rPr>
          <w:rFonts w:hAnsi="Times New Roman" w:ascii="Times New Roman"/>
          <w:sz w:val="24"/>
          <w:szCs w:val="24"/>
        </w:rPr>
        <w:t>.</w:t>
      </w: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8325C" w:rsidR="0058325C" w:rsidRPr="0093397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8325C" w:rsidRPr="0093397D">
        <w:rPr>
          <w:rFonts w:hAnsi="Times New Roman" w:ascii="Times New Roman"/>
          <w:sz w:val="24"/>
          <w:szCs w:val="24"/>
        </w:rPr>
        <w:t>Broj: 6 St-</w:t>
      </w:r>
      <w:r w:rsidR="0058325C">
        <w:rPr>
          <w:rFonts w:hAnsi="Times New Roman" w:ascii="Times New Roman"/>
          <w:sz w:val="24"/>
          <w:szCs w:val="24"/>
        </w:rPr>
        <w:t>252/16-17</w:t>
      </w:r>
    </w:p>
    <w:p w:rsidRDefault="00F65CF2" w:rsidP="00F65CF2" w:rsidR="00F65CF2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86293E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58325C">
        <w:rPr>
          <w:rFonts w:hAnsi="Times New Roman" w:ascii="Times New Roman"/>
          <w:sz w:val="24"/>
          <w:szCs w:val="24"/>
        </w:rPr>
        <w:t>7. ožujka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58325C">
        <w:rPr>
          <w:rFonts w:hAnsi="Times New Roman" w:ascii="Times New Roman"/>
          <w:sz w:val="24"/>
          <w:szCs w:val="24"/>
        </w:rPr>
        <w:t xml:space="preserve">22. ožujka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58325C">
        <w:rPr>
          <w:rFonts w:hAnsi="Times New Roman" w:ascii="Times New Roman"/>
          <w:sz w:val="24"/>
          <w:szCs w:val="24"/>
        </w:rPr>
        <w:t>12.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58325C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58325C">
        <w:rPr>
          <w:rFonts w:hAnsi="Times New Roman" w:ascii="Times New Roman"/>
          <w:sz w:val="24"/>
          <w:szCs w:val="24"/>
          <w:lang w:val="hr-HR"/>
        </w:rPr>
        <w:t>31. kolovoza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5A19B9">
        <w:rPr>
          <w:rFonts w:hAnsi="Times New Roman" w:ascii="Times New Roman"/>
          <w:sz w:val="24"/>
          <w:szCs w:val="24"/>
        </w:rPr>
        <w:t xml:space="preserve">Vinka Ivanković </w:t>
      </w:r>
      <w:r w:rsidR="005A19B9" w:rsidRPr="005A19B9">
        <w:rPr>
          <w:rFonts w:hAnsi="Times New Roman" w:ascii="Times New Roman"/>
          <w:sz w:val="24"/>
          <w:szCs w:val="24"/>
        </w:rPr>
        <w:t>Vinkovci, Sv. A. Padovanskog 5a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8325C">
        <w:rPr>
          <w:rFonts w:hAnsi="Times New Roman" w:ascii="Times New Roman"/>
          <w:sz w:val="24"/>
          <w:szCs w:val="24"/>
        </w:rPr>
        <w:t>31.9.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F65CF2" w:rsidR="00594D7A" w:rsidRPr="00594D7A">
      <w:pPr>
        <w:pStyle w:val="Bezproreda1"/>
        <w:ind w:hanging="678" w:left="723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r w:rsidR="00594D7A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594D7A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093" w:rsidP="00F427F2" w:rsidR="00917093">
      <w:pPr>
        <w:spacing w:lineRule="auto" w:line="240" w:after="0"/>
      </w:pPr>
      <w:r>
        <w:separator/>
      </w:r>
    </w:p>
  </w:endnote>
  <w:endnote w:id="0" w:type="continuationSeparator">
    <w:p w:rsidRDefault="00917093" w:rsidP="00F427F2" w:rsidR="009170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093" w:rsidP="00F427F2" w:rsidR="00917093">
      <w:pPr>
        <w:spacing w:lineRule="auto" w:line="240" w:after="0"/>
      </w:pPr>
      <w:r>
        <w:separator/>
      </w:r>
    </w:p>
  </w:footnote>
  <w:footnote w:id="0" w:type="continuationSeparator">
    <w:p w:rsidRDefault="00917093" w:rsidP="00F427F2" w:rsidR="009170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098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65D1F"/>
    <w:rsid w:val="00876B41"/>
    <w:rsid w:val="008847B6"/>
    <w:rsid w:val="00887529"/>
    <w:rsid w:val="008B41BC"/>
    <w:rsid w:val="008C6C0E"/>
    <w:rsid w:val="008D6FC8"/>
    <w:rsid w:val="008F1C51"/>
    <w:rsid w:val="0090044B"/>
    <w:rsid w:val="00917093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E24FCD"/>
    <w:rsid w:val="00E32CE3"/>
    <w:rsid w:val="00E516BE"/>
    <w:rsid w:val="00E6761F"/>
    <w:rsid w:val="00E94CF4"/>
    <w:rsid w:val="00E958DF"/>
    <w:rsid w:val="00E96EFB"/>
    <w:rsid w:val="00EB098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B09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9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B09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9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SOPOT TOURS d.o.o. turističke usluge i promet nekretnina</izvorni_sadrzaj>
    <derivirana_varijabla naziv="DomainObject.Predmet.ProtustrankaFormated_1">  SOPOT TOURS d.o.o. turističke usluge i promet nekretnina</derivirana_varijabla>
  </DomainObject.Predmet.ProtustrankaFormated>
  <DomainObject.Predmet.ProtustrankaFormatedOIB>
    <izvorni_sadrzaj>  SOPOT TOURS d.o.o. turističke usluge i promet nekretnina, OIB 71218587470</izvorni_sadrzaj>
    <derivirana_varijabla naziv="DomainObject.Predmet.ProtustrankaFormatedOIB_1">  SOPOT TOURS d.o.o. turističke usluge i promet nekretnina, OIB 71218587470</derivirana_varijabla>
  </DomainObject.Predmet.ProtustrankaFormatedOIB>
  <DomainObject.Predmet.ProtustrankaFormatedWithAdress>
    <izvorni_sadrzaj> SOPOT TOURS d.o.o. turističke usluge i promet nekretnina, Vanje Radauša 39, 32100 Vinkovci</izvorni_sadrzaj>
    <derivirana_varijabla naziv="DomainObject.Predmet.ProtustrankaFormatedWithAdress_1"> SOPOT TOURS d.o.o. turističke usluge i promet nekretnina, Vanje Radauša 39, 32100 Vinkovci</derivirana_varijabla>
  </DomainObject.Predmet.ProtustrankaFormatedWithAdress>
  <DomainObject.Predmet.ProtustrankaFormatedWithAdressOIB>
    <izvorni_sadrzaj> SOPOT TOURS d.o.o. turističke usluge i promet nekretnina, OIB 71218587470, Vanje Radauša 39, 32100 Vinkovci</izvorni_sadrzaj>
    <derivirana_varijabla naziv="DomainObject.Predmet.ProtustrankaFormatedWithAdressOIB_1"> SOPOT TOURS d.o.o. turističke usluge i promet nekretnina, OIB 71218587470, Vanje Radauša 39, 32100 Vinkovci</derivirana_varijabla>
  </DomainObject.Predmet.ProtustrankaFormatedWithAdressOIB>
  <DomainObject.Predmet.ProtustrankaWithAdress>
    <izvorni_sadrzaj>SOPOT TOURS d.o.o. turističke usluge i promet nekretnina Vanje Radauša 39, 32100 Vinkovci</izvorni_sadrzaj>
    <derivirana_varijabla naziv="DomainObject.Predmet.ProtustrankaWithAdress_1">SOPOT TOURS d.o.o. turističke usluge i promet nekretnina Vanje Radauša 39, 32100 Vinkovci</derivirana_varijabla>
  </DomainObject.Predmet.ProtustrankaWithAdress>
  <DomainObject.Predmet.ProtustrankaWithAdressOIB>
    <izvorni_sadrzaj>SOPOT TOURS d.o.o. turističke usluge i promet nekretnina, OIB 71218587470, Vanje Radauša 39, 32100 Vinkovci</izvorni_sadrzaj>
    <derivirana_varijabla naziv="DomainObject.Predmet.ProtustrankaWithAdressOIB_1">SOPOT TOURS d.o.o. turističke usluge i promet nekretnina, OIB 71218587470, Vanje Radauša 39, 32100 Vinkovci</derivirana_varijabla>
  </DomainObject.Predmet.ProtustrankaWithAdressOIB>
  <DomainObject.Predmet.ProtustrankaNazivFormated>
    <izvorni_sadrzaj>SOPOT TOURS d.o.o. turističke usluge i promet nekretnina</izvorni_sadrzaj>
    <derivirana_varijabla naziv="DomainObject.Predmet.ProtustrankaNazivFormated_1">SOPOT TOURS d.o.o. turističke usluge i promet nekretnina</derivirana_varijabla>
  </DomainObject.Predmet.ProtustrankaNazivFormated>
  <DomainObject.Predmet.ProtustrankaNazivFormatedOIB>
    <izvorni_sadrzaj>SOPOT TOURS d.o.o. turističke usluge i promet nekretnina, OIB 71218587470</izvorni_sadrzaj>
    <derivirana_varijabla naziv="DomainObject.Predmet.ProtustrankaNazivFormatedOIB_1">SOPOT TOURS d.o.o. turističke usluge i promet nekretnina, OIB 71218587470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SOPOT TOURS d.o.o. turističke usluge i promet nekretnina</item>
    </izvorni_sadrzaj>
    <derivirana_varijabla naziv="DomainObject.Predmet.ProtuStrankaListFormated_1">
      <item>SOPOT TOURS d.o.o. turističke usluge i promet nekretnina</item>
    </derivirana_varijabla>
  </DomainObject.Predmet.ProtuStrankaListFormated>
  <DomainObject.Predmet.ProtuStrankaListFormatedOIB>
    <izvorni_sadrzaj>
      <item>SOPOT TOURS d.o.o. turističke usluge i promet nekretnina, OIB 71218587470</item>
    </izvorni_sadrzaj>
    <derivirana_varijabla naziv="DomainObject.Predmet.ProtuStrankaListFormatedOIB_1">
      <item>SOPOT TOURS d.o.o. turističke usluge i promet nekretnina, OIB 71218587470</item>
    </derivirana_varijabla>
  </DomainObject.Predmet.ProtuStrankaListFormatedOIB>
  <DomainObject.Predmet.ProtuStrankaListFormatedWithAdress>
    <izvorni_sadrzaj>
      <item>SOPOT TOURS d.o.o. turističke usluge i promet nekretnina, Vanje Radauša 39, 32100 Vinkovci</item>
    </izvorni_sadrzaj>
    <derivirana_varijabla naziv="DomainObject.Predmet.ProtuStrankaListFormatedWithAdress_1">
      <item>SOPOT TOURS d.o.o. turističke usluge i promet nekretnina, Vanje Radauša 39, 32100 Vinkovci</item>
    </derivirana_varijabla>
  </DomainObject.Predmet.ProtuStrankaListFormatedWithAdress>
  <DomainObject.Predmet.ProtuStrankaListFormatedWithAdressOIB>
    <izvorni_sadrzaj>
      <item>SOPOT TOURS d.o.o. turističke usluge i promet nekretnina, OIB 71218587470, Vanje Radauša 39, 32100 Vinkovci</item>
    </izvorni_sadrzaj>
    <derivirana_varijabla naziv="DomainObject.Predmet.ProtuStrankaListFormatedWithAdressOIB_1">
      <item>SOPOT TOURS d.o.o. turističke usluge i promet nekretnina, OIB 71218587470, Vanje Radauša 39, 32100 Vinkovci</item>
    </derivirana_varijabla>
  </DomainObject.Predmet.ProtuStrankaListFormatedWithAdressOIB>
  <DomainObject.Predmet.ProtuStrankaListNazivFormated>
    <izvorni_sadrzaj>
      <item>SOPOT TOURS d.o.o. turističke usluge i promet nekretnina</item>
    </izvorni_sadrzaj>
    <derivirana_varijabla naziv="DomainObject.Predmet.ProtuStrankaListNazivFormated_1">
      <item>SOPOT TOURS d.o.o. turističke usluge i promet nekretnina</item>
    </derivirana_varijabla>
  </DomainObject.Predmet.ProtuStrankaListNazivFormated>
  <DomainObject.Predmet.ProtuStrankaListNazivFormatedOIB>
    <izvorni_sadrzaj>
      <item>SOPOT TOURS d.o.o. turističke usluge i promet nekretnina, OIB 71218587470</item>
    </izvorni_sadrzaj>
    <derivirana_varijabla naziv="DomainObject.Predmet.ProtuStrankaListNazivFormatedOIB_1">
      <item>SOPOT TOURS d.o.o. turističke usluge i promet nekretnina, OIB 71218587470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SOPOT TOURS d.o.o. turističke usluge i promet nekretnina</izvorni_sadrzaj>
    <derivirana_varijabla naziv="DomainObject.Predmet.ProtustrankaIDrugi_1">SOPOT TOURS d.o.o. turističke usluge i promet nekretnina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SOPOT TOURS d.o.o. turističke usluge i promet nekretnina, OIB 71218587470, Vanje Radauša 39, 32100 Vinkovci</izvorni_sadrzaj>
    <derivirana_varijabla naziv="DomainObject.Predmet.ProtustrankaIDrugiAdressOIB_1">SOPOT TOURS d.o.o. turističke usluge i promet nekretnina, OIB 71218587470, Vanje Radauša 39,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SOPOT TOURS d.o.o. turističke usluge i promet nekretnina</item>
      <item>RH MF POREZNA UPRAVA VUKOVAR</item>
    </izvorni_sadrzaj>
    <derivirana_varijabla naziv="DomainObject.Predmet.SudioniciListNaziv_1">
      <item>SOPOT TOURS d.o.o. turističke usluge i promet nekretnina</item>
      <item>RH MF POREZNA UPRAVA VUKOVAR</item>
    </derivirana_varijabla>
  </DomainObject.Predmet.SudioniciListNaziv>
  <DomainObject.Predmet.SudioniciListAdressOIB>
    <izvorni_sadrzaj>
      <item>SOPOT TOURS d.o.o. turističke usluge i promet nekretnina, OIB 71218587470, Vanje Radauša 39,32100 Vinkovci</item>
      <item>RH MF POREZNA UPRAVA VUKOVAR, OIB 18683136487</item>
    </izvorni_sadrzaj>
    <derivirana_varijabla naziv="DomainObject.Predmet.SudioniciListAdressOIB_1">
      <item>SOPOT TOURS d.o.o. turističke usluge i promet nekretnina, OIB 71218587470, Vanje Radauša 39,32100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71218587470</item>
      <item>, OIB 18683136487</item>
    </izvorni_sadrzaj>
    <derivirana_varijabla naziv="DomainObject.Predmet.SudioniciListNazivOIB_1">
      <item>, OIB 71218587470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FA7D5-29EF-4D93-83C9-51D09B89C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539</properties:Words>
  <properties:Characters>3046</properties:Characters>
  <properties:Lines>141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2016-08-31T07:17:00Z</dcterms:created>
  <dc:creator>Blanka</dc:creator>
  <cp:lastModifiedBy>Danijela Sekulić</cp:lastModifiedBy>
  <cp:lastPrinted>2016-08-31T07:16:00Z</cp:lastPrinted>
  <dcterms:modified xmlns:xsi="http://www.w3.org/2001/XMLSchema-instance" xsi:type="dcterms:W3CDTF">2016-08-31T07:23:00Z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