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4d50aa" w14:paraId="14d50aa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554DF4">
        <w:rPr>
          <w:b/>
          <w:lang w:val="hr-HR"/>
        </w:rPr>
        <w:t>1415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554DF4">
        <w:rPr>
          <w:lang w:val="hr-HR"/>
        </w:rPr>
        <w:t>GRANIT PRANJIĆ d.o.o. Solin, A. Starčevića 33, OIB: 54521146931, MBS: 060240982</w:t>
      </w:r>
      <w:r w:rsidR="001D69E5">
        <w:rPr>
          <w:lang w:val="hr-HR"/>
        </w:rPr>
        <w:t xml:space="preserve">, dana </w:t>
      </w:r>
      <w:r w:rsidR="003616FC">
        <w:rPr>
          <w:lang w:val="hr-HR"/>
        </w:rPr>
        <w:t>10</w:t>
      </w:r>
      <w:r w:rsidR="00204791">
        <w:rPr>
          <w:lang w:val="hr-HR"/>
        </w:rPr>
        <w:t xml:space="preserve">. </w:t>
      </w:r>
      <w:r w:rsidR="00B50450">
        <w:rPr>
          <w:lang w:val="hr-HR"/>
        </w:rPr>
        <w:t>travnja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>
      <w:pPr>
        <w:rPr>
          <w:lang w:val="hr-HR"/>
        </w:rPr>
      </w:pPr>
    </w:p>
    <w:p w:rsidRDefault="001D69E5" w:rsidP="00D4027A" w:rsidR="001D69E5" w:rsidRPr="00FA2E5A">
      <w:pPr>
        <w:rPr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554DF4">
        <w:rPr>
          <w:lang w:val="hr-HR"/>
        </w:rPr>
        <w:t>GRANIT PRANJIĆ d.o.o. Solin, A. Starčevića 33, OIB: 54521146931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B3375C">
        <w:rPr>
          <w:lang w:val="hr-HR"/>
        </w:rPr>
        <w:t>1</w:t>
      </w:r>
      <w:r w:rsidR="00554DF4">
        <w:rPr>
          <w:lang w:val="hr-HR"/>
        </w:rPr>
        <w:t>0</w:t>
      </w:r>
      <w:r w:rsidR="00EF59B0">
        <w:rPr>
          <w:lang w:val="hr-HR"/>
        </w:rPr>
        <w:t>.06.2016</w:t>
      </w:r>
      <w:r>
        <w:rPr>
          <w:lang w:val="hr-HR"/>
        </w:rPr>
        <w:t>. god.</w:t>
      </w:r>
      <w:r w:rsidR="00966AF3">
        <w:rPr>
          <w:lang w:val="hr-HR"/>
        </w:rPr>
        <w:t>, na temelju odredbe čl. 444.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554DF4">
        <w:rPr>
          <w:lang w:val="hr-HR"/>
        </w:rPr>
        <w:t>GRANIT PRANJIĆ d.o.o. Solin, A. Starčevića 33</w:t>
      </w:r>
      <w:r>
        <w:rPr>
          <w:lang w:val="hr-HR"/>
        </w:rPr>
        <w:t>.</w:t>
      </w:r>
    </w:p>
    <w:p w:rsidRDefault="001D69E5" w:rsidP="001D69E5" w:rsidR="001D69E5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>da dužnik na dan 1. rujna 2015.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554DF4">
        <w:rPr>
          <w:lang w:val="hr-HR"/>
        </w:rPr>
        <w:t>1713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554DF4">
        <w:rPr>
          <w:lang w:val="hr-HR"/>
        </w:rPr>
        <w:t>546.848,67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EF59B0">
        <w:rPr>
          <w:lang w:val="hr-HR"/>
        </w:rPr>
        <w:t>1</w:t>
      </w:r>
      <w:r w:rsidR="00B3375C">
        <w:rPr>
          <w:lang w:val="hr-HR"/>
        </w:rPr>
        <w:t>8</w:t>
      </w:r>
      <w:r w:rsidR="00EF59B0">
        <w:rPr>
          <w:lang w:val="hr-HR"/>
        </w:rPr>
        <w:t>. siječnja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B50450" w:rsidP="00B50450" w:rsidR="00B50450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>pravovremeno, dana 27. siječnja 2017</w:t>
      </w:r>
      <w:r w:rsidRPr="00874DE6">
        <w:rPr>
          <w:lang w:val="hr-HR"/>
        </w:rPr>
        <w:t>. godine</w:t>
      </w:r>
      <w:r>
        <w:rPr>
          <w:lang w:val="hr-HR"/>
        </w:rPr>
        <w:t>,</w:t>
      </w:r>
      <w:r w:rsidRPr="00874DE6">
        <w:rPr>
          <w:lang w:val="hr-HR"/>
        </w:rPr>
        <w:t xml:space="preserve">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, navodeći da prema dužniku </w:t>
      </w:r>
      <w:r w:rsidRPr="00874DE6">
        <w:rPr>
          <w:lang w:val="hr-HR"/>
        </w:rPr>
        <w:t xml:space="preserve">ima </w:t>
      </w:r>
      <w:r>
        <w:rPr>
          <w:lang w:val="hr-HR"/>
        </w:rPr>
        <w:t>tražbinu</w:t>
      </w:r>
      <w:r w:rsidRPr="00874DE6">
        <w:rPr>
          <w:lang w:val="hr-HR"/>
        </w:rPr>
        <w:t xml:space="preserve"> u iznosu od </w:t>
      </w:r>
      <w:r>
        <w:rPr>
          <w:lang w:val="hr-HR"/>
        </w:rPr>
        <w:t>434.855,47 kn, koja se temelji na knjigovodstvenom i kontrolnom praćenju stanja računa dužnika kao poreznog obveznika i koju tražbinu dužnik nije podmirio. U privitku tog prijedloga, a kao dokaz vjerojatnosti postojanja tražbine prema dužniku, predlagatelj je dostavio podatke Porezne uprave o stanju računa dužnika kao poreznog obveznika na dan 19. siječnja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>, a isto tako je dostavio i</w:t>
      </w:r>
      <w:r w:rsidRPr="00874DE6">
        <w:rPr>
          <w:lang w:val="hr-HR"/>
        </w:rPr>
        <w:t xml:space="preserve"> </w:t>
      </w:r>
      <w:r>
        <w:rPr>
          <w:lang w:val="hr-HR"/>
        </w:rPr>
        <w:t xml:space="preserve">godišnji financijski izvještaj dužnika za 2010. godinu. </w:t>
      </w:r>
    </w:p>
    <w:p w:rsidRDefault="00204791" w:rsidP="00B50450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B50450" w:rsidP="00B50450" w:rsidR="00B50450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B50450" w:rsidP="00B50450" w:rsidR="00B50450" w:rsidRPr="00874DE6">
      <w:pPr>
        <w:jc w:val="both"/>
        <w:rPr>
          <w:lang w:val="hr-HR"/>
        </w:rPr>
      </w:pPr>
    </w:p>
    <w:p w:rsidRDefault="00B50450" w:rsidP="00B50450" w:rsidR="00B50450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3616FC">
        <w:rPr>
          <w:lang w:val="hr-HR"/>
        </w:rPr>
        <w:t>10</w:t>
      </w:r>
      <w:r>
        <w:rPr>
          <w:lang w:val="hr-HR"/>
        </w:rPr>
        <w:t>. travnja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874DE6"/>
    <w:p w:rsidRDefault="00204791" w:rsidP="00204791" w:rsidR="00204791" w:rsidRPr="00874DE6"/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B50450">
      <w:pPr>
        <w:jc w:val="both"/>
        <w:rPr>
          <w:sz w:val="32"/>
          <w:szCs w:val="32"/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B50450" w:rsidR="00E14AE2" w:rsidRPr="00FA2E5A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72665C" w:rsidRPr="0072665C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554DF4">
      <w:t>1415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616FC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2665C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C4892"/>
    <w:rsid w:val="00B3375C"/>
    <w:rsid w:val="00B347F0"/>
    <w:rsid w:val="00B50450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4AE2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2665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2665C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2665C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2665C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2665C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2665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2665C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72665C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72665C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72665C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1415</izvorni_sadrzaj>
    <derivirana_varijabla naziv="DomainObject.Predmet.Broj_1">1415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lipnja 2016.</izvorni_sadrzaj>
    <derivirana_varijabla naziv="DomainObject.Predmet.DatumOsnivanja_1">15.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St-1415/2016</izvorni_sadrzaj>
    <derivirana_varijabla naziv="DomainObject.Predmet.OznakaBroj_1">St-1415/2016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otustrankaFormated>
    <izvorni_sadrzaj>  GRANIT PRANJIĆ d.o.o. za proizvodnju i obradu kamena</izvorni_sadrzaj>
    <derivirana_varijabla naziv="DomainObject.Predmet.ProtustrankaFormated_1">  GRANIT PRANJIĆ d.o.o. za proizvodnju i obradu kamena</derivirana_varijabla>
  </DomainObject.Predmet.ProtustrankaFormated>
  <DomainObject.Predmet.ProtustrankaFormatedOIB>
    <izvorni_sadrzaj>  GRANIT PRANJIĆ d.o.o. za proizvodnju i obradu kamena, OIB 54521146931</izvorni_sadrzaj>
    <derivirana_varijabla naziv="DomainObject.Predmet.ProtustrankaFormatedOIB_1">  GRANIT PRANJIĆ d.o.o. za proizvodnju i obradu kamena, OIB 54521146931</derivirana_varijabla>
  </DomainObject.Predmet.ProtustrankaFormatedOIB>
  <DomainObject.Predmet.ProtustrankaFormatedWithAdress>
    <izvorni_sadrzaj> GRANIT PRANJIĆ d.o.o. za proizvodnju i obradu kamena, A. Starčevića 33, 21210 Solin</izvorni_sadrzaj>
    <derivirana_varijabla naziv="DomainObject.Predmet.ProtustrankaFormatedWithAdress_1"> GRANIT PRANJIĆ d.o.o. za proizvodnju i obradu kamena, A. Starčevića 33, 21210 Solin</derivirana_varijabla>
  </DomainObject.Predmet.ProtustrankaFormatedWithAdress>
  <DomainObject.Predmet.ProtustrankaFormatedWithAdressOIB>
    <izvorni_sadrzaj> GRANIT PRANJIĆ d.o.o. za proizvodnju i obradu kamena, OIB 54521146931, A. Starčevića 33, 21210 Solin</izvorni_sadrzaj>
    <derivirana_varijabla naziv="DomainObject.Predmet.ProtustrankaFormatedWithAdressOIB_1"> GRANIT PRANJIĆ d.o.o. za proizvodnju i obradu kamena, OIB 54521146931, A. Starčevića 33, 21210 Solin</derivirana_varijabla>
  </DomainObject.Predmet.ProtustrankaFormatedWithAdressOIB>
  <DomainObject.Predmet.ProtustrankaWithAdress>
    <izvorni_sadrzaj>GRANIT PRANJIĆ d.o.o. za proizvodnju i obradu kamena A. Starčevića 33, 21210 Solin</izvorni_sadrzaj>
    <derivirana_varijabla naziv="DomainObject.Predmet.ProtustrankaWithAdress_1">GRANIT PRANJIĆ d.o.o. za proizvodnju i obradu kamena A. Starčevića 33, 21210 Solin</derivirana_varijabla>
  </DomainObject.Predmet.ProtustrankaWithAdress>
  <DomainObject.Predmet.ProtustrankaWithAdressOIB>
    <izvorni_sadrzaj>GRANIT PRANJIĆ d.o.o. za proizvodnju i obradu kamena, OIB 54521146931, A. Starčevića 33, 21210 Solin</izvorni_sadrzaj>
    <derivirana_varijabla naziv="DomainObject.Predmet.ProtustrankaWithAdressOIB_1">GRANIT PRANJIĆ d.o.o. za proizvodnju i obradu kamena, OIB 54521146931, A. Starčevića 33, 21210 Solin</derivirana_varijabla>
  </DomainObject.Predmet.ProtustrankaWithAdressOIB>
  <DomainObject.Predmet.ProtustrankaNazivFormated>
    <izvorni_sadrzaj>GRANIT PRANJIĆ d.o.o. za proizvodnju i obradu kamena</izvorni_sadrzaj>
    <derivirana_varijabla naziv="DomainObject.Predmet.ProtustrankaNazivFormated_1">GRANIT PRANJIĆ d.o.o. za proizvodnju i obradu kamena</derivirana_varijabla>
  </DomainObject.Predmet.ProtustrankaNazivFormated>
  <DomainObject.Predmet.ProtustrankaNazivFormatedOIB>
    <izvorni_sadrzaj>GRANIT PRANJIĆ d.o.o. za proizvodnju i obradu kamena, OIB 54521146931</izvorni_sadrzaj>
    <derivirana_varijabla naziv="DomainObject.Predmet.ProtustrankaNazivFormatedOIB_1">GRANIT PRANJIĆ d.o.o. za proizvodnju i obradu kamena, OIB 54521146931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ODVJETNIŠTVO</izvorni_sadrzaj>
    <derivirana_varijabla naziv="DomainObject.Predmet.StrankaFormated_1">  FINANCIJSKA AGENCIJA, RC SPLIT; ŽUPANIJSKO DRŽAVNO ODVJETNIŠTVO</derivirana_varijabla>
  </DomainObject.Predmet.StrankaFormated>
  <DomainObject.Predmet.StrankaFormatedOIB>
    <izvorni_sadrzaj>  FINANCIJSKA AGENCIJA, RC SPLIT, OIB 85821130368; ŽUPANIJSKO DRŽAVNO ODVJETNIŠTVO, OIB 70793241859</izvorni_sadrzaj>
    <derivirana_varijabla naziv="DomainObject.Predmet.StrankaFormatedOIB_1">  FINANCIJSKA AGENCIJA, RC SPLIT, OIB 85821130368; ŽUPANIJSKO DRŽAVNO ODVJETNIŠTVO, OIB 70793241859</derivirana_varijabla>
  </DomainObject.Predmet.StrankaFormatedOIB>
  <DomainObject.Predmet.StrankaFormatedWithAdress>
    <izvorni_sadrzaj> FINANCIJSKA AGENCIJA, RC SPLIT, Mažuranićevo šetalište 24 b, 21000 Split; ŽUPANIJSKO DRŽAVNO ODVJETNIŠTVO, Gundulićeva 29a, 21000 Split</izvorni_sadrzaj>
    <derivirana_varijabla naziv="DomainObject.Predmet.StrankaFormatedWithAdress_1"> FINANCIJSKA AGENCIJA, RC SPLIT, Mažuranićevo šetalište 24 b, 21000 Split; ŽUPANIJSKO DRŽAVNO ODVJETNIŠTVO, Gundulićeva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ODVJETNIŠTVO, OIB 70793241859, Gundulićeva 29a, 21000 Split</izvorni_sadrzaj>
    <derivirana_varijabla naziv="DomainObject.Predmet.StrankaFormatedWithAdressOIB_1"> FINANCIJSKA AGENCIJA, RC SPLIT, OIB 85821130368, Mažuranićevo šetalište 24 b, 21000 Split; ŽUPANIJSKO DRŽAVNO ODVJETNIŠTVO, OIB 70793241859, Gundulićeva 29a, 21000 Split</derivirana_varijabla>
  </DomainObject.Predmet.StrankaFormatedWithAdressOIB>
  <DomainObject.Predmet.StrankaWithAdress>
    <izvorni_sadrzaj>FINANCIJSKA AGENCIJA, RC SPLIT Mažuranićevo šetalište 24 b,21000 Split,ŽUPANIJSKO DRŽAVNO ODVJETNIŠTVO Gundulićeva 29a,21000 Split</izvorni_sadrzaj>
    <derivirana_varijabla naziv="DomainObject.Predmet.StrankaWithAdress_1">FINANCIJSKA AGENCIJA, RC SPLIT Mažuranićevo šetalište 24 b,21000 Split,ŽUPANIJSKO DRŽAVNO ODVJETNIŠTVO Gundulićeva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ODVJETNIŠTVO, OIB 70793241859, Gundulićeva 29a,21000 Split</izvorni_sadrzaj>
    <derivirana_varijabla naziv="DomainObject.Predmet.StrankaWithAdressOIB_1">FINANCIJSKA AGENCIJA, RC SPLIT, OIB 85821130368, Mažuranićevo šetalište 24 b,21000 Split,ŽUPANIJSKO DRŽAVNO ODVJETNIŠTVO, OIB 70793241859, Gundulićeva 29a,21000 Split</derivirana_varijabla>
  </DomainObject.Predmet.StrankaWithAdressOIB>
  <DomainObject.Predmet.StrankaNazivFormated>
    <izvorni_sadrzaj>FINANCIJSKA AGENCIJA, RC SPLIT,ŽUPANIJSKO DRŽAVNO ODVJETNIŠTVO</izvorni_sadrzaj>
    <derivirana_varijabla naziv="DomainObject.Predmet.StrankaNazivFormated_1">FINANCIJSKA AGENCIJA, RC SPLIT,ŽUPANIJSKO DRŽAVNO ODVJETNIŠTVO</derivirana_varijabla>
  </DomainObject.Predmet.StrankaNazivFormated>
  <DomainObject.Predmet.StrankaNazivFormatedOIB>
    <izvorni_sadrzaj>FINANCIJSKA AGENCIJA, RC SPLIT, OIB 85821130368,ŽUPANIJSKO DRŽAVNO ODVJETNIŠTVO, OIB 70793241859</izvorni_sadrzaj>
    <derivirana_varijabla naziv="DomainObject.Predmet.StrankaNazivFormatedOIB_1">FINANCIJSKA AGENCIJA, RC SPLIT, OIB 85821130368,ŽUPANIJSKO DRŽAVNO ODVJETNIŠTVO,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546848.67</izvorni_sadrzaj>
    <derivirana_varijabla naziv="DomainObject.Predmet.TrenutnaVrijednost_1">546848.67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ODVJETNIŠTVO</item>
    </izvorni_sadrzaj>
    <derivirana_varijabla naziv="DomainObject.Predmet.StrankaListFormated_1">
      <item>FINANCIJSKA AGENCIJA, RC SPLIT</item>
      <item>ŽUPANIJSKO DRŽAVNO ODVJETNIŠTVO</item>
    </derivirana_varijabla>
  </DomainObject.Predmet.StrankaListFormated>
  <DomainObject.Predmet.StrankaListFormatedOIB>
    <izvorni_sadrzaj>
      <item>FINANCIJSKA AGENCIJA, RC SPLIT, OIB 85821130368</item>
      <item>ŽUPANIJSKO DRŽAVNO ODVJETNIŠTVO, OIB 70793241859</item>
    </izvorni_sadrzaj>
    <derivirana_varijabla naziv="DomainObject.Predmet.StrankaListFormatedOIB_1">
      <item>FINANCIJSKA AGENCIJA, RC SPLIT, OIB 85821130368</item>
      <item>ŽUPANIJSKO DRŽAVNO ODVJETNIŠTVO,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ODVJETNIŠTVO, Gundulićeva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ODVJETNIŠTVO, Gundulićeva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ODVJETNIŠTVO, OIB 70793241859, Gundulićeva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ODVJETNIŠTVO, OIB 70793241859, Gundulićeva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ODVJETNIŠTVO</item>
    </izvorni_sadrzaj>
    <derivirana_varijabla naziv="DomainObject.Predmet.StrankaListNazivFormated_1">
      <item>FINANCIJSKA AGENCIJA, RC SPLIT</item>
      <item>ŽUPANIJSKO DRŽAVNO ODVJETNIŠTVO</item>
    </derivirana_varijabla>
  </DomainObject.Predmet.StrankaListNazivFormated>
  <DomainObject.Predmet.StrankaListNazivFormatedOIB>
    <izvorni_sadrzaj>
      <item>FINANCIJSKA AGENCIJA, RC SPLIT, OIB 85821130368</item>
      <item>ŽUPANIJSKO DRŽAVNO ODVJETNIŠTVO, OIB 70793241859</item>
    </izvorni_sadrzaj>
    <derivirana_varijabla naziv="DomainObject.Predmet.StrankaListNazivFormatedOIB_1">
      <item>FINANCIJSKA AGENCIJA, RC SPLIT, OIB 85821130368</item>
      <item>ŽUPANIJSKO DRŽAVNO ODVJETNIŠTVO, OIB 70793241859</item>
    </derivirana_varijabla>
  </DomainObject.Predmet.StrankaListNazivFormatedOIB>
  <DomainObject.Predmet.ProtuStrankaListFormated>
    <izvorni_sadrzaj>
      <item>GRANIT PRANJIĆ d.o.o. za proizvodnju i obradu kamena</item>
    </izvorni_sadrzaj>
    <derivirana_varijabla naziv="DomainObject.Predmet.ProtuStrankaListFormated_1">
      <item>GRANIT PRANJIĆ d.o.o. za proizvodnju i obradu kamena</item>
    </derivirana_varijabla>
  </DomainObject.Predmet.ProtuStrankaListFormated>
  <DomainObject.Predmet.ProtuStrankaListFormatedOIB>
    <izvorni_sadrzaj>
      <item>GRANIT PRANJIĆ d.o.o. za proizvodnju i obradu kamena, OIB 54521146931</item>
    </izvorni_sadrzaj>
    <derivirana_varijabla naziv="DomainObject.Predmet.ProtuStrankaListFormatedOIB_1">
      <item>GRANIT PRANJIĆ d.o.o. za proizvodnju i obradu kamena, OIB 54521146931</item>
    </derivirana_varijabla>
  </DomainObject.Predmet.ProtuStrankaListFormatedOIB>
  <DomainObject.Predmet.ProtuStrankaListFormatedWithAdress>
    <izvorni_sadrzaj>
      <item>GRANIT PRANJIĆ d.o.o. za proizvodnju i obradu kamena, A. Starčevića 33, 21210 Solin</item>
    </izvorni_sadrzaj>
    <derivirana_varijabla naziv="DomainObject.Predmet.ProtuStrankaListFormatedWithAdress_1">
      <item>GRANIT PRANJIĆ d.o.o. za proizvodnju i obradu kamena, A. Starčevića 33, 21210 Solin</item>
    </derivirana_varijabla>
  </DomainObject.Predmet.ProtuStrankaListFormatedWithAdress>
  <DomainObject.Predmet.ProtuStrankaListFormatedWithAdressOIB>
    <izvorni_sadrzaj>
      <item>GRANIT PRANJIĆ d.o.o. za proizvodnju i obradu kamena, OIB 54521146931, A. Starčevića 33, 21210 Solin</item>
    </izvorni_sadrzaj>
    <derivirana_varijabla naziv="DomainObject.Predmet.ProtuStrankaListFormatedWithAdressOIB_1">
      <item>GRANIT PRANJIĆ d.o.o. za proizvodnju i obradu kamena, OIB 54521146931, A. Starčevića 33, 21210 Solin</item>
    </derivirana_varijabla>
  </DomainObject.Predmet.ProtuStrankaListFormatedWithAdressOIB>
  <DomainObject.Predmet.ProtuStrankaListNazivFormated>
    <izvorni_sadrzaj>
      <item>GRANIT PRANJIĆ d.o.o. za proizvodnju i obradu kamena</item>
    </izvorni_sadrzaj>
    <derivirana_varijabla naziv="DomainObject.Predmet.ProtuStrankaListNazivFormated_1">
      <item>GRANIT PRANJIĆ d.o.o. za proizvodnju i obradu kamena</item>
    </derivirana_varijabla>
  </DomainObject.Predmet.ProtuStrankaListNazivFormated>
  <DomainObject.Predmet.ProtuStrankaListNazivFormatedOIB>
    <izvorni_sadrzaj>
      <item>GRANIT PRANJIĆ d.o.o. za proizvodnju i obradu kamena, OIB 54521146931</item>
    </izvorni_sadrzaj>
    <derivirana_varijabla naziv="DomainObject.Predmet.ProtuStrankaListNazivFormatedOIB_1">
      <item>GRANIT PRANJIĆ d.o.o. za proizvodnju i obradu kamena, OIB 54521146931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GRANIT PRANJIĆ d.o.o. za proizvodnju i obradu kamena</izvorni_sadrzaj>
    <derivirana_varijabla naziv="DomainObject.Predmet.ProtustrankaIDrugi_1">GRANIT PRANJIĆ d.o.o. za proizvodnju i obradu kamena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GRANIT PRANJIĆ d.o.o. za proizvodnju i obradu kamena, OIB 54521146931, A. Starčevića 33, 21210 Solin</izvorni_sadrzaj>
    <derivirana_varijabla naziv="DomainObject.Predmet.ProtustrankaIDrugiAdressOIB_1">GRANIT PRANJIĆ d.o.o. za proizvodnju i obradu kamena, OIB 54521146931, A. Starčevića 33,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GRANIT PRANJIĆ d.o.o. za proizvodnju i obradu kamena</item>
      <item>FINANCIJSKA AGENCIJA, RC SPLIT</item>
      <item>ŽUPANIJSKO DRŽAVNO ODVJETNIŠTVO</item>
    </izvorni_sadrzaj>
    <derivirana_varijabla naziv="DomainObject.Predmet.SudioniciListNaziv_1">
      <item>GRANIT PRANJIĆ d.o.o. za proizvodnju i obradu kamena</item>
      <item>FINANCIJSKA AGENCIJA, RC SPLIT</item>
      <item>ŽUPANIJSKO DRŽAVNO ODVJETNIŠTVO</item>
    </derivirana_varijabla>
  </DomainObject.Predmet.SudioniciListNaziv>
  <DomainObject.Predmet.SudioniciListAdressOIB>
    <izvorni_sadrzaj>
      <item>GRANIT PRANJIĆ d.o.o. za proizvodnju i obradu kamena, OIB 54521146931, A. Starčevića 33,21210 Solin</item>
      <item>FINANCIJSKA AGENCIJA, RC SPLIT, OIB 85821130368, Mažuranićevo šetalište 24 b,21000 Split</item>
      <item>ŽUPANIJSKO DRŽAVNO ODVJETNIŠTVO, OIB 70793241859, Gundulićeva 29a,21000 Split</item>
    </izvorni_sadrzaj>
    <derivirana_varijabla naziv="DomainObject.Predmet.SudioniciListAdressOIB_1">
      <item>GRANIT PRANJIĆ d.o.o. za proizvodnju i obradu kamena, OIB 54521146931, A. Starčevića 33,21210 Solin</item>
      <item>FINANCIJSKA AGENCIJA, RC SPLIT, OIB 85821130368, Mažuranićevo šetalište 24 b,21000 Split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54521146931</item>
      <item>, OIB 85821130368</item>
      <item>, OIB 70793241859</item>
    </izvorni_sadrzaj>
    <derivirana_varijabla naziv="DomainObject.Predmet.SudioniciListNazivOIB_1">
      <item>, OIB 54521146931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C310AB7-DD7C-4014-817C-5F6A0B25F87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788</properties:Words>
  <properties:Characters>4294</properties:Characters>
  <properties:Lines>97</properties:Lines>
  <properties:Paragraphs>28</properties:Paragraphs>
  <properties:TotalTime>46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2017-04-10T10:49:00Z</cp:lastPrinted>
  <dcterms:modified xmlns:xsi="http://www.w3.org/2001/XMLSchema-instance" xsi:type="dcterms:W3CDTF">2017-04-10T11:18:00Z</dcterms:modified>
  <cp:revision>31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