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7ac9" w14:paraId="fdb7ac9" w:rsidRDefault="00466A3A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>20</w:t>
      </w:r>
      <w:r w:rsidR="00B75497" w:rsidRPr="00F971B3">
        <w:rPr>
          <w:b w:val="false"/>
          <w:lang w:val="hr-HR"/>
        </w:rPr>
        <w:t xml:space="preserve"> St-</w:t>
      </w:r>
      <w:r w:rsidR="00173BA3">
        <w:rPr>
          <w:b w:val="false"/>
          <w:lang w:val="hr-HR"/>
        </w:rPr>
        <w:t>620</w:t>
      </w:r>
      <w:r w:rsidR="00CC1F59">
        <w:rPr>
          <w:b w:val="false"/>
          <w:lang w:val="hr-HR"/>
        </w:rPr>
        <w:t>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</w:t>
      </w:r>
      <w:r w:rsidR="00466A3A">
        <w:t>Nadi Roso, na temelju prijedloga višeg sudskog savjetnika Jose Jovanovića</w:t>
      </w:r>
      <w:r>
        <w:t xml:space="preserve">, u stečajnom predmetu povodom zahtjeva </w:t>
      </w:r>
      <w:r w:rsidR="00466A3A">
        <w:t xml:space="preserve">Financijske agencije Regionalni centar Osijek Podružnica Osijek, L. </w:t>
      </w:r>
      <w:proofErr w:type="spellStart"/>
      <w:r w:rsidR="00466A3A">
        <w:t>Jagera</w:t>
      </w:r>
      <w:proofErr w:type="spellEnd"/>
      <w:r w:rsidR="00466A3A">
        <w:t xml:space="preserve"> 3, za pokretanje skraćenog stečajnog postupka nad dužnikom </w:t>
      </w:r>
      <w:r w:rsidR="00173BA3">
        <w:t>PRINČEVAC d.o.o. za proizvodnju i trgovinu, Donji Miholjac, Staro Sajmište 1,  OIB: 65821423992, MBS: 030109549</w:t>
      </w:r>
      <w:r>
        <w:t xml:space="preserve">, dana </w:t>
      </w:r>
      <w:r w:rsidR="00466A3A">
        <w:t>23. kolovoza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173BA3">
        <w:t>PRINČEVAC d.o.o. za proizvodnju i trgovinu, Donji Miholjac, Staro Sajmište 1,  OIB: 65821423992, MBS: 030109549</w:t>
      </w:r>
      <w:r w:rsidR="00622FCA">
        <w:t>.</w:t>
      </w:r>
    </w:p>
    <w:p w:rsidRDefault="00F80D26" w:rsidP="00F80D26" w:rsidR="00F80D26">
      <w:pPr>
        <w:ind w:left="1845"/>
        <w:jc w:val="both"/>
      </w:pPr>
    </w:p>
    <w:p w:rsidRDefault="00301A4D" w:rsidP="00CC1F59" w:rsidR="00B75497" w:rsidRPr="00CC1F59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466A3A">
        <w:t>2</w:t>
      </w:r>
      <w:r w:rsidR="00173BA3">
        <w:t>0</w:t>
      </w:r>
      <w:r w:rsidR="00466A3A">
        <w:t>. lipnja</w:t>
      </w:r>
      <w:r w:rsidR="00F80D26">
        <w:t xml:space="preserve"> 201</w:t>
      </w:r>
      <w:r w:rsidR="003A2163">
        <w:t>7</w:t>
      </w:r>
      <w:r w:rsidR="00B75497">
        <w:t>. zapr</w:t>
      </w:r>
      <w:r w:rsidR="00173BA3">
        <w:t>imljen je na ovome sudu zahtjev</w:t>
      </w:r>
      <w:r w:rsidR="00D7218C">
        <w:t xml:space="preserve"> FINE Regionalni centar Osij</w:t>
      </w:r>
      <w:r w:rsidR="00173BA3">
        <w:t>ek</w:t>
      </w:r>
      <w:r w:rsidR="00D7218C">
        <w:t xml:space="preserve">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173BA3">
        <w:t>3205</w:t>
      </w:r>
      <w:r w:rsidR="0089385C">
        <w:t xml:space="preserve"> od </w:t>
      </w:r>
      <w:r w:rsidR="00173BA3">
        <w:t>19</w:t>
      </w:r>
      <w:r w:rsidR="00466A3A">
        <w:t>. lipnja</w:t>
      </w:r>
      <w:r w:rsidR="0089385C">
        <w:t xml:space="preserve">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173BA3">
        <w:t>PRINČEVAC d.o.o. za proizvodnju i trgovinu, Donji Miholjac, Staro Sajmište 1,  OIB: 65821423992, MBS: 030109549</w:t>
      </w:r>
      <w:r w:rsidR="0089385C">
        <w:t>.</w:t>
      </w:r>
    </w:p>
    <w:p w:rsidRDefault="00D67A2E" w:rsidP="00B75497" w:rsidR="00D67A2E">
      <w:pPr>
        <w:ind w:firstLine="720"/>
        <w:jc w:val="both"/>
      </w:pPr>
    </w:p>
    <w:p w:rsidRDefault="002D7118" w:rsidP="00466A3A" w:rsidR="009D7378">
      <w:pPr>
        <w:ind w:firstLine="720"/>
        <w:jc w:val="both"/>
      </w:pPr>
      <w:r>
        <w:t xml:space="preserve">Dana </w:t>
      </w:r>
      <w:r w:rsidR="00173BA3">
        <w:t>28. lipnja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173BA3">
        <w:t>620</w:t>
      </w:r>
      <w:r w:rsidR="0089385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</w:t>
      </w:r>
      <w:r w:rsidR="00466A3A">
        <w:t>og postupka na žiro račun suda.</w:t>
      </w:r>
    </w:p>
    <w:p w:rsidRDefault="00D72678" w:rsidP="0041616A" w:rsidR="00D72678">
      <w:pPr>
        <w:ind w:firstLine="720"/>
        <w:jc w:val="both"/>
      </w:pPr>
    </w:p>
    <w:p w:rsidRDefault="00173BA3" w:rsidP="0041616A" w:rsidR="00173BA3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466A3A" w:rsidP="00466A3A" w:rsidR="0041616A" w:rsidRPr="00466A3A">
      <w:pPr>
        <w:pStyle w:val="Naslov1"/>
        <w:jc w:val="right"/>
        <w:rPr>
          <w:b w:val="false"/>
          <w:lang w:val="hr-HR"/>
        </w:rPr>
      </w:pPr>
      <w:r>
        <w:rPr>
          <w:b w:val="false"/>
          <w:lang w:val="hr-HR"/>
        </w:rPr>
        <w:t>20</w:t>
      </w:r>
      <w:r w:rsidR="00AA5F0C" w:rsidRPr="00F971B3">
        <w:rPr>
          <w:b w:val="false"/>
          <w:lang w:val="hr-HR"/>
        </w:rPr>
        <w:t xml:space="preserve"> St-</w:t>
      </w:r>
      <w:r w:rsidR="00173BA3">
        <w:rPr>
          <w:b w:val="false"/>
          <w:lang w:val="hr-HR"/>
        </w:rPr>
        <w:t>620</w:t>
      </w:r>
      <w:r w:rsidR="00CC1F59">
        <w:rPr>
          <w:b w:val="false"/>
          <w:lang w:val="hr-HR"/>
        </w:rPr>
        <w:t>/17-5</w:t>
      </w:r>
    </w:p>
    <w:p w:rsidRDefault="00D84AEC" w:rsidP="00466A3A" w:rsidR="00D84AEC">
      <w:pPr>
        <w:jc w:val="both"/>
      </w:pPr>
    </w:p>
    <w:p w:rsidRDefault="00AA5F0C" w:rsidP="00301A4D" w:rsidR="00AA5F0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CC1F59">
        <w:t>28</w:t>
      </w:r>
      <w:r w:rsidR="00466A3A">
        <w:t>. srpnja</w:t>
      </w:r>
      <w:r w:rsidR="00FC4191">
        <w:t xml:space="preserve"> 2017</w:t>
      </w:r>
      <w:r w:rsidR="006E648B">
        <w:t xml:space="preserve">. godine, vjerovnik Republika </w:t>
      </w:r>
      <w:r w:rsidR="00274818">
        <w:t>Hrvatska Ministarstv</w:t>
      </w:r>
      <w:r w:rsidR="0089385C">
        <w:t>o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Baranja,</w:t>
      </w:r>
      <w:r w:rsidR="0089385C">
        <w:t xml:space="preserve"> </w:t>
      </w:r>
      <w:r w:rsidR="00466A3A">
        <w:t>Osijek</w:t>
      </w:r>
      <w:r w:rsidR="0089385C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466A3A">
        <w:t>Osijeku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</w:t>
      </w:r>
      <w:r w:rsidR="00173BA3">
        <w:t>PRINČEVAC d.o.o. za proizvodnju i trgovinu, Donji Miholjac, Staro Sajmište 1,  OIB: 65821423992, MBS: 030109549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66A3A">
        <w:rPr>
          <w:bCs/>
        </w:rPr>
        <w:t>23. kolovoza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66A3A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466A3A">
        <w:rPr>
          <w:b w:val="false"/>
          <w:lang w:val="hr-HR"/>
        </w:rPr>
        <w:t xml:space="preserve">          </w:t>
      </w:r>
      <w:r w:rsidRPr="00CC5FC7">
        <w:rPr>
          <w:b w:val="false"/>
          <w:lang w:val="hr-HR"/>
        </w:rPr>
        <w:t>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="00466A3A">
        <w:rPr>
          <w:b w:val="false"/>
          <w:lang w:val="hr-HR"/>
        </w:rPr>
        <w:t xml:space="preserve">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66A3A" w:rsidP="00B75497" w:rsidR="00466A3A">
      <w:pPr>
        <w:pStyle w:val="Naslov2"/>
        <w:rPr>
          <w:b w:val="false"/>
          <w:lang w:val="hr-HR"/>
        </w:rPr>
      </w:pPr>
    </w:p>
    <w:p w:rsidRDefault="00466A3A" w:rsidP="00466A3A" w:rsidR="00466A3A">
      <w:pPr>
        <w:pStyle w:val="Naslov2"/>
        <w:ind w:firstLine="720" w:left="5040"/>
        <w:rPr>
          <w:b w:val="false"/>
          <w:lang w:val="hr-HR"/>
        </w:rPr>
      </w:pPr>
      <w:r>
        <w:rPr>
          <w:b w:val="false"/>
          <w:lang w:val="hr-HR"/>
        </w:rPr>
        <w:t xml:space="preserve">    Viši sudski savjetnik</w:t>
      </w:r>
    </w:p>
    <w:p w:rsidRDefault="00466A3A" w:rsidP="00466A3A" w:rsidR="00466A3A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  Joso Jovanović</w:t>
      </w:r>
    </w:p>
    <w:p w:rsidRDefault="00B75497" w:rsidP="00B75497" w:rsidR="00B75497">
      <w:pPr>
        <w:jc w:val="both"/>
        <w:rPr>
          <w:b/>
          <w:bCs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</w:t>
      </w:r>
      <w:r w:rsidR="00466A3A">
        <w:t xml:space="preserve"> </w:t>
      </w:r>
      <w:r w:rsidR="00F920FE">
        <w:t>1.</w:t>
      </w:r>
      <w:r w:rsidR="002132A8">
        <w:t xml:space="preserve"> </w:t>
      </w:r>
      <w:r w:rsidR="00F920FE">
        <w:t>Stečajnog</w:t>
      </w:r>
      <w:r w:rsidR="00466A3A">
        <w:t xml:space="preserve"> 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Predlagatelju – FINA Regionalni centar Osijek 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ŽDO </w:t>
      </w:r>
      <w:r w:rsidR="00466A3A">
        <w:t>Osijek</w:t>
      </w:r>
    </w:p>
    <w:p w:rsidRDefault="004B1043" w:rsidP="004B1043" w:rsidR="00D514B3">
      <w:pPr>
        <w:numPr>
          <w:ilvl w:val="0"/>
          <w:numId w:val="2"/>
        </w:numPr>
        <w:jc w:val="both"/>
      </w:pPr>
      <w:r>
        <w:t>Dužniku</w:t>
      </w:r>
      <w:r w:rsidR="0089385C">
        <w:t xml:space="preserve">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kal. </w:t>
      </w:r>
      <w:r w:rsidR="00466A3A">
        <w:t>23/10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73BA3"/>
    <w:rsid w:val="001867CA"/>
    <w:rsid w:val="001C0CFA"/>
    <w:rsid w:val="001D2166"/>
    <w:rsid w:val="001E68CC"/>
    <w:rsid w:val="001E7E8C"/>
    <w:rsid w:val="002132A8"/>
    <w:rsid w:val="00274818"/>
    <w:rsid w:val="00275BB6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3F7AEC"/>
    <w:rsid w:val="0041616A"/>
    <w:rsid w:val="00455C18"/>
    <w:rsid w:val="00456233"/>
    <w:rsid w:val="004636D6"/>
    <w:rsid w:val="00466A3A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1F59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9227A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PRINČEVAC d.o.o. za proizvodnju i trgovinu</item>
    </izvorni_sadrzaj>
    <derivirana_varijabla naziv="DomainObject.Predmet.SudioniciListNaziv_1">
      <item>FINA RC OSIJEK</item>
      <item>PRINČEVAC d.o.o. za proizvodnju i trgovinu</item>
    </derivirana_varijabla>
  </DomainObject.Predmet.SudioniciListNaziv>
  <DomainObject.Predmet.SudioniciListAdressOIB>
    <izvorni_sadrzaj>
      <item>FINA RC OSIJEK, OIB 85821130368</item>
      <item>PRINČEVAC d.o.o. za proizvodnju i trgovinu, OIB 65821423952, Staro Sajmište 1 ,31540 Donji Miholjac</item>
    </izvorni_sadrzaj>
    <derivirana_varijabla naziv="DomainObject.Predmet.SudioniciListAdressOIB_1">
      <item>FINA RC OSIJEK, OIB 85821130368</item>
      <item>PRINČEVAC d.o.o. za proizvodnju i trgovinu, OIB 65821423952, Staro Sajmište 1 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65821423952</item>
    </izvorni_sadrzaj>
    <derivirana_varijabla naziv="DomainObject.Predmet.SudioniciListNazivOIB_1">
      <item>, OIB 85821130368</item>
      <item>, OIB 65821423952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B10C-8C2E-4A30-B303-6D324A0C4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2690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2017-08-23T05:51:00Z</dcterms:created>
  <dc:creator>mkocijan</dc:creator>
  <cp:lastModifiedBy>Žana Bem</cp:lastModifiedBy>
  <cp:lastPrinted>2017-06-13T06:42:00Z</cp:lastPrinted>
  <dcterms:modified xmlns:xsi="http://www.w3.org/2001/XMLSchema-instance" xsi:type="dcterms:W3CDTF">2017-08-23T05:52:00Z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