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25f0f" w14:paraId="b925f0f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2D23A7">
        <w:rPr>
          <w:rFonts w:hAnsi="Times New Roman" w:ascii="Times New Roman"/>
          <w:szCs w:val="24"/>
          <w:lang w:val="hr-HR"/>
        </w:rPr>
        <w:t>3904/15</w:t>
      </w:r>
      <w:r w:rsidR="0064774B">
        <w:rPr>
          <w:rFonts w:hAnsi="Times New Roman" w:ascii="Times New Roman"/>
          <w:szCs w:val="24"/>
          <w:lang w:val="hr-HR"/>
        </w:rPr>
        <w:t xml:space="preserve"> 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512B33">
        <w:rPr>
          <w:rFonts w:hAnsi="Times New Roman" w:ascii="Times New Roman"/>
          <w:szCs w:val="24"/>
          <w:lang w:val="hr-HR"/>
        </w:rPr>
        <w:t xml:space="preserve"> </w:t>
      </w:r>
      <w:r w:rsidR="000A5497" w:rsidRPr="000A5497">
        <w:rPr>
          <w:rFonts w:hAnsi="Times New Roman" w:ascii="Times New Roman"/>
          <w:szCs w:val="24"/>
          <w:lang w:val="hr-HR"/>
        </w:rPr>
        <w:t>SAMOBOR DOMPROJEKT d.o.o.</w:t>
      </w:r>
      <w:r w:rsidR="000A5497">
        <w:rPr>
          <w:rFonts w:hAnsi="Times New Roman" w:ascii="Times New Roman"/>
          <w:szCs w:val="24"/>
          <w:lang w:val="hr-HR"/>
        </w:rPr>
        <w:t>, Bregana (Grad Samobor), Đure Basaričeka 9</w:t>
      </w:r>
      <w:r w:rsidR="00CC0EB7">
        <w:rPr>
          <w:rFonts w:hAnsi="Times New Roman" w:ascii="Times New Roman"/>
          <w:szCs w:val="24"/>
          <w:lang w:val="hr-HR"/>
        </w:rPr>
        <w:t xml:space="preserve">,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8E3BB4">
        <w:rPr>
          <w:rFonts w:hAnsi="Times New Roman" w:ascii="Times New Roman"/>
          <w:szCs w:val="24"/>
          <w:lang w:val="hr-HR"/>
        </w:rPr>
        <w:t xml:space="preserve"> </w:t>
      </w:r>
      <w:r w:rsidR="000A5497" w:rsidRPr="000A5497">
        <w:rPr>
          <w:rFonts w:hAnsi="Times New Roman" w:ascii="Times New Roman"/>
          <w:szCs w:val="24"/>
          <w:lang w:val="hr-HR"/>
        </w:rPr>
        <w:t>95211644438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422898">
        <w:rPr>
          <w:rFonts w:hAnsi="Times New Roman" w:ascii="Times New Roman"/>
          <w:szCs w:val="24"/>
          <w:lang w:val="hr-HR"/>
        </w:rPr>
        <w:t>20.</w:t>
      </w:r>
      <w:r w:rsidR="004D3A78" w:rsidRPr="004D3A78">
        <w:rPr>
          <w:rFonts w:hAnsi="Times New Roman" w:ascii="Times New Roman"/>
          <w:szCs w:val="24"/>
          <w:lang w:val="hr-HR"/>
        </w:rPr>
        <w:t xml:space="preserve">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0A5497">
        <w:rPr>
          <w:rFonts w:hAnsi="Times New Roman" w:ascii="Times New Roman"/>
          <w:szCs w:val="24"/>
          <w:lang w:val="hr-HR"/>
        </w:rPr>
        <w:t xml:space="preserve"> </w:t>
      </w:r>
      <w:r w:rsidR="000A5497" w:rsidRPr="000A5497">
        <w:rPr>
          <w:rFonts w:hAnsi="Times New Roman" w:ascii="Times New Roman"/>
          <w:szCs w:val="24"/>
          <w:lang w:val="hr-HR"/>
        </w:rPr>
        <w:t>SAMOBOR DOMPROJEKT d.o.o.</w:t>
      </w:r>
      <w:r w:rsidR="000A5497">
        <w:rPr>
          <w:rFonts w:hAnsi="Times New Roman" w:ascii="Times New Roman"/>
          <w:szCs w:val="24"/>
          <w:lang w:val="hr-HR"/>
        </w:rPr>
        <w:t xml:space="preserve">, Bregana (Grad Samobor), Đure Basaričeka 9, </w:t>
      </w:r>
      <w:r w:rsidR="000A5497" w:rsidRPr="004D3A78">
        <w:rPr>
          <w:rFonts w:hAnsi="Times New Roman" w:ascii="Times New Roman"/>
          <w:szCs w:val="24"/>
          <w:lang w:val="hr-HR"/>
        </w:rPr>
        <w:t>OIB:</w:t>
      </w:r>
      <w:r w:rsidR="000A5497">
        <w:rPr>
          <w:rFonts w:hAnsi="Times New Roman" w:ascii="Times New Roman"/>
          <w:szCs w:val="24"/>
          <w:lang w:val="hr-HR"/>
        </w:rPr>
        <w:t xml:space="preserve"> </w:t>
      </w:r>
      <w:r w:rsidR="000A5497" w:rsidRPr="000A5497">
        <w:rPr>
          <w:rFonts w:hAnsi="Times New Roman" w:ascii="Times New Roman"/>
          <w:szCs w:val="24"/>
          <w:lang w:val="hr-HR"/>
        </w:rPr>
        <w:t>95211644438</w:t>
      </w:r>
      <w:r w:rsidR="00512B33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5D471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0A5497" w:rsidRPr="000A5497">
        <w:rPr>
          <w:rFonts w:hAnsi="Times New Roman" w:ascii="Times New Roman"/>
          <w:szCs w:val="24"/>
          <w:lang w:val="hr-HR"/>
        </w:rPr>
        <w:t>SAMOBOR DOMPROJEKT d.o.o.</w:t>
      </w:r>
      <w:r w:rsidR="000A5497">
        <w:rPr>
          <w:rFonts w:hAnsi="Times New Roman" w:ascii="Times New Roman"/>
          <w:szCs w:val="24"/>
          <w:lang w:val="hr-HR"/>
        </w:rPr>
        <w:t xml:space="preserve">, Bregana (Grad Samobor), Đure Basaričeka 9, </w:t>
      </w:r>
      <w:r w:rsidR="000A5497" w:rsidRPr="004D3A78">
        <w:rPr>
          <w:rFonts w:hAnsi="Times New Roman" w:ascii="Times New Roman"/>
          <w:szCs w:val="24"/>
          <w:lang w:val="hr-HR"/>
        </w:rPr>
        <w:t>OIB:</w:t>
      </w:r>
      <w:r w:rsidR="000A5497">
        <w:rPr>
          <w:rFonts w:hAnsi="Times New Roman" w:ascii="Times New Roman"/>
          <w:szCs w:val="24"/>
          <w:lang w:val="hr-HR"/>
        </w:rPr>
        <w:t xml:space="preserve"> </w:t>
      </w:r>
      <w:r w:rsidR="000A5497" w:rsidRPr="000A5497">
        <w:rPr>
          <w:rFonts w:hAnsi="Times New Roman" w:ascii="Times New Roman"/>
          <w:szCs w:val="24"/>
          <w:lang w:val="hr-HR"/>
        </w:rPr>
        <w:t>95211644438</w:t>
      </w:r>
      <w:r w:rsidR="005D4710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422898">
        <w:rPr>
          <w:rFonts w:hAnsi="Times New Roman" w:ascii="Times New Roman"/>
          <w:szCs w:val="24"/>
          <w:lang w:val="hr-HR"/>
        </w:rPr>
        <w:t>20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25CB6" w:rsidR="00BC6E3C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8E3BB4" w:rsidR="00182088" w:rsidRPr="008E3BB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A41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182088" w:rsidRPr="008E3BB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25CB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</w:t>
    </w:r>
    <w:r w:rsidR="000A5497">
      <w:rPr>
        <w:rFonts w:hAnsi="Times New Roman" w:ascii="Times New Roman"/>
        <w:lang w:val="hr-HR"/>
      </w:rPr>
      <w:t>3904</w:t>
    </w:r>
    <w:r w:rsidR="004D3A78" w:rsidRPr="004D3A78">
      <w:rPr>
        <w:rFonts w:hAnsi="Times New Roman" w:ascii="Times New Roman"/>
        <w:lang w:val="hr-HR"/>
      </w:rPr>
      <w:t>/15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A5497"/>
    <w:rsid w:val="000B609B"/>
    <w:rsid w:val="000C47B3"/>
    <w:rsid w:val="00112B50"/>
    <w:rsid w:val="0016730D"/>
    <w:rsid w:val="00182088"/>
    <w:rsid w:val="001A26ED"/>
    <w:rsid w:val="001B3BAC"/>
    <w:rsid w:val="00230CD2"/>
    <w:rsid w:val="002D23A7"/>
    <w:rsid w:val="00342182"/>
    <w:rsid w:val="0035735F"/>
    <w:rsid w:val="0042162E"/>
    <w:rsid w:val="00422898"/>
    <w:rsid w:val="004B2B00"/>
    <w:rsid w:val="004D3A78"/>
    <w:rsid w:val="004E5A23"/>
    <w:rsid w:val="00512B33"/>
    <w:rsid w:val="00532B71"/>
    <w:rsid w:val="00586826"/>
    <w:rsid w:val="005940E9"/>
    <w:rsid w:val="005D4710"/>
    <w:rsid w:val="006356C5"/>
    <w:rsid w:val="0064774B"/>
    <w:rsid w:val="006F3C67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7883"/>
    <w:rsid w:val="00AF0B3B"/>
    <w:rsid w:val="00AF40B4"/>
    <w:rsid w:val="00B03169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E5750"/>
    <w:rsid w:val="00F25CB6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5C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5C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CB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C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C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5C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5C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CB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C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C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3904</izvorni_sadrzaj>
    <derivirana_varijabla naziv="DomainObject.Predmet.Broj_1">3904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St-3904/2015</izvorni_sadrzaj>
    <derivirana_varijabla naziv="DomainObject.Predmet.OznakaBroj_1">St-3904/2015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SAMOBOR DOMPROJEKT d.o.o. zastupanog po punomoćniku Ana Trupković</izvorni_sadrzaj>
    <derivirana_varijabla naziv="DomainObject.Predmet.ProtustrankaFormated_1">  SAMOBOR DOMPROJEKT d.o.o. zastupanog po punomoćniku Ana Trupković</derivirana_varijabla>
  </DomainObject.Predmet.ProtustrankaFormated>
  <DomainObject.Predmet.ProtustrankaFormatedOIB>
    <izvorni_sadrzaj>  SAMOBOR DOMPROJEKT d.o.o., OIB 95211644438 zastupanog po punomoćniku Ana Trupković</izvorni_sadrzaj>
    <derivirana_varijabla naziv="DomainObject.Predmet.ProtustrankaFormatedOIB_1">  SAMOBOR DOMPROJEKT d.o.o., OIB 95211644438 zastupanog po punomoćniku Ana Trupković</derivirana_varijabla>
  </DomainObject.Predmet.ProtustrankaFormatedOIB>
  <DomainObject.Predmet.ProtustrankaFormatedWithAdress>
    <izvorni_sadrzaj> SAMOBOR DOMPROJEKT d.o.o., Đure Basaričeka 9, 10432 Bregana zastupanog po punomoćniku Ana Trupković</izvorni_sadrzaj>
    <derivirana_varijabla naziv="DomainObject.Predmet.ProtustrankaFormatedWithAdress_1"> SAMOBOR DOMPROJEKT d.o.o., Đure Basaričeka 9, 10432 Bregana zastupanog po punomoćniku Ana Trupković</derivirana_varijabla>
  </DomainObject.Predmet.ProtustrankaFormatedWithAdress>
  <DomainObject.Predmet.ProtustrankaFormatedWithAdressOIB>
    <izvorni_sadrzaj> SAMOBOR DOMPROJEKT d.o.o., OIB 95211644438, Đure Basaričeka 9, 10432 Bregana zastupanog po punomoćniku Ana Trupković</izvorni_sadrzaj>
    <derivirana_varijabla naziv="DomainObject.Predmet.ProtustrankaFormatedWithAdressOIB_1"> SAMOBOR DOMPROJEKT d.o.o., OIB 95211644438, Đure Basaričeka 9, 10432 Bregana zastupanog po punomoćniku Ana Trupković</derivirana_varijabla>
  </DomainObject.Predmet.ProtustrankaFormatedWithAdressOIB>
  <DomainObject.Predmet.ProtustrankaWithAdress>
    <izvorni_sadrzaj>SAMOBOR DOMPROJEKT d.o.o. Đure Basaričeka 9, 10432 Bregana</izvorni_sadrzaj>
    <derivirana_varijabla naziv="DomainObject.Predmet.ProtustrankaWithAdress_1">SAMOBOR DOMPROJEKT d.o.o. Đure Basaričeka 9, 10432 Bregana</derivirana_varijabla>
  </DomainObject.Predmet.ProtustrankaWithAdress>
  <DomainObject.Predmet.ProtustrankaWithAdressOIB>
    <izvorni_sadrzaj>SAMOBOR DOMPROJEKT d.o.o., OIB 95211644438, Đure Basaričeka 9, 10432 Bregana</izvorni_sadrzaj>
    <derivirana_varijabla naziv="DomainObject.Predmet.ProtustrankaWithAdressOIB_1">SAMOBOR DOMPROJEKT d.o.o., OIB 95211644438, Đure Basaričeka 9, 10432 Bregana</derivirana_varijabla>
  </DomainObject.Predmet.ProtustrankaWithAdressOIB>
  <DomainObject.Predmet.ProtustrankaNazivFormated>
    <izvorni_sadrzaj>SAMOBOR DOMPROJEKT d.o.o.</izvorni_sadrzaj>
    <derivirana_varijabla naziv="DomainObject.Predmet.ProtustrankaNazivFormated_1">SAMOBOR DOMPROJEKT d.o.o.</derivirana_varijabla>
  </DomainObject.Predmet.ProtustrankaNazivFormated>
  <DomainObject.Predmet.ProtustrankaNazivFormatedOIB>
    <izvorni_sadrzaj>SAMOBOR DOMPROJEKT d.o.o., OIB 95211644438</izvorni_sadrzaj>
    <derivirana_varijabla naziv="DomainObject.Predmet.ProtustrankaNazivFormatedOIB_1">SAMOBOR DOMPROJEKT d.o.o., OIB 95211644438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SAMOBOR DOMPROJEKT d.o.o. zastupanog po punomoćniku Ana Trupković</item>
    </izvorni_sadrzaj>
    <derivirana_varijabla naziv="DomainObject.Predmet.ProtuStrankaListFormated_1">
      <item>SAMOBOR DOMPROJEKT d.o.o. zastupanog po punomoćniku Ana Trupković</item>
    </derivirana_varijabla>
  </DomainObject.Predmet.ProtuStrankaListFormated>
  <DomainObject.Predmet.ProtuStrankaListFormatedOIB>
    <izvorni_sadrzaj>
      <item>SAMOBOR DOMPROJEKT d.o.o., OIB 95211644438 zastupanog po punomoćniku Ana Trupković</item>
    </izvorni_sadrzaj>
    <derivirana_varijabla naziv="DomainObject.Predmet.ProtuStrankaListFormatedOIB_1">
      <item>SAMOBOR DOMPROJEKT d.o.o., OIB 95211644438 zastupanog po punomoćniku Ana Trupković</item>
    </derivirana_varijabla>
  </DomainObject.Predmet.ProtuStrankaListFormatedOIB>
  <DomainObject.Predmet.ProtuStrankaListFormatedWithAdress>
    <izvorni_sadrzaj>
      <item>SAMOBOR DOMPROJEKT d.o.o., Đure Basaričeka 9, 10432 Bregana zastupanog po punomoćniku Ana Trupković</item>
    </izvorni_sadrzaj>
    <derivirana_varijabla naziv="DomainObject.Predmet.ProtuStrankaListFormatedWithAdress_1">
      <item>SAMOBOR DOMPROJEKT d.o.o., Đure Basaričeka 9, 10432 Bregana zastupanog po punomoćniku Ana Trupković</item>
    </derivirana_varijabla>
  </DomainObject.Predmet.ProtuStrankaListFormatedWithAdress>
  <DomainObject.Predmet.ProtuStrankaListFormatedWithAdressOIB>
    <izvorni_sadrzaj>
      <item>SAMOBOR DOMPROJEKT d.o.o., OIB 95211644438, Đure Basaričeka 9, 10432 Bregana zastupanog po punomoćniku Ana Trupković</item>
    </izvorni_sadrzaj>
    <derivirana_varijabla naziv="DomainObject.Predmet.ProtuStrankaListFormatedWithAdressOIB_1">
      <item>SAMOBOR DOMPROJEKT d.o.o., OIB 95211644438, Đure Basaričeka 9, 10432 Bregana zastupanog po punomoćniku Ana Trupković</item>
    </derivirana_varijabla>
  </DomainObject.Predmet.ProtuStrankaListFormatedWithAdressOIB>
  <DomainObject.Predmet.ProtuStrankaListNazivFormated>
    <izvorni_sadrzaj>
      <item>SAMOBOR DOMPROJEKT d.o.o.</item>
    </izvorni_sadrzaj>
    <derivirana_varijabla naziv="DomainObject.Predmet.ProtuStrankaListNazivFormated_1">
      <item>SAMOBOR DOMPROJEKT d.o.o.</item>
    </derivirana_varijabla>
  </DomainObject.Predmet.ProtuStrankaListNazivFormated>
  <DomainObject.Predmet.ProtuStrankaListNazivFormatedOIB>
    <izvorni_sadrzaj>
      <item>SAMOBOR DOMPROJEKT d.o.o., OIB 95211644438</item>
    </izvorni_sadrzaj>
    <derivirana_varijabla naziv="DomainObject.Predmet.ProtuStrankaListNazivFormatedOIB_1">
      <item>SAMOBOR DOMPROJEKT d.o.o., OIB 95211644438</item>
    </derivirana_varijabla>
  </DomainObject.Predmet.ProtuStrankaListNazivFormatedOIB>
  <DomainObject.Predmet.OstaliListFormated>
    <izvorni_sadrzaj>
      <item>Ana Trupković punomoćnik sudionika u postupku SAMOBOR DOMPROJEKT d.o.o.</item>
    </izvorni_sadrzaj>
    <derivirana_varijabla naziv="DomainObject.Predmet.OstaliListFormated_1">
      <item>Ana Trupković punomoćnik sudionika u postupku SAMOBOR DOMPROJEKT d.o.o.</item>
    </derivirana_varijabla>
  </DomainObject.Predmet.OstaliListFormated>
  <DomainObject.Predmet.OstaliListFormatedOIB>
    <izvorni_sadrzaj>
      <item>Ana Trupković, OIB 34501847337 punomoćnik sudionika u postupku SAMOBOR DOMPROJEKT d.o.o.</item>
    </izvorni_sadrzaj>
    <derivirana_varijabla naziv="DomainObject.Predmet.OstaliListFormatedOIB_1">
      <item>Ana Trupković, OIB 34501847337 punomoćnik sudionika u postupku SAMOBOR DOMPROJEKT d.o.o.</item>
    </derivirana_varijabla>
  </DomainObject.Predmet.OstaliListFormatedOIB>
  <DomainObject.Predmet.OstaliListFormatedWithAdress>
    <izvorni_sadrzaj>
      <item>Ana Trupković, Ljudevita Gaja 46, 10290 Zaprešić punomoćnik sudionika u postupku SAMOBOR DOMPROJEKT d.o.o.</item>
    </izvorni_sadrzaj>
    <derivirana_varijabla naziv="DomainObject.Predmet.OstaliListFormatedWithAdress_1">
      <item>Ana Trupković, Ljudevita Gaja 46, 10290 Zaprešić punomoćnik sudionika u postupku SAMOBOR DOMPROJEKT d.o.o.</item>
    </derivirana_varijabla>
  </DomainObject.Predmet.OstaliListFormatedWithAdress>
  <DomainObject.Predmet.OstaliListFormatedWithAdressOIB>
    <izvorni_sadrzaj>
      <item>Ana Trupković, OIB 34501847337, Ljudevita Gaja 46, 10290 Zaprešić punomoćnik sudionika u postupku SAMOBOR DOMPROJEKT d.o.o.</item>
    </izvorni_sadrzaj>
    <derivirana_varijabla naziv="DomainObject.Predmet.OstaliListFormatedWithAdressOIB_1">
      <item>Ana Trupković, OIB 34501847337, Ljudevita Gaja 46, 10290 Zaprešić punomoćnik sudionika u postupku SAMOBOR DOMPROJEKT d.o.o.</item>
    </derivirana_varijabla>
  </DomainObject.Predmet.OstaliListFormatedWithAdressOIB>
  <DomainObject.Predmet.OstaliListNazivFormated>
    <izvorni_sadrzaj>
      <item>Ana Trupković</item>
    </izvorni_sadrzaj>
    <derivirana_varijabla naziv="DomainObject.Predmet.OstaliListNazivFormated_1">
      <item>Ana Trupković</item>
    </derivirana_varijabla>
  </DomainObject.Predmet.OstaliListNazivFormated>
  <DomainObject.Predmet.OstaliListNazivFormatedOIB>
    <izvorni_sadrzaj>
      <item>Ana Trupković, OIB 34501847337</item>
    </izvorni_sadrzaj>
    <derivirana_varijabla naziv="DomainObject.Predmet.OstaliListNazivFormatedOIB_1">
      <item>Ana Trupković, OIB 34501847337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SAMOBOR DOMPROJEKT d.o.o.</izvorni_sadrzaj>
    <derivirana_varijabla naziv="DomainObject.Predmet.ProtustrankaIDrugi_1">SAMOBOR DOMPROJEKT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SAMOBOR DOMPROJEKT d.o.o., OIB 95211644438, Đure Basaričeka 9, 10432 Bregana</izvorni_sadrzaj>
    <derivirana_varijabla naziv="DomainObject.Predmet.ProtustrankaIDrugiAdressOIB_1">SAMOBOR DOMPROJEKT d.o.o., OIB 95211644438, Đure Basaričeka 9,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SAMOBOR DOMPROJEKT d.o.o.</item>
      <item>Ana Trupković</item>
    </izvorni_sadrzaj>
    <derivirana_varijabla naziv="DomainObject.Predmet.SudioniciListNaziv_1">
      <item>FINA Regionalni centar Zagreb</item>
      <item>SAMOBOR DOMPROJEKT d.o.o.</item>
      <item>Ana Trupković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SAMOBOR DOMPROJEKT d.o.o., OIB 95211644438, Đure Basaričeka 9,10432 Bregana</item>
      <item>Ana Trupković, OIB 34501847337, Ljudevita Gaja 46,10290 Zaprešić</item>
    </izvorni_sadrzaj>
    <derivirana_varijabla naziv="DomainObject.Predmet.SudioniciListAdressOIB_1">
      <item>FINA Regionalni centar Zagreb, OIB 85821130368, Trg svibanjskih žrtava 1995. 1,10000 Zagreb</item>
      <item>SAMOBOR DOMPROJEKT d.o.o., OIB 95211644438, Đure Basaričeka 9,10432 Bregana</item>
      <item>Ana Trupković, OIB 34501847337, Ljudevita Gaja 46,10290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95211644438</item>
      <item>, OIB 34501847337</item>
    </izvorni_sadrzaj>
    <derivirana_varijabla naziv="DomainObject.Predmet.SudioniciListNazivOIB_1">
      <item>, OIB 85821130368</item>
      <item>, OIB 95211644438</item>
      <item>, OIB 34501847337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AF57C9-B76F-4614-BDDB-B0FC652938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334</properties:Words>
  <properties:Characters>1776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2015-11-20T09:45:00Z</dcterms:created>
  <dc:creator>Sudsko vijeæe</dc:creator>
  <cp:lastModifiedBy>Katarina Babić</cp:lastModifiedBy>
  <cp:lastPrinted>2015-11-20T09:40:00Z</cp:lastPrinted>
  <dcterms:modified xmlns:xsi="http://www.w3.org/2001/XMLSchema-instance" xsi:type="dcterms:W3CDTF">2015-11-20T09:47:00Z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