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0611" w14:paraId="cf80611" w:rsidRDefault="00FF6637" w:rsidP="00910611" w:rsidR="00FF663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637" w:rsidP="00910611" w:rsidR="00FF6637">
      <w:r>
        <w:rPr>
          <w:rFonts w:eastAsia="MS Mincho"/>
        </w:rPr>
        <w:t xml:space="preserve">  REPUBLIKA HRVATSKA</w:t>
      </w:r>
    </w:p>
    <w:p w:rsidRDefault="00FF6637" w:rsidP="00910611" w:rsidR="00FF6637">
      <w:r>
        <w:rPr>
          <w:rFonts w:eastAsia="MS Mincho"/>
        </w:rPr>
        <w:t>TRGOVAČKI SUD U RIJECI</w:t>
      </w:r>
    </w:p>
    <w:p w:rsidRDefault="00FF6637" w:rsidR="00FF66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6637" w:rsidP="00910611" w:rsidR="00FF663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25205">
        <w:t>588</w:t>
      </w:r>
      <w:r w:rsidR="00140487">
        <w:t>/16</w:t>
      </w:r>
      <w:r w:rsidR="00B416A5">
        <w:t xml:space="preserve">, temeljem odredbe čl.430. Stečajnog zakona (NN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25205">
        <w:rPr>
          <w:b/>
          <w:bCs/>
        </w:rPr>
        <w:t>DRVNI KLASTER d.o.o. za istraživanje tržišta i tehničko ispitivanje, Delnice, Lujzinska 22, OIB 99264155486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025205">
        <w:rPr>
          <w:b/>
        </w:rPr>
        <w:t>388.017,09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25205">
      <w:t>588</w:t>
    </w:r>
    <w:r w:rsidR="00140487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6637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6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6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6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6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6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6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6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6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KLASTER d.o.o.</izvorni_sadrzaj>
    <derivirana_varijabla naziv="DomainObject.Predmet.ProtustrankaFormated_1">  DRVNI KLASTER d.o.o.</derivirana_varijabla>
  </DomainObject.Predmet.ProtustrankaFormated>
  <DomainObject.Predmet.ProtustrankaFormatedOIB>
    <izvorni_sadrzaj>  DRVNI KLASTER d.o.o., OIB 99264155486</izvorni_sadrzaj>
    <derivirana_varijabla naziv="DomainObject.Predmet.ProtustrankaFormatedOIB_1">  DRVNI KLASTER d.o.o., OIB 99264155486</derivirana_varijabla>
  </DomainObject.Predmet.ProtustrankaFormatedOIB>
  <DomainObject.Predmet.ProtustrankaFormatedWithAdress>
    <izvorni_sadrzaj> DRVNI KLASTER d.o.o., Lujzinska 22, 51300 Delnice</izvorni_sadrzaj>
    <derivirana_varijabla naziv="DomainObject.Predmet.ProtustrankaFormatedWithAdress_1"> DRVNI KLASTER d.o.o., Lujzinska 22, 51300 Delnice</derivirana_varijabla>
  </DomainObject.Predmet.ProtustrankaFormatedWithAdress>
  <DomainObject.Predmet.ProtustrankaFormatedWithAdressOIB>
    <izvorni_sadrzaj> DRVNI KLASTER d.o.o., OIB 99264155486, Lujzinska 22, 51300 Delnice</izvorni_sadrzaj>
    <derivirana_varijabla naziv="DomainObject.Predmet.ProtustrankaFormatedWithAdressOIB_1"> DRVNI KLASTER d.o.o., OIB 99264155486, Lujzinska 22, 51300 Delnice</derivirana_varijabla>
  </DomainObject.Predmet.ProtustrankaFormatedWithAdressOIB>
  <DomainObject.Predmet.ProtustrankaWithAdress>
    <izvorni_sadrzaj>DRVNI KLASTER d.o.o. Lujzinska 22, 51300 Delnice</izvorni_sadrzaj>
    <derivirana_varijabla naziv="DomainObject.Predmet.ProtustrankaWithAdress_1">DRVNI KLASTER d.o.o. Lujzinska 22, 51300 Delnice</derivirana_varijabla>
  </DomainObject.Predmet.ProtustrankaWithAdress>
  <DomainObject.Predmet.ProtustrankaWithAdressOIB>
    <izvorni_sadrzaj>DRVNI KLASTER d.o.o., OIB 99264155486, Lujzinska 22, 51300 Delnice</izvorni_sadrzaj>
    <derivirana_varijabla naziv="DomainObject.Predmet.ProtustrankaWithAdressOIB_1">DRVNI KLASTER d.o.o., OIB 99264155486, Lujzinska 22, 51300 Delnice</derivirana_varijabla>
  </DomainObject.Predmet.ProtustrankaWithAdressOIB>
  <DomainObject.Predmet.ProtustrankaNazivFormated>
    <izvorni_sadrzaj>DRVNI KLASTER d.o.o.</izvorni_sadrzaj>
    <derivirana_varijabla naziv="DomainObject.Predmet.ProtustrankaNazivFormated_1">DRVNI KLASTER d.o.o.</derivirana_varijabla>
  </DomainObject.Predmet.ProtustrankaNazivFormated>
  <DomainObject.Predmet.ProtustrankaNazivFormatedOIB>
    <izvorni_sadrzaj>DRVNI KLASTER d.o.o., OIB 99264155486</izvorni_sadrzaj>
    <derivirana_varijabla naziv="DomainObject.Predmet.ProtustrankaNazivFormatedOIB_1">DRVNI KLASTER d.o.o., OIB 99264155486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DRVNI KLASTER d.o.o.</item>
    </izvorni_sadrzaj>
    <derivirana_varijabla naziv="DomainObject.Predmet.ProtuStrankaListFormated_1">
      <item>DRVNI KLASTER d.o.o.</item>
    </derivirana_varijabla>
  </DomainObject.Predmet.ProtuStrankaListFormated>
  <DomainObject.Predmet.ProtuStrankaListFormatedOIB>
    <izvorni_sadrzaj>
      <item>DRVNI KLASTER d.o.o., OIB 99264155486</item>
    </izvorni_sadrzaj>
    <derivirana_varijabla naziv="DomainObject.Predmet.ProtuStrankaListFormatedOIB_1">
      <item>DRVNI KLASTER d.o.o., OIB 99264155486</item>
    </derivirana_varijabla>
  </DomainObject.Predmet.ProtuStrankaListFormatedOIB>
  <DomainObject.Predmet.ProtuStrankaListFormatedWithAdress>
    <izvorni_sadrzaj>
      <item>DRVNI KLASTER d.o.o., Lujzinska 22, 51300 Delnice</item>
    </izvorni_sadrzaj>
    <derivirana_varijabla naziv="DomainObject.Predmet.ProtuStrankaListFormatedWithAdress_1">
      <item>DRVNI KLASTER d.o.o., Lujzinska 22, 51300 Delnice</item>
    </derivirana_varijabla>
  </DomainObject.Predmet.ProtuStrankaListFormatedWithAdress>
  <DomainObject.Predmet.ProtuStrankaListFormatedWithAdressOIB>
    <izvorni_sadrzaj>
      <item>DRVNI KLASTER d.o.o., OIB 99264155486, Lujzinska 22, 51300 Delnice</item>
    </izvorni_sadrzaj>
    <derivirana_varijabla naziv="DomainObject.Predmet.ProtuStrankaListFormatedWithAdressOIB_1">
      <item>DRVNI KLASTER d.o.o., OIB 99264155486, Lujzinska 22, 51300 Delnice</item>
    </derivirana_varijabla>
  </DomainObject.Predmet.ProtuStrankaListFormatedWithAdressOIB>
  <DomainObject.Predmet.ProtuStrankaListNazivFormated>
    <izvorni_sadrzaj>
      <item>DRVNI KLASTER d.o.o.</item>
    </izvorni_sadrzaj>
    <derivirana_varijabla naziv="DomainObject.Predmet.ProtuStrankaListNazivFormated_1">
      <item>DRVNI KLASTER d.o.o.</item>
    </derivirana_varijabla>
  </DomainObject.Predmet.ProtuStrankaListNazivFormated>
  <DomainObject.Predmet.ProtuStrankaListNazivFormatedOIB>
    <izvorni_sadrzaj>
      <item>DRVNI KLASTER d.o.o., OIB 99264155486</item>
    </izvorni_sadrzaj>
    <derivirana_varijabla naziv="DomainObject.Predmet.ProtuStrankaListNazivFormatedOIB_1">
      <item>DRVNI KLASTER d.o.o., OIB 99264155486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DRVNI KLASTER d.o.o.</izvorni_sadrzaj>
    <derivirana_varijabla naziv="DomainObject.Predmet.ProtustrankaIDrugi_1">DRVNI KLASTER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DRVNI KLASTER d.o.o., OIB 99264155486, Lujzinska 22, 51300 Delnice</izvorni_sadrzaj>
    <derivirana_varijabla naziv="DomainObject.Predmet.ProtustrankaIDrugiAdressOIB_1">DRVNI KLASTER d.o.o., OIB 99264155486,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DRVNI KLASTER d.o.o.</item>
    </izvorni_sadrzaj>
    <derivirana_varijabla naziv="DomainObject.Predmet.SudioniciListNaziv_1">
      <item>FINA Rijeka</item>
      <item>DRVNI KLASTER d.o.o.</item>
    </derivirana_varijabla>
  </DomainObject.Predmet.SudioniciListNaziv>
  <DomainObject.Predmet.SudioniciListAdressOIB>
    <izvorni_sadrzaj>
      <item>FINA Rijeka, OIB 85821130368, Frana Kurelca 8,51000 Rijeka</item>
      <item>DRVNI KLASTER d.o.o., OIB 99264155486, Lujzinska 22,51300 Delnice</item>
    </izvorni_sadrzaj>
    <derivirana_varijabla naziv="DomainObject.Predmet.SudioniciListAdressOIB_1">
      <item>FINA Rijeka, OIB 85821130368, Frana Kurelca 8,51000 Rijeka</item>
      <item>DRVNI KLASTER d.o.o., OIB 99264155486,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99264155486</item>
    </izvorni_sadrzaj>
    <derivirana_varijabla naziv="DomainObject.Predmet.SudioniciListNazivOIB_1">
      <item>, OIB 85821130368</item>
      <item>, OIB 99264155486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F672F-AA2D-415C-AB23-3192FAF89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1425</properties:Characters>
  <properties:Lines>56</properties:Lines>
  <properties:Paragraphs>22</properties:Paragraphs>
  <properties:TotalTime>1183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2016-06-08T08:16:00Z</cp:lastPrinted>
  <dcterms:modified xmlns:xsi="http://www.w3.org/2001/XMLSchema-instance" xsi:type="dcterms:W3CDTF">2016-06-08T08:23:00Z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