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b2a8" w14:paraId="55db2a8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26F37" w:rsidRPr="00426F37">
        <w:rPr>
          <w:rFonts w:hAnsi="Times New Roman" w:ascii="Times New Roman"/>
          <w:sz w:val="22"/>
          <w:szCs w:val="22"/>
          <w:lang w:val="hr-HR"/>
        </w:rPr>
        <w:t>ŠESNAEST STUPNJEVA ISTOČNO d.o.o.</w:t>
      </w:r>
      <w:r w:rsidR="00426F37">
        <w:rPr>
          <w:rFonts w:hAnsi="Times New Roman" w:ascii="Times New Roman"/>
          <w:sz w:val="22"/>
          <w:szCs w:val="22"/>
          <w:lang w:val="hr-HR"/>
        </w:rPr>
        <w:t xml:space="preserve"> putnička agencija</w:t>
      </w:r>
      <w:r w:rsidR="00426F37" w:rsidRPr="00426F37">
        <w:rPr>
          <w:rFonts w:hAnsi="Times New Roman" w:ascii="Times New Roman"/>
          <w:sz w:val="22"/>
          <w:szCs w:val="22"/>
          <w:lang w:val="hr-HR"/>
        </w:rPr>
        <w:t>, Ulica 41, br. 12, Vela Luka</w:t>
      </w:r>
      <w:r w:rsidR="00426F37">
        <w:rPr>
          <w:rFonts w:hAnsi="Times New Roman" w:ascii="Times New Roman"/>
          <w:sz w:val="22"/>
          <w:szCs w:val="22"/>
          <w:lang w:val="hr-HR"/>
        </w:rPr>
        <w:t>,</w:t>
      </w:r>
      <w:r w:rsidR="00426F37" w:rsidRPr="00426F37">
        <w:rPr>
          <w:rFonts w:hAnsi="Times New Roman" w:ascii="Times New Roman"/>
          <w:sz w:val="22"/>
          <w:szCs w:val="22"/>
          <w:lang w:val="hr-HR"/>
        </w:rPr>
        <w:t xml:space="preserve"> OIB: 27909709598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26F37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26F37" w:rsidRPr="00426F37">
        <w:rPr>
          <w:rFonts w:hAnsi="Times New Roman" w:ascii="Times New Roman"/>
          <w:sz w:val="22"/>
          <w:szCs w:val="22"/>
        </w:rPr>
        <w:t>ŠESNAEST STUPNJEVA ISTOČNO d.o.o. putnička agencija, Ulica 41, br. 12, Vela Luka, OIB: 27909709598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363E0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26F37">
        <w:rPr>
          <w:rFonts w:hAnsi="Times New Roman" w:ascii="Times New Roman"/>
          <w:sz w:val="22"/>
          <w:szCs w:val="22"/>
        </w:rPr>
        <w:t>Mat</w:t>
      </w:r>
      <w:r w:rsidR="004C30A8">
        <w:rPr>
          <w:rFonts w:hAnsi="Times New Roman" w:ascii="Times New Roman"/>
          <w:sz w:val="22"/>
          <w:szCs w:val="22"/>
        </w:rPr>
        <w:t>e</w:t>
      </w:r>
      <w:r w:rsidR="00426F37">
        <w:rPr>
          <w:rFonts w:hAnsi="Times New Roman" w:ascii="Times New Roman"/>
          <w:sz w:val="22"/>
          <w:szCs w:val="22"/>
        </w:rPr>
        <w:t>o Erceg</w:t>
      </w:r>
      <w:r w:rsidR="007363E0" w:rsidRPr="007363E0">
        <w:rPr>
          <w:rFonts w:hAnsi="Times New Roman" w:ascii="Times New Roman"/>
          <w:sz w:val="22"/>
          <w:szCs w:val="22"/>
        </w:rPr>
        <w:t xml:space="preserve">, </w:t>
      </w:r>
      <w:r w:rsidR="00426F37">
        <w:rPr>
          <w:rFonts w:hAnsi="Times New Roman" w:ascii="Times New Roman"/>
          <w:sz w:val="22"/>
          <w:szCs w:val="22"/>
        </w:rPr>
        <w:t>Zagreb, Radnička cesta 30</w:t>
      </w:r>
      <w:r w:rsidR="007363E0" w:rsidRPr="007363E0">
        <w:rPr>
          <w:rFonts w:hAnsi="Times New Roman" w:ascii="Times New Roman"/>
          <w:sz w:val="22"/>
          <w:szCs w:val="22"/>
        </w:rPr>
        <w:t xml:space="preserve">, OIB: </w:t>
      </w:r>
      <w:r w:rsidR="00426F37">
        <w:rPr>
          <w:rFonts w:hAnsi="Times New Roman" w:ascii="Times New Roman"/>
          <w:sz w:val="22"/>
          <w:szCs w:val="22"/>
        </w:rPr>
        <w:t>93602617826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426F37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26F37" w:rsidRPr="00426F37">
        <w:rPr>
          <w:rFonts w:hAnsi="Times New Roman" w:ascii="Times New Roman"/>
          <w:sz w:val="22"/>
          <w:szCs w:val="22"/>
          <w:lang w:val="hr-HR"/>
        </w:rPr>
        <w:t>ŠESNAEST STUPNJEVA ISTOČNO d.o.o. putnička agencija, Ulica 41, br. 12, Vela Luka, OIB: 27909709598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7363E0">
        <w:rPr>
          <w:rFonts w:hAnsi="Times New Roman" w:ascii="Times New Roman"/>
          <w:sz w:val="22"/>
          <w:szCs w:val="22"/>
          <w:lang w:val="hr-HR"/>
        </w:rPr>
        <w:t>2</w:t>
      </w:r>
      <w:r w:rsidR="00426F37">
        <w:rPr>
          <w:rFonts w:hAnsi="Times New Roman" w:ascii="Times New Roman"/>
          <w:sz w:val="22"/>
          <w:szCs w:val="22"/>
          <w:lang w:val="hr-HR"/>
        </w:rPr>
        <w:t>1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siječnj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426F3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F9171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</w:t>
      </w:r>
    </w:p>
    <w:p w:rsidRDefault="004C30A8" w:rsidP="00A65172" w:rsidR="004C30A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Mrežna stranica e-oglasna ploča suda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71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26F37">
      <w:rPr>
        <w:rFonts w:hAnsi="Times New Roman" w:ascii="Times New Roman"/>
        <w:b/>
        <w:sz w:val="22"/>
        <w:szCs w:val="22"/>
        <w:lang w:val="hr-HR"/>
      </w:rPr>
      <w:t>233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26F37">
      <w:rPr>
        <w:rFonts w:hAnsi="Times New Roman" w:ascii="Times New Roman"/>
        <w:b/>
        <w:sz w:val="22"/>
        <w:szCs w:val="22"/>
        <w:lang w:val="hr-HR"/>
      </w:rPr>
      <w:t>233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87199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7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1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19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1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1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7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9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ŠESNAEST STUPNJEVA ISTOČNO d.o.o. putnička agencija</izvorni_sadrzaj>
    <derivirana_varijabla naziv="DomainObject.Predmet.ProtustrankaFormated_1">  ŠESNAEST STUPNJEVA ISTOČNO d.o.o. putnička agencija</derivirana_varijabla>
  </DomainObject.Predmet.ProtustrankaFormated>
  <DomainObject.Predmet.ProtustrankaFormatedOIB>
    <izvorni_sadrzaj>  ŠESNAEST STUPNJEVA ISTOČNO d.o.o. putnička agencija, OIB 27909709598</izvorni_sadrzaj>
    <derivirana_varijabla naziv="DomainObject.Predmet.ProtustrankaFormatedOIB_1">  ŠESNAEST STUPNJEVA ISTOČNO d.o.o. putnička agencija, OIB 27909709598</derivirana_varijabla>
  </DomainObject.Predmet.ProtustrankaFormatedOIB>
  <DomainObject.Predmet.ProtustrankaFormatedWithAdress>
    <izvorni_sadrzaj> ŠESNAEST STUPNJEVA ISTOČNO d.o.o. putnička agencija, Ulica 41, br. 12, 20270 Vela Luka</izvorni_sadrzaj>
    <derivirana_varijabla naziv="DomainObject.Predmet.ProtustrankaFormatedWithAdress_1"> ŠESNAEST STUPNJEVA ISTOČNO d.o.o. putnička agencija, Ulica 41, br. 12, 20270 Vela Luka</derivirana_varijabla>
  </DomainObject.Predmet.ProtustrankaFormatedWithAdress>
  <DomainObject.Predmet.ProtustrankaFormatedWithAdressOIB>
    <izvorni_sadrzaj> ŠESNAEST STUPNJEVA ISTOČNO d.o.o. putnička agencija, OIB 27909709598, Ulica 41, br. 12, 20270 Vela Luka</izvorni_sadrzaj>
    <derivirana_varijabla naziv="DomainObject.Predmet.ProtustrankaFormatedWithAdressOIB_1"> ŠESNAEST STUPNJEVA ISTOČNO d.o.o. putnička agencija, OIB 27909709598, Ulica 41, br. 12, 20270 Vela Luka</derivirana_varijabla>
  </DomainObject.Predmet.ProtustrankaFormatedWithAdressOIB>
  <DomainObject.Predmet.ProtustrankaWithAdress>
    <izvorni_sadrzaj>ŠESNAEST STUPNJEVA ISTOČNO d.o.o. putnička agencija Ulica 41, br. 12, 20270 Vela Luka</izvorni_sadrzaj>
    <derivirana_varijabla naziv="DomainObject.Predmet.ProtustrankaWithAdress_1">ŠESNAEST STUPNJEVA ISTOČNO d.o.o. putnička agencija Ulica 41, br. 12, 20270 Vela Luka</derivirana_varijabla>
  </DomainObject.Predmet.ProtustrankaWithAdress>
  <DomainObject.Predmet.ProtustrankaWithAdressOIB>
    <izvorni_sadrzaj>ŠESNAEST STUPNJEVA ISTOČNO d.o.o. putnička agencija, OIB 27909709598, Ulica 41, br. 12, 20270 Vela Luka</izvorni_sadrzaj>
    <derivirana_varijabla naziv="DomainObject.Predmet.ProtustrankaWithAdressOIB_1">ŠESNAEST STUPNJEVA ISTOČNO d.o.o. putnička agencija, OIB 27909709598, Ulica 41, br. 12, 20270 Vela Luka</derivirana_varijabla>
  </DomainObject.Predmet.ProtustrankaWithAdressOIB>
  <DomainObject.Predmet.ProtustrankaNazivFormated>
    <izvorni_sadrzaj>ŠESNAEST STUPNJEVA ISTOČNO d.o.o. putnička agencija</izvorni_sadrzaj>
    <derivirana_varijabla naziv="DomainObject.Predmet.ProtustrankaNazivFormated_1">ŠESNAEST STUPNJEVA ISTOČNO d.o.o. putnička agencija</derivirana_varijabla>
  </DomainObject.Predmet.ProtustrankaNazivFormated>
  <DomainObject.Predmet.ProtustrankaNazivFormatedOIB>
    <izvorni_sadrzaj>ŠESNAEST STUPNJEVA ISTOČNO d.o.o. putnička agencija, OIB 27909709598</izvorni_sadrzaj>
    <derivirana_varijabla naziv="DomainObject.Predmet.ProtustrankaNazivFormatedOIB_1">ŠESNAEST STUPNJEVA ISTOČNO d.o.o. putnička agencija, OIB 27909709598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414.26</izvorni_sadrzaj>
    <derivirana_varijabla naziv="DomainObject.Predmet.TrenutnaVrijednost_1">414.26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ŠESNAEST STUPNJEVA ISTOČNO d.o.o. putnička agencija</item>
    </izvorni_sadrzaj>
    <derivirana_varijabla naziv="DomainObject.Predmet.ProtuStrankaListFormated_1">
      <item>ŠESNAEST STUPNJEVA ISTOČNO d.o.o. putnička agencija</item>
    </derivirana_varijabla>
  </DomainObject.Predmet.ProtuStrankaListFormated>
  <DomainObject.Predmet.ProtuStrankaListFormatedOIB>
    <izvorni_sadrzaj>
      <item>ŠESNAEST STUPNJEVA ISTOČNO d.o.o. putnička agencija, OIB 27909709598</item>
    </izvorni_sadrzaj>
    <derivirana_varijabla naziv="DomainObject.Predmet.ProtuStrankaListFormatedOIB_1">
      <item>ŠESNAEST STUPNJEVA ISTOČNO d.o.o. putnička agencija, OIB 27909709598</item>
    </derivirana_varijabla>
  </DomainObject.Predmet.ProtuStrankaListFormatedOIB>
  <DomainObject.Predmet.ProtuStrankaListFormatedWithAdress>
    <izvorni_sadrzaj>
      <item>ŠESNAEST STUPNJEVA ISTOČNO d.o.o. putnička agencija, Ulica 41, br. 12, 20270 Vela Luka</item>
    </izvorni_sadrzaj>
    <derivirana_varijabla naziv="DomainObject.Predmet.ProtuStrankaListFormatedWithAdress_1">
      <item>ŠESNAEST STUPNJEVA ISTOČNO d.o.o. putnička agencija, Ulica 41, br. 12, 20270 Vela Luka</item>
    </derivirana_varijabla>
  </DomainObject.Predmet.ProtuStrankaListFormatedWithAdress>
  <DomainObject.Predmet.ProtuStrankaListFormatedWithAdressOIB>
    <izvorni_sadrzaj>
      <item>ŠESNAEST STUPNJEVA ISTOČNO d.o.o. putnička agencija, OIB 27909709598, Ulica 41, br. 12, 20270 Vela Luka</item>
    </izvorni_sadrzaj>
    <derivirana_varijabla naziv="DomainObject.Predmet.ProtuStrankaListFormatedWithAdressOIB_1">
      <item>ŠESNAEST STUPNJEVA ISTOČNO d.o.o. putnička agencija, OIB 27909709598, Ulica 41, br. 12, 20270 Vela Luka</item>
    </derivirana_varijabla>
  </DomainObject.Predmet.ProtuStrankaListFormatedWithAdressOIB>
  <DomainObject.Predmet.ProtuStrankaListNazivFormated>
    <izvorni_sadrzaj>
      <item>ŠESNAEST STUPNJEVA ISTOČNO d.o.o. putnička agencija</item>
    </izvorni_sadrzaj>
    <derivirana_varijabla naziv="DomainObject.Predmet.ProtuStrankaListNazivFormated_1">
      <item>ŠESNAEST STUPNJEVA ISTOČNO d.o.o. putnička agencija</item>
    </derivirana_varijabla>
  </DomainObject.Predmet.ProtuStrankaListNazivFormated>
  <DomainObject.Predmet.ProtuStrankaListNazivFormatedOIB>
    <izvorni_sadrzaj>
      <item>ŠESNAEST STUPNJEVA ISTOČNO d.o.o. putnička agencija, OIB 27909709598</item>
    </izvorni_sadrzaj>
    <derivirana_varijabla naziv="DomainObject.Predmet.ProtuStrankaListNazivFormatedOIB_1">
      <item>ŠESNAEST STUPNJEVA ISTOČNO d.o.o. putnička agencija, OIB 27909709598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ŠESNAEST STUPNJEVA ISTOČNO d.o.o. putnička agencija</izvorni_sadrzaj>
    <derivirana_varijabla naziv="DomainObject.Predmet.ProtustrankaIDrugi_1">ŠESNAEST STUPNJEVA ISTOČNO d.o.o.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ŠESNAEST STUPNJEVA ISTOČNO d.o.o. putnička agencija, OIB 27909709598, Ulica 41, br. 12, 20270 Vela Luka</izvorni_sadrzaj>
    <derivirana_varijabla naziv="DomainObject.Predmet.ProtustrankaIDrugiAdressOIB_1">ŠESNAEST STUPNJEVA ISTOČNO d.o.o. putnička agencija, OIB 27909709598, Ulica 41, br. 12,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ŠESNAEST STUPNJEVA ISTOČNO d.o.o. putnička agencija</item>
    </izvorni_sadrzaj>
    <derivirana_varijabla naziv="DomainObject.Predmet.SudioniciListNaziv_1">
      <item>FINA, RC Split, Podružnica Dubrovnik</item>
      <item>ŠESNAEST STUPNJEVA ISTOČNO d.o.o.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ŠESNAEST STUPNJEVA ISTOČNO d.o.o. putnička agencija, OIB 27909709598, Ulica 41, br. 12,20270 Vela Luka</item>
    </izvorni_sadrzaj>
    <derivirana_varijabla naziv="DomainObject.Predmet.SudioniciListAdressOIB_1">
      <item>FINA, RC Split, Podružnica Dubrovnik, OIB 85821130368, Vukovarska 2,20000 Dubrovnik</item>
      <item>ŠESNAEST STUPNJEVA ISTOČNO d.o.o. putnička agencija, OIB 27909709598, Ulica 41, br. 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27909709598</item>
    </izvorni_sadrzaj>
    <derivirana_varijabla naziv="DomainObject.Predmet.SudioniciListNazivOIB_1">
      <item>, OIB 85821130368</item>
      <item>, OIB 27909709598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F3944-1841-4C9E-B5D6-98219AE29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2758</properties:Characters>
  <properties:Lines>88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2016-05-24T10:47:00Z</dcterms:created>
  <dc:creator>Sudsko vijeæe</dc:creator>
  <cp:lastModifiedBy>Katarina Franković</cp:lastModifiedBy>
  <cp:lastPrinted>2016-04-08T12:33:00Z</cp:lastPrinted>
  <dcterms:modified xmlns:xsi="http://www.w3.org/2001/XMLSchema-instance" xsi:type="dcterms:W3CDTF">2016-05-24T10:48:00Z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