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5310" w14:paraId="a2d5310" w:rsidRDefault="00824366" w:rsidP="00824366" w:rsidR="00824366" w:rsidRPr="00824366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824366">
        <w:rPr>
          <w:rFonts w:eastAsia="Calibri"/>
          <w:noProof/>
          <w:szCs w:val="24"/>
        </w:rPr>
        <w:t xml:space="preserve">                    </w:t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REPUBLIKA HRVATSKA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TRGOVAČKI SUD U VARAŽDINU</w:t>
      </w:r>
    </w:p>
    <w:p w:rsidRDefault="00824366" w:rsidP="00824366" w:rsidR="00824366">
      <w:pPr>
        <w:rPr>
          <w:rFonts w:eastAsia="Calibri"/>
          <w:szCs w:val="24"/>
          <w:lang w:eastAsia="en-US"/>
        </w:rPr>
      </w:pPr>
      <w:r w:rsidRPr="00824366">
        <w:rPr>
          <w:rFonts w:eastAsia="Calibri"/>
          <w:szCs w:val="24"/>
          <w:lang w:eastAsia="en-US"/>
        </w:rPr>
        <w:t xml:space="preserve">           Braće Radić 2, Varaždin</w:t>
      </w:r>
    </w:p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B5012E" w:rsidR="00B5012E">
      <w:pPr>
        <w:jc w:val="both"/>
      </w:pPr>
      <w:r w:rsidRPr="00964C7D">
        <w:rPr>
          <w:szCs w:val="24"/>
        </w:rPr>
        <w:tab/>
      </w:r>
      <w:r w:rsidR="00E22D0B">
        <w:t>Trgovački sud u Varaždinu, po sutkinji toga suda, Meliti Poljanec Bubaš, kao stečajnoj suktinji u predmetu u povodu zahtjeva Financijske agencije, Regionalni centar Zagreb, Podružnica Varaždin, Augusta Cesarca 2, Varaždin, za pokretanje skraćenog stečajnog postupka protiv dužnika PROFIT PLUS zastupanje u osiguranju d.o.o., OIB: 80354953335 sa sjedištem u Starogradska 85, 48000 Starigrad</w:t>
      </w:r>
      <w:r w:rsidR="00B5012E">
        <w:t>, dana 22. travnja 2016. godine</w:t>
      </w:r>
    </w:p>
    <w:p w:rsidRDefault="000571E3" w:rsidP="000571E3" w:rsidR="000571E3">
      <w:pPr>
        <w:jc w:val="both"/>
      </w:pP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733B53" w:rsidRPr="00733B53">
        <w:t xml:space="preserve"> </w:t>
      </w:r>
      <w:r w:rsidR="00E22D0B">
        <w:t>PROFIT PLUS zastupanje u osiguranju d.o.o., OIB: 80354953335 sa sjedištem u Starogradska 85, 48000 Starigrad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B5012E">
        <w:rPr>
          <w:szCs w:val="24"/>
        </w:rPr>
        <w:t>22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964C7D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964C7D" w:rsidRPr="00964C7D">
        <w:rPr>
          <w:szCs w:val="24"/>
        </w:rPr>
        <w:t>1</w:t>
      </w:r>
      <w:r w:rsidR="00622D0A">
        <w:rPr>
          <w:szCs w:val="24"/>
        </w:rPr>
        <w:t>5,00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B5012E" w:rsidR="00B5012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II/ </w:t>
      </w:r>
      <w:r w:rsidR="007A75CE" w:rsidRPr="00964C7D">
        <w:rPr>
          <w:szCs w:val="24"/>
        </w:rPr>
        <w:t xml:space="preserve">Zaključuje se stečajni postupak nad stečajnim </w:t>
      </w:r>
      <w:r w:rsidR="00B5012E" w:rsidRPr="00964C7D">
        <w:rPr>
          <w:szCs w:val="24"/>
        </w:rPr>
        <w:t>dužnikom</w:t>
      </w:r>
      <w:r w:rsidR="00B5012E" w:rsidRPr="00733B53">
        <w:t xml:space="preserve"> </w:t>
      </w:r>
      <w:r w:rsidR="00E22D0B">
        <w:t>PROFIT PLUS zastupanje u osiguranju d.o.o., OIB: 80354953335 sa sjedištem u Starogradska 85, 48000 Starigrad</w:t>
      </w:r>
      <w:r w:rsidR="00B5012E">
        <w:t>,</w:t>
      </w:r>
      <w:r w:rsidR="00B5012E" w:rsidRPr="00964C7D">
        <w:rPr>
          <w:szCs w:val="24"/>
        </w:rPr>
        <w:t xml:space="preserve"> s danom </w:t>
      </w:r>
      <w:r w:rsidR="00B5012E">
        <w:rPr>
          <w:szCs w:val="24"/>
        </w:rPr>
        <w:t>22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>travnja</w:t>
      </w:r>
      <w:r w:rsidR="00B5012E" w:rsidRPr="00964C7D">
        <w:rPr>
          <w:szCs w:val="24"/>
        </w:rPr>
        <w:t xml:space="preserve"> 201</w:t>
      </w:r>
      <w:r w:rsidR="00B5012E">
        <w:rPr>
          <w:szCs w:val="24"/>
        </w:rPr>
        <w:t>6</w:t>
      </w:r>
      <w:r w:rsidR="00B5012E" w:rsidRPr="00964C7D">
        <w:rPr>
          <w:szCs w:val="24"/>
        </w:rPr>
        <w:t xml:space="preserve">. </w:t>
      </w:r>
      <w:r w:rsidR="00B5012E">
        <w:rPr>
          <w:szCs w:val="24"/>
        </w:rPr>
        <w:t xml:space="preserve">u </w:t>
      </w:r>
      <w:r w:rsidR="00B5012E" w:rsidRPr="00964C7D">
        <w:rPr>
          <w:szCs w:val="24"/>
        </w:rPr>
        <w:t>1</w:t>
      </w:r>
      <w:r w:rsidR="00B5012E">
        <w:rPr>
          <w:szCs w:val="24"/>
        </w:rPr>
        <w:t xml:space="preserve">5,00 </w:t>
      </w:r>
      <w:r w:rsidR="00B5012E" w:rsidRPr="00964C7D">
        <w:rPr>
          <w:szCs w:val="24"/>
        </w:rPr>
        <w:t>sati.</w:t>
      </w:r>
    </w:p>
    <w:p w:rsidRDefault="00DF4B3F" w:rsidP="00B5012E" w:rsidR="00DF4B3F">
      <w:pPr>
        <w:ind w:firstLine="708"/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E22D0B">
        <w:t>Ivan Hudoletnjak, Zavojna ulica 3, Ivanec, OIB: 80924395653.</w:t>
      </w:r>
    </w:p>
    <w:p w:rsidRDefault="00DF4B3F" w:rsidP="00CE3446" w:rsidR="00DF4B3F" w:rsidRPr="00DF4B3F">
      <w:pPr>
        <w:jc w:val="both"/>
        <w:rPr>
          <w:color w:val="FF0000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7A75CE"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733B53" w:rsidRPr="00733B53">
        <w:t xml:space="preserve"> </w:t>
      </w:r>
      <w:r w:rsidR="00E22D0B">
        <w:t>PROFIT PLUS zastupanje u osiguranju d.o.o., OIB: 80354953335 sa sjedištem u Starogradska 85, 48000 Starigrad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>će brisan iz sudskog registra.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E22D0B">
        <w:rPr>
          <w:szCs w:val="24"/>
        </w:rPr>
        <w:t>17</w:t>
      </w:r>
      <w:r w:rsidR="00964C7D" w:rsidRPr="00964C7D">
        <w:rPr>
          <w:szCs w:val="24"/>
        </w:rPr>
        <w:t xml:space="preserve">. </w:t>
      </w:r>
      <w:r w:rsidR="00B5012E">
        <w:rPr>
          <w:szCs w:val="24"/>
        </w:rPr>
        <w:t>veljače</w:t>
      </w:r>
      <w:r w:rsidR="00B8373D">
        <w:rPr>
          <w:szCs w:val="24"/>
        </w:rPr>
        <w:t xml:space="preserve"> 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('Narodne novine'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petnaest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</w:t>
      </w:r>
      <w:r w:rsidR="007A75CE" w:rsidRPr="00964C7D">
        <w:rPr>
          <w:szCs w:val="24"/>
        </w:rPr>
        <w:lastRenderedPageBreak/>
        <w:t xml:space="preserve">roku od četrdeset pet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 xml:space="preserve">na e-oglasnoj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petnaest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 xml:space="preserve">od dana objave oglasa na e-oglasnoj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>te kako u roku od četrdeset pet dana</w:t>
      </w:r>
      <w:r w:rsidR="00E07F27">
        <w:rPr>
          <w:szCs w:val="24"/>
        </w:rPr>
        <w:t xml:space="preserve"> od dana objave oglasa na e-oglasnoj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824366">
        <w:rPr>
          <w:szCs w:val="24"/>
        </w:rPr>
        <w:t xml:space="preserve">, </w:t>
      </w:r>
      <w:r w:rsidR="00B5012E">
        <w:rPr>
          <w:szCs w:val="24"/>
        </w:rPr>
        <w:t>22.</w:t>
      </w:r>
      <w:r w:rsidR="00964C7D" w:rsidRPr="00964C7D">
        <w:rPr>
          <w:szCs w:val="24"/>
        </w:rPr>
        <w:t xml:space="preserve"> </w:t>
      </w:r>
      <w:r w:rsidR="00B5012E">
        <w:rPr>
          <w:szCs w:val="24"/>
        </w:rPr>
        <w:t>travnja</w:t>
      </w:r>
      <w:r w:rsidR="00836343">
        <w:rPr>
          <w:szCs w:val="24"/>
        </w:rPr>
        <w:t xml:space="preserve"> </w:t>
      </w:r>
      <w:r w:rsidR="00B8373D">
        <w:rPr>
          <w:szCs w:val="24"/>
        </w:rPr>
        <w:t>201</w:t>
      </w:r>
      <w:r w:rsidR="00B5012E">
        <w:rPr>
          <w:szCs w:val="24"/>
        </w:rPr>
        <w:t>6</w:t>
      </w:r>
      <w:r w:rsidR="00964C7D" w:rsidRPr="00964C7D">
        <w:rPr>
          <w:szCs w:val="24"/>
        </w:rPr>
        <w:t>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824366" w:rsidP="00AC2FA8" w:rsidR="00705E1C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1334E3" w:rsidP="00824366" w:rsidR="001334E3">
      <w:pPr>
        <w:ind w:left="4956"/>
        <w:jc w:val="center"/>
        <w:rPr>
          <w:szCs w:val="24"/>
        </w:rPr>
      </w:pPr>
    </w:p>
    <w:p w:rsidRDefault="007A75CE" w:rsidP="00824366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</w:t>
      </w:r>
      <w:r w:rsidR="00824366">
        <w:rPr>
          <w:szCs w:val="24"/>
        </w:rPr>
        <w:t xml:space="preserve">                              </w:t>
      </w:r>
      <w:r w:rsidR="00824366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</w:t>
      </w:r>
    </w:p>
    <w:p w:rsidRDefault="00824366" w:rsidP="00964C7D" w:rsidR="007A75CE" w:rsidRPr="00964C7D">
      <w:pPr>
        <w:rPr>
          <w:szCs w:val="24"/>
        </w:rPr>
      </w:pPr>
      <w:r>
        <w:rPr>
          <w:szCs w:val="24"/>
        </w:rPr>
        <w:t xml:space="preserve">          </w:t>
      </w:r>
      <w:r w:rsidR="007A75CE" w:rsidRPr="00964C7D">
        <w:rPr>
          <w:szCs w:val="24"/>
        </w:rPr>
        <w:t xml:space="preserve">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824366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DF4B3F" w:rsidR="00E22D0B" w:rsidRPr="00E22D0B">
      <w:pPr>
        <w:numPr>
          <w:ilvl w:val="0"/>
          <w:numId w:val="1"/>
        </w:numPr>
        <w:jc w:val="both"/>
        <w:rPr>
          <w:szCs w:val="24"/>
        </w:rPr>
      </w:pPr>
      <w:r w:rsidRPr="00E22D0B">
        <w:rPr>
          <w:szCs w:val="24"/>
        </w:rPr>
        <w:t>Dužnik</w:t>
      </w:r>
      <w:r w:rsidR="007A75CE" w:rsidRPr="00E22D0B">
        <w:rPr>
          <w:szCs w:val="24"/>
        </w:rPr>
        <w:t xml:space="preserve"> </w:t>
      </w:r>
      <w:r w:rsidR="00E22D0B">
        <w:t xml:space="preserve">PROFIT PLUS zastupanje u osiguranju d.o.o., OIB: 80354953335 sa sjedištem u Starogradska 85, 48000 Starigrad </w:t>
      </w:r>
    </w:p>
    <w:p w:rsidRDefault="00B5012E" w:rsidP="00DF4B3F" w:rsidR="00705E1C" w:rsidRPr="00E22D0B">
      <w:pPr>
        <w:numPr>
          <w:ilvl w:val="0"/>
          <w:numId w:val="1"/>
        </w:numPr>
        <w:jc w:val="both"/>
        <w:rPr>
          <w:szCs w:val="24"/>
        </w:rPr>
      </w:pPr>
      <w:r>
        <w:t xml:space="preserve">Direktor dužnika </w:t>
      </w:r>
      <w:r w:rsidR="00E22D0B">
        <w:t>Siniša Banek, OIB: 93868886604, Starigrad, Starogradska 85</w:t>
      </w:r>
      <w:r w:rsidR="001B2360" w:rsidRPr="00E22D0B">
        <w:rPr>
          <w:szCs w:val="24"/>
        </w:rPr>
        <w:t xml:space="preserve"> </w:t>
      </w:r>
    </w:p>
    <w:p w:rsidRDefault="00B5012E" w:rsidP="00DF4B3F" w:rsidR="00B375FC" w:rsidRPr="001B2360">
      <w:pPr>
        <w:numPr>
          <w:ilvl w:val="0"/>
          <w:numId w:val="1"/>
        </w:numPr>
        <w:rPr>
          <w:szCs w:val="24"/>
        </w:rPr>
      </w:pPr>
      <w:r w:rsidRPr="001B2360">
        <w:rPr>
          <w:szCs w:val="24"/>
        </w:rPr>
        <w:t>Sudski registar ovog suda</w:t>
      </w:r>
      <w:r w:rsidR="00733B53" w:rsidRPr="001B2360">
        <w:rPr>
          <w:szCs w:val="24"/>
        </w:rPr>
        <w:t xml:space="preserve"> (</w:t>
      </w:r>
      <w:r w:rsidR="007A75CE" w:rsidRPr="001B2360">
        <w:rPr>
          <w:szCs w:val="24"/>
        </w:rPr>
        <w:t>odmah</w:t>
      </w:r>
      <w:r w:rsidR="00836343" w:rsidRPr="001B2360">
        <w:rPr>
          <w:szCs w:val="24"/>
        </w:rPr>
        <w:t xml:space="preserve"> i nakon pravomoćnosti</w:t>
      </w:r>
      <w:r w:rsidR="007A75CE" w:rsidRPr="001B2360">
        <w:rPr>
          <w:szCs w:val="24"/>
        </w:rPr>
        <w:t>)</w:t>
      </w:r>
      <w:r w:rsidR="00DF4B3F" w:rsidRPr="001B2360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2541F2">
        <w:rPr>
          <w:szCs w:val="24"/>
        </w:rPr>
        <w:t>Koprivnica, Hrvatske državnosti 7, 48000 Koprivnica</w:t>
      </w:r>
      <w:r w:rsidR="00733B53">
        <w:rPr>
          <w:szCs w:val="24"/>
        </w:rPr>
        <w:t xml:space="preserve">    </w:t>
      </w:r>
      <w:r w:rsidR="00ED24EE">
        <w:rPr>
          <w:szCs w:val="24"/>
        </w:rPr>
        <w:t xml:space="preserve">      </w:t>
      </w:r>
    </w:p>
    <w:p w:rsidRDefault="00DF4B3F" w:rsidP="00DF4B3F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E22D0B">
        <w:t>Ivan Hudoletnjak, Zavojna ulica 3, Ivanec</w:t>
      </w:r>
    </w:p>
    <w:p w:rsidRDefault="00824366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</w:t>
      </w:r>
      <w:r w:rsidR="00CF63B6">
        <w:rPr>
          <w:szCs w:val="24"/>
        </w:rPr>
        <w:t>-oglasna ploča suda</w:t>
      </w:r>
    </w:p>
    <w:p w:rsidRDefault="007E091A" w:rsidP="00964C7D" w:rsidR="00824366" w:rsidRPr="0083634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Pisarnica – kal. 20 dana 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9E6198" w:rsidR="009E6198" w:rsidRPr="00964C7D">
      <w:headerReference w:type="default" r:id="rId10"/>
      <w:headerReference w:type="firs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0CF" w:rsidP="007A75CE" w:rsidR="00EB20CF">
      <w:r>
        <w:separator/>
      </w:r>
    </w:p>
  </w:endnote>
  <w:endnote w:id="0" w:type="continuationSeparator">
    <w:p w:rsidRDefault="00EB20CF" w:rsidP="007A75CE" w:rsidR="00EB2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0CF" w:rsidP="007A75CE" w:rsidR="00EB20CF">
      <w:r>
        <w:separator/>
      </w:r>
    </w:p>
  </w:footnote>
  <w:footnote w:id="0" w:type="continuationSeparator">
    <w:p w:rsidRDefault="00EB20CF" w:rsidP="007A75CE" w:rsidR="00EB2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7198D">
      <w:rPr>
        <w:noProof/>
      </w:rPr>
      <w:t>2</w:t>
    </w:r>
    <w:r>
      <w:fldChar w:fldCharType="end"/>
    </w:r>
  </w:p>
  <w:p w:rsidRDefault="00E22D0B" w:rsidP="00E22D0B" w:rsidR="00E22D0B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St-263/16-5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824366" w:rsidR="00824366" w:rsidRPr="00964C7D">
    <w:pPr>
      <w:jc w:val="right"/>
      <w:rPr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</w:t>
    </w:r>
    <w:r w:rsidR="00622D0A">
      <w:rPr>
        <w:szCs w:val="24"/>
      </w:rPr>
      <w:t>-</w:t>
    </w:r>
    <w:r w:rsidR="00E22D0B">
      <w:rPr>
        <w:szCs w:val="24"/>
      </w:rPr>
      <w:t>263</w:t>
    </w:r>
    <w:r w:rsidR="00B5012E">
      <w:rPr>
        <w:szCs w:val="24"/>
      </w:rPr>
      <w:t>/16-5</w:t>
    </w:r>
  </w:p>
  <w:p w:rsidRDefault="00824366" w:rsidR="008243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D1780"/>
    <w:rsid w:val="000E1119"/>
    <w:rsid w:val="001334E3"/>
    <w:rsid w:val="00165044"/>
    <w:rsid w:val="0017198D"/>
    <w:rsid w:val="001B2360"/>
    <w:rsid w:val="001B25D6"/>
    <w:rsid w:val="001D3346"/>
    <w:rsid w:val="001E07BC"/>
    <w:rsid w:val="001F082B"/>
    <w:rsid w:val="00226E03"/>
    <w:rsid w:val="002530E3"/>
    <w:rsid w:val="002541F2"/>
    <w:rsid w:val="00255595"/>
    <w:rsid w:val="002A6059"/>
    <w:rsid w:val="003214EC"/>
    <w:rsid w:val="00344C96"/>
    <w:rsid w:val="003B5155"/>
    <w:rsid w:val="003C5F61"/>
    <w:rsid w:val="003E2AE0"/>
    <w:rsid w:val="00467EEF"/>
    <w:rsid w:val="00497129"/>
    <w:rsid w:val="004A1245"/>
    <w:rsid w:val="004C1E71"/>
    <w:rsid w:val="004D3F31"/>
    <w:rsid w:val="00525276"/>
    <w:rsid w:val="00531356"/>
    <w:rsid w:val="00550447"/>
    <w:rsid w:val="005621DC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4558"/>
    <w:rsid w:val="006D5619"/>
    <w:rsid w:val="006F25A8"/>
    <w:rsid w:val="00705E1C"/>
    <w:rsid w:val="00733B53"/>
    <w:rsid w:val="00735822"/>
    <w:rsid w:val="00741660"/>
    <w:rsid w:val="00752D8A"/>
    <w:rsid w:val="007567A2"/>
    <w:rsid w:val="00771C27"/>
    <w:rsid w:val="0078675C"/>
    <w:rsid w:val="007A75CE"/>
    <w:rsid w:val="007B0DF7"/>
    <w:rsid w:val="007B10CE"/>
    <w:rsid w:val="007C5C20"/>
    <w:rsid w:val="007E091A"/>
    <w:rsid w:val="007F2D48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F10"/>
    <w:rsid w:val="00A16B87"/>
    <w:rsid w:val="00A319C8"/>
    <w:rsid w:val="00A5473C"/>
    <w:rsid w:val="00AC2FA8"/>
    <w:rsid w:val="00AE3548"/>
    <w:rsid w:val="00B028B8"/>
    <w:rsid w:val="00B34567"/>
    <w:rsid w:val="00B375FC"/>
    <w:rsid w:val="00B5012E"/>
    <w:rsid w:val="00B518D8"/>
    <w:rsid w:val="00B8373D"/>
    <w:rsid w:val="00BF5CAE"/>
    <w:rsid w:val="00BF7D94"/>
    <w:rsid w:val="00C03FB3"/>
    <w:rsid w:val="00C7158A"/>
    <w:rsid w:val="00C80BBE"/>
    <w:rsid w:val="00C83918"/>
    <w:rsid w:val="00CA719C"/>
    <w:rsid w:val="00CB6ECB"/>
    <w:rsid w:val="00CC7782"/>
    <w:rsid w:val="00CE3446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22D0B"/>
    <w:rsid w:val="00E62227"/>
    <w:rsid w:val="00EA5D61"/>
    <w:rsid w:val="00EB20CF"/>
    <w:rsid w:val="00EC125B"/>
    <w:rsid w:val="00EC48DB"/>
    <w:rsid w:val="00ED24EE"/>
    <w:rsid w:val="00F0497A"/>
    <w:rsid w:val="00F07C02"/>
    <w:rsid w:val="00F219A9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98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98D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98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98D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71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98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98D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98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98D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19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 PLUS zastupanje u osiguranju d.o.o.</izvorni_sadrzaj>
    <derivirana_varijabla naziv="DomainObject.Predmet.ProtustrankaFormated_1">  PROFIT PLUS zastupanje u osiguranju d.o.o.</derivirana_varijabla>
  </DomainObject.Predmet.ProtustrankaFormated>
  <DomainObject.Predmet.ProtustrankaFormatedOIB>
    <izvorni_sadrzaj>  PROFIT PLUS zastupanje u osiguranju d.o.o., OIB 80354953335</izvorni_sadrzaj>
    <derivirana_varijabla naziv="DomainObject.Predmet.ProtustrankaFormatedOIB_1">  PROFIT PLUS zastupanje u osiguranju d.o.o., OIB 80354953335</derivirana_varijabla>
  </DomainObject.Predmet.ProtustrankaFormatedOIB>
  <DomainObject.Predmet.ProtustrankaFormatedWithAdress>
    <izvorni_sadrzaj> PROFIT PLUS zastupanje u osiguranju d.o.o., Starogradska 85, 48000 Starigrad</izvorni_sadrzaj>
    <derivirana_varijabla naziv="DomainObject.Predmet.ProtustrankaFormatedWithAdress_1"> PROFIT PLUS zastupanje u osiguranju d.o.o., Starogradska 85, 48000 Starigrad</derivirana_varijabla>
  </DomainObject.Predmet.ProtustrankaFormatedWithAdress>
  <DomainObject.Predmet.ProtustrankaFormatedWithAdressOIB>
    <izvorni_sadrzaj> PROFIT PLUS zastupanje u osiguranju d.o.o., OIB 80354953335, Starogradska 85, 48000 Starigrad</izvorni_sadrzaj>
    <derivirana_varijabla naziv="DomainObject.Predmet.ProtustrankaFormatedWithAdressOIB_1"> PROFIT PLUS zastupanje u osiguranju d.o.o., OIB 80354953335, Starogradska 85, 48000 Starigrad</derivirana_varijabla>
  </DomainObject.Predmet.ProtustrankaFormatedWithAdressOIB>
  <DomainObject.Predmet.ProtustrankaWithAdress>
    <izvorni_sadrzaj>PROFIT PLUS zastupanje u osiguranju d.o.o. Starogradska 85, 48000 Starigrad</izvorni_sadrzaj>
    <derivirana_varijabla naziv="DomainObject.Predmet.ProtustrankaWithAdress_1">PROFIT PLUS zastupanje u osiguranju d.o.o. Starogradska 85, 48000 Starigrad</derivirana_varijabla>
  </DomainObject.Predmet.ProtustrankaWithAdress>
  <DomainObject.Predmet.ProtustrankaWithAdressOIB>
    <izvorni_sadrzaj>PROFIT PLUS zastupanje u osiguranju d.o.o., OIB 80354953335, Starogradska 85, 48000 Starigrad</izvorni_sadrzaj>
    <derivirana_varijabla naziv="DomainObject.Predmet.ProtustrankaWithAdressOIB_1">PROFIT PLUS zastupanje u osiguranju d.o.o., OIB 80354953335, Starogradska 85, 48000 Starigrad</derivirana_varijabla>
  </DomainObject.Predmet.ProtustrankaWithAdressOIB>
  <DomainObject.Predmet.ProtustrankaNazivFormated>
    <izvorni_sadrzaj>PROFIT PLUS zastupanje u osiguranju d.o.o.</izvorni_sadrzaj>
    <derivirana_varijabla naziv="DomainObject.Predmet.ProtustrankaNazivFormated_1">PROFIT PLUS zastupanje u osiguranju d.o.o.</derivirana_varijabla>
  </DomainObject.Predmet.ProtustrankaNazivFormated>
  <DomainObject.Predmet.ProtustrankaNazivFormatedOIB>
    <izvorni_sadrzaj>PROFIT PLUS zastupanje u osiguranju d.o.o., OIB 80354953335</izvorni_sadrzaj>
    <derivirana_varijabla naziv="DomainObject.Predmet.ProtustrankaNazivFormatedOIB_1">PROFIT PLUS zastupanje u osiguranju d.o.o., OIB 80354953335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48113.51</izvorni_sadrzaj>
    <derivirana_varijabla naziv="DomainObject.Predmet.TrenutnaVrijednost_1">48113.51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PROFIT PLUS zastupanje u osiguranju d.o.o.</item>
    </izvorni_sadrzaj>
    <derivirana_varijabla naziv="DomainObject.Predmet.ProtuStrankaListFormated_1">
      <item>PROFIT PLUS zastupanje u osiguranju d.o.o.</item>
    </derivirana_varijabla>
  </DomainObject.Predmet.ProtuStrankaListFormated>
  <DomainObject.Predmet.ProtuStrankaListFormatedOIB>
    <izvorni_sadrzaj>
      <item>PROFIT PLUS zastupanje u osiguranju d.o.o., OIB 80354953335</item>
    </izvorni_sadrzaj>
    <derivirana_varijabla naziv="DomainObject.Predmet.ProtuStrankaListFormatedOIB_1">
      <item>PROFIT PLUS zastupanje u osiguranju d.o.o., OIB 80354953335</item>
    </derivirana_varijabla>
  </DomainObject.Predmet.ProtuStrankaListFormatedOIB>
  <DomainObject.Predmet.ProtuStrankaListFormatedWithAdress>
    <izvorni_sadrzaj>
      <item>PROFIT PLUS zastupanje u osiguranju d.o.o., Starogradska 85, 48000 Starigrad</item>
    </izvorni_sadrzaj>
    <derivirana_varijabla naziv="DomainObject.Predmet.ProtuStrankaListFormatedWithAdress_1">
      <item>PROFIT PLUS zastupanje u osiguranju d.o.o., Starogradska 85, 48000 Starigrad</item>
    </derivirana_varijabla>
  </DomainObject.Predmet.ProtuStrankaListFormatedWithAdress>
  <DomainObject.Predmet.ProtuStrankaListFormatedWithAdressOIB>
    <izvorni_sadrzaj>
      <item>PROFIT PLUS zastupanje u osiguranju d.o.o., OIB 80354953335, Starogradska 85, 48000 Starigrad</item>
    </izvorni_sadrzaj>
    <derivirana_varijabla naziv="DomainObject.Predmet.ProtuStrankaListFormatedWithAdressOIB_1">
      <item>PROFIT PLUS zastupanje u osiguranju d.o.o., OIB 80354953335, Starogradska 85, 48000 Starigrad</item>
    </derivirana_varijabla>
  </DomainObject.Predmet.ProtuStrankaListFormatedWithAdressOIB>
  <DomainObject.Predmet.ProtuStrankaListNazivFormated>
    <izvorni_sadrzaj>
      <item>PROFIT PLUS zastupanje u osiguranju d.o.o.</item>
    </izvorni_sadrzaj>
    <derivirana_varijabla naziv="DomainObject.Predmet.ProtuStrankaListNazivFormated_1">
      <item>PROFIT PLUS zastupanje u osiguranju d.o.o.</item>
    </derivirana_varijabla>
  </DomainObject.Predmet.ProtuStrankaListNazivFormated>
  <DomainObject.Predmet.ProtuStrankaListNazivFormatedOIB>
    <izvorni_sadrzaj>
      <item>PROFIT PLUS zastupanje u osiguranju d.o.o., OIB 80354953335</item>
    </izvorni_sadrzaj>
    <derivirana_varijabla naziv="DomainObject.Predmet.ProtuStrankaListNazivFormatedOIB_1">
      <item>PROFIT PLUS zastupanje u osiguranju d.o.o., OIB 80354953335</item>
    </derivirana_varijabla>
  </DomainObject.Predmet.ProtuStrankaListNazivFormatedOIB>
  <DomainObject.Predmet.OstaliListFormated>
    <izvorni_sadrzaj>
      <item>E-oglasna ploča</item>
      <item>Sudski registar</item>
      <item>Siniša Banek</item>
    </izvorni_sadrzaj>
    <derivirana_varijabla naziv="DomainObject.Predmet.OstaliListFormated_1">
      <item>E-oglasna ploča</item>
      <item>Sudski registar</item>
      <item>Siniša Banek</item>
    </derivirana_varijabla>
  </DomainObject.Predmet.OstaliListFormated>
  <DomainObject.Predmet.OstaliListFormatedOIB>
    <izvorni_sadrzaj>
      <item>E-oglasna ploča</item>
      <item>Sudski registar</item>
      <item>Siniša Banek, OIB 01393129811</item>
    </izvorni_sadrzaj>
    <derivirana_varijabla naziv="DomainObject.Predmet.OstaliListFormatedOIB_1">
      <item>E-oglasna ploča</item>
      <item>Sudski registar</item>
      <item>Siniša Banek, OIB 01393129811</item>
    </derivirana_varijabla>
  </DomainObject.Predmet.OstaliListFormatedOIB>
  <DomainObject.Predmet.OstaliListFormatedWithAdress>
    <izvorni_sadrzaj>
      <item>E-oglasna ploča</item>
      <item>Sudski registar</item>
      <item>Siniša Banek, Starogradska 85, 48000 Starigrad</item>
    </izvorni_sadrzaj>
    <derivirana_varijabla naziv="DomainObject.Predmet.OstaliListFormatedWithAdress_1">
      <item>E-oglasna ploča</item>
      <item>Sudski registar</item>
      <item>Siniša Banek, Starogradska 85, 48000 Starigrad</item>
    </derivirana_varijabla>
  </DomainObject.Predmet.OstaliListFormatedWithAdress>
  <DomainObject.Predmet.OstaliListFormatedWithAdressOIB>
    <izvorni_sadrzaj>
      <item>E-oglasna ploča</item>
      <item>Sudski registar</item>
      <item>Siniša Banek, OIB 01393129811, Starogradska 85, 48000 Starigrad</item>
    </izvorni_sadrzaj>
    <derivirana_varijabla naziv="DomainObject.Predmet.OstaliListFormatedWithAdressOIB_1">
      <item>E-oglasna ploča</item>
      <item>Sudski registar</item>
      <item>Siniša Banek, OIB 01393129811, Starogradska 85, 48000 Starigrad</item>
    </derivirana_varijabla>
  </DomainObject.Predmet.OstaliListFormatedWithAdressOIB>
  <DomainObject.Predmet.OstaliListNazivFormated>
    <izvorni_sadrzaj>
      <item>E-oglasna ploča</item>
      <item>Sudski registar</item>
      <item>Siniša Banek</item>
    </izvorni_sadrzaj>
    <derivirana_varijabla naziv="DomainObject.Predmet.OstaliListNazivFormated_1">
      <item>E-oglasna ploča</item>
      <item>Sudski registar</item>
      <item>Siniša Banek</item>
    </derivirana_varijabla>
  </DomainObject.Predmet.OstaliListNazivFormated>
  <DomainObject.Predmet.OstaliListNazivFormatedOIB>
    <izvorni_sadrzaj>
      <item>E-oglasna ploča</item>
      <item>Sudski registar</item>
      <item>Siniša Banek, OIB 01393129811</item>
    </izvorni_sadrzaj>
    <derivirana_varijabla naziv="DomainObject.Predmet.OstaliListNazivFormatedOIB_1">
      <item>E-oglasna ploča</item>
      <item>Sudski registar</item>
      <item>Siniša Banek, OIB 01393129811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PROFIT PLUS zastupanje u osiguranju d.o.o.</izvorni_sadrzaj>
    <derivirana_varijabla naziv="DomainObject.Predmet.ProtustrankaIDrugi_1">PROFIT PLUS zastupanje u osiguranju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PROFIT PLUS zastupanje u osiguranju d.o.o., OIB 80354953335, Starogradska 85, 48000 Starigrad</izvorni_sadrzaj>
    <derivirana_varijabla naziv="DomainObject.Predmet.ProtustrankaIDrugiAdressOIB_1">PROFIT PLUS zastupanje u osiguranju d.o.o., OIB 80354953335, Starogradska 85, 48000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PROFIT PLUS zastupanje u osiguranju d.o.o.</item>
      <item>E-oglasna ploča</item>
      <item>Sudski registar</item>
      <item>Siniša Banek</item>
    </izvorni_sadrzaj>
    <derivirana_varijabla naziv="DomainObject.Predmet.SudioniciListNaziv_1">
      <item>Financijska agencija</item>
      <item>PROFIT PLUS zastupanje u osiguranju d.o.o.</item>
      <item>E-oglasna ploča</item>
      <item>Sudski registar</item>
      <item>Siniša Banek</item>
    </derivirana_varijabla>
  </DomainObject.Predmet.SudioniciListNaziv>
  <DomainObject.Predmet.SudioniciListAdressOIB>
    <izvorni_sadrzaj>
      <item>Financijska agencija, OIB 85821130368, A. Cesarca 2,42000 Varaždin</item>
      <item>PROFIT PLUS zastupanje u osiguranju d.o.o., OIB 80354953335, Starogradska 85,48000 Starigrad</item>
      <item>E-oglasna ploča</item>
      <item>Sudski registar</item>
      <item>Siniša Banek, OIB 01393129811, Starogradska 85,48000 Starigrad</item>
    </izvorni_sadrzaj>
    <derivirana_varijabla naziv="DomainObject.Predmet.SudioniciListAdressOIB_1">
      <item>Financijska agencija, OIB 85821130368, A. Cesarca 2,42000 Varaždin</item>
      <item>PROFIT PLUS zastupanje u osiguranju d.o.o., OIB 80354953335, Starogradska 85,48000 Starigrad</item>
      <item>E-oglasna ploča</item>
      <item>Sudski registar</item>
      <item>Siniša Banek, OIB 01393129811, Starogradska 85,48000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80354953335</item>
      <item>, OIB null</item>
      <item>, OIB null</item>
      <item>, OIB 01393129811</item>
    </izvorni_sadrzaj>
    <derivirana_varijabla naziv="DomainObject.Predmet.SudioniciListNazivOIB_1">
      <item>, OIB 85821130368</item>
      <item>, OIB 80354953335</item>
      <item>, OIB null</item>
      <item>, OIB null</item>
      <item>, OIB 01393129811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3131</properties:Characters>
  <properties:Lines>90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2016-04-22T11:04:00Z</dcterms:created>
  <dc:creator>Ljubica Makovec</dc:creator>
  <cp:lastModifiedBy>Marko Makaj</cp:lastModifiedBy>
  <cp:lastPrinted>2016-04-22T11:04:00Z</cp:lastPrinted>
  <dcterms:modified xmlns:xsi="http://www.w3.org/2001/XMLSchema-instance" xsi:type="dcterms:W3CDTF">2016-04-22T11:06:00Z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