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ce5a" w14:paraId="574ce5a" w:rsidRDefault="000631F6" w:rsidP="000631F6" w:rsidR="000631F6" w:rsidRPr="00EE1C30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EE1C30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EE1C30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E1C30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EE1C30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EE1C30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E1C30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E1C30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E1C30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EE1C30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EE1C3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80200F" w:rsidR="006E5D89" w:rsidRPr="00EE1C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12760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2760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12760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2760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127606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127606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127606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264B21"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64B21" w:rsidRPr="00127606">
        <w:rPr>
          <w:rFonts w:hAnsi="Times New Roman" w:ascii="Times New Roman"/>
          <w:sz w:val="22"/>
          <w:szCs w:val="22"/>
          <w:lang w:val="hr-HR"/>
        </w:rPr>
        <w:t>dužnikom</w:t>
      </w:r>
      <w:proofErr w:type="spellEnd"/>
      <w:r w:rsidR="00F21A41"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00F">
        <w:rPr>
          <w:rFonts w:hAnsi="Times New Roman" w:ascii="Times New Roman"/>
          <w:sz w:val="22"/>
          <w:szCs w:val="22"/>
        </w:rPr>
        <w:t xml:space="preserve">TERMOEFEKT </w:t>
      </w:r>
      <w:proofErr w:type="spellStart"/>
      <w:r w:rsidR="0080200F">
        <w:rPr>
          <w:rFonts w:hAnsi="Times New Roman" w:ascii="Times New Roman"/>
          <w:sz w:val="22"/>
          <w:szCs w:val="22"/>
        </w:rPr>
        <w:t>d.o.o</w:t>
      </w:r>
      <w:proofErr w:type="spellEnd"/>
      <w:r w:rsidR="0080200F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80200F">
        <w:rPr>
          <w:rFonts w:hAnsi="Times New Roman" w:ascii="Times New Roman"/>
          <w:sz w:val="22"/>
          <w:szCs w:val="22"/>
        </w:rPr>
        <w:t>Kupari</w:t>
      </w:r>
      <w:proofErr w:type="spellEnd"/>
      <w:r w:rsidR="0080200F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80200F">
        <w:rPr>
          <w:rFonts w:hAnsi="Times New Roman" w:ascii="Times New Roman"/>
          <w:sz w:val="22"/>
          <w:szCs w:val="22"/>
        </w:rPr>
        <w:t>Dr.</w:t>
      </w:r>
      <w:proofErr w:type="spellEnd"/>
      <w:r w:rsidR="0080200F">
        <w:rPr>
          <w:rFonts w:hAnsi="Times New Roman" w:ascii="Times New Roman"/>
          <w:sz w:val="22"/>
          <w:szCs w:val="22"/>
        </w:rPr>
        <w:t xml:space="preserve"> A. </w:t>
      </w:r>
      <w:proofErr w:type="spellStart"/>
      <w:proofErr w:type="gramStart"/>
      <w:r w:rsidR="0080200F">
        <w:rPr>
          <w:rFonts w:hAnsi="Times New Roman" w:ascii="Times New Roman"/>
          <w:sz w:val="22"/>
          <w:szCs w:val="22"/>
        </w:rPr>
        <w:t>Starčevića</w:t>
      </w:r>
      <w:proofErr w:type="spellEnd"/>
      <w:r w:rsidR="0080200F">
        <w:rPr>
          <w:rFonts w:hAnsi="Times New Roman" w:ascii="Times New Roman"/>
          <w:sz w:val="22"/>
          <w:szCs w:val="22"/>
        </w:rPr>
        <w:t xml:space="preserve">  95</w:t>
      </w:r>
      <w:proofErr w:type="gramEnd"/>
      <w:r w:rsidR="0080200F">
        <w:rPr>
          <w:rFonts w:hAnsi="Times New Roman" w:ascii="Times New Roman"/>
          <w:sz w:val="22"/>
          <w:szCs w:val="22"/>
        </w:rPr>
        <w:t>, OIB: 90451045402, d</w:t>
      </w:r>
      <w:proofErr w:type="spellStart"/>
      <w:r w:rsidR="00DF6930" w:rsidRPr="00127606">
        <w:rPr>
          <w:rFonts w:hAnsi="Times New Roman" w:ascii="Times New Roman"/>
          <w:sz w:val="22"/>
          <w:szCs w:val="22"/>
          <w:lang w:val="hr-HR"/>
        </w:rPr>
        <w:t>ana</w:t>
      </w:r>
      <w:proofErr w:type="spellEnd"/>
      <w:r w:rsidR="00DF6930"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D6464">
        <w:rPr>
          <w:rFonts w:hAnsi="Times New Roman" w:ascii="Times New Roman"/>
          <w:sz w:val="22"/>
          <w:szCs w:val="22"/>
          <w:lang w:val="hr-HR"/>
        </w:rPr>
        <w:t>15</w:t>
      </w:r>
      <w:r w:rsidR="0080200F">
        <w:rPr>
          <w:rFonts w:hAnsi="Times New Roman" w:ascii="Times New Roman"/>
          <w:sz w:val="22"/>
          <w:szCs w:val="22"/>
          <w:lang w:val="hr-HR"/>
        </w:rPr>
        <w:t xml:space="preserve">. rujna </w:t>
      </w:r>
      <w:r w:rsidR="00127606" w:rsidRPr="0012760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9292C" w:rsidRPr="00127606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0032F7" w:rsidRPr="00127606">
        <w:rPr>
          <w:rFonts w:hAnsi="Times New Roman" w:ascii="Times New Roman"/>
          <w:sz w:val="22"/>
          <w:szCs w:val="22"/>
          <w:lang w:val="hr-HR"/>
        </w:rPr>
        <w:t>godine</w:t>
      </w:r>
    </w:p>
    <w:p w:rsidRDefault="00127606" w:rsidP="00997BA9" w:rsidR="00127606" w:rsidRPr="0012760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E1C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EE1C3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I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Otvara se stečajni postupak nad</w:t>
      </w:r>
      <w:r w:rsidR="00B70C15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="00763FE4">
        <w:rPr>
          <w:rFonts w:hAnsi="Times New Roman" w:ascii="Times New Roman"/>
          <w:sz w:val="22"/>
          <w:szCs w:val="22"/>
        </w:rPr>
        <w:t xml:space="preserve">TERMOEFEKT </w:t>
      </w:r>
      <w:proofErr w:type="spellStart"/>
      <w:r w:rsidR="00763FE4">
        <w:rPr>
          <w:rFonts w:hAnsi="Times New Roman" w:ascii="Times New Roman"/>
          <w:sz w:val="22"/>
          <w:szCs w:val="22"/>
        </w:rPr>
        <w:t>d.o.o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763FE4">
        <w:rPr>
          <w:rFonts w:hAnsi="Times New Roman" w:ascii="Times New Roman"/>
          <w:sz w:val="22"/>
          <w:szCs w:val="22"/>
        </w:rPr>
        <w:t>Kupari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63FE4">
        <w:rPr>
          <w:rFonts w:hAnsi="Times New Roman" w:ascii="Times New Roman"/>
          <w:sz w:val="22"/>
          <w:szCs w:val="22"/>
        </w:rPr>
        <w:t>Dr.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 A. </w:t>
      </w:r>
      <w:proofErr w:type="spellStart"/>
      <w:proofErr w:type="gramStart"/>
      <w:r w:rsidR="00763FE4">
        <w:rPr>
          <w:rFonts w:hAnsi="Times New Roman" w:ascii="Times New Roman"/>
          <w:sz w:val="22"/>
          <w:szCs w:val="22"/>
        </w:rPr>
        <w:t>Starčevića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  95</w:t>
      </w:r>
      <w:proofErr w:type="gramEnd"/>
      <w:r w:rsidR="00763FE4">
        <w:rPr>
          <w:rFonts w:hAnsi="Times New Roman" w:ascii="Times New Roman"/>
          <w:sz w:val="22"/>
          <w:szCs w:val="22"/>
        </w:rPr>
        <w:t xml:space="preserve">, OIB: 90451045402, </w:t>
      </w:r>
      <w:r w:rsidR="00DD6464">
        <w:rPr>
          <w:rFonts w:hAnsi="Times New Roman" w:ascii="Times New Roman"/>
          <w:sz w:val="22"/>
          <w:szCs w:val="22"/>
          <w:lang w:val="hr-HR"/>
        </w:rPr>
        <w:t>u 15</w:t>
      </w:r>
      <w:r w:rsidR="00AB4F18" w:rsidRPr="00EE1C30">
        <w:rPr>
          <w:rFonts w:hAnsi="Times New Roman" w:ascii="Times New Roman"/>
          <w:sz w:val="22"/>
          <w:szCs w:val="22"/>
          <w:lang w:val="hr-HR"/>
        </w:rPr>
        <w:t>.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>0</w:t>
      </w:r>
      <w:r w:rsidR="00DF6930" w:rsidRPr="00EE1C30">
        <w:rPr>
          <w:rFonts w:hAnsi="Times New Roman" w:ascii="Times New Roman"/>
          <w:sz w:val="22"/>
          <w:szCs w:val="22"/>
          <w:lang w:val="hr-HR"/>
        </w:rPr>
        <w:t>0</w:t>
      </w:r>
      <w:r w:rsidR="009A09D8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10F6" w:rsidRPr="00EE1C30">
        <w:rPr>
          <w:rFonts w:hAnsi="Times New Roman" w:ascii="Times New Roman"/>
          <w:sz w:val="22"/>
          <w:szCs w:val="22"/>
          <w:lang w:val="hr-HR"/>
        </w:rPr>
        <w:t>sati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, kada je ovo rješenje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objavljeno na mrežnoj stranici e-Oglasna ploča ovog suda.</w:t>
      </w:r>
    </w:p>
    <w:p w:rsidRDefault="00B2463B" w:rsidP="0063504C" w:rsidR="00B2463B" w:rsidRPr="00EE1C30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EE1C30">
      <w:pPr>
        <w:pStyle w:val="BodyText21"/>
        <w:rPr>
          <w:rFonts w:hAnsi="Times New Roman" w:ascii="Times New Roman"/>
          <w:sz w:val="22"/>
          <w:szCs w:val="22"/>
        </w:rPr>
      </w:pPr>
      <w:r w:rsidRPr="00EE1C30">
        <w:rPr>
          <w:rFonts w:hAnsi="Times New Roman" w:ascii="Times New Roman"/>
          <w:b/>
          <w:sz w:val="22"/>
          <w:szCs w:val="22"/>
        </w:rPr>
        <w:t>II</w:t>
      </w:r>
      <w:r w:rsidRPr="00EE1C30">
        <w:rPr>
          <w:rFonts w:hAnsi="Times New Roman" w:ascii="Times New Roman"/>
          <w:sz w:val="22"/>
          <w:szCs w:val="22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</w:rPr>
        <w:tab/>
      </w:r>
      <w:r w:rsidR="00EE69E5" w:rsidRPr="00EE1C30">
        <w:rPr>
          <w:rFonts w:hAnsi="Times New Roman" w:ascii="Times New Roman"/>
          <w:sz w:val="22"/>
          <w:szCs w:val="22"/>
        </w:rPr>
        <w:t>Z</w:t>
      </w:r>
      <w:r w:rsidR="00A94398" w:rsidRPr="00EE1C30">
        <w:rPr>
          <w:rFonts w:hAnsi="Times New Roman" w:ascii="Times New Roman"/>
          <w:sz w:val="22"/>
          <w:szCs w:val="22"/>
        </w:rPr>
        <w:t>a s</w:t>
      </w:r>
      <w:r w:rsidR="005F25BB" w:rsidRPr="00EE1C30">
        <w:rPr>
          <w:rFonts w:hAnsi="Times New Roman" w:ascii="Times New Roman"/>
          <w:sz w:val="22"/>
          <w:szCs w:val="22"/>
        </w:rPr>
        <w:t>tečajnog upravitelja imenuje se</w:t>
      </w:r>
      <w:r w:rsidR="005510F7" w:rsidRPr="00EE1C30">
        <w:rPr>
          <w:rFonts w:hAnsi="Times New Roman" w:ascii="Times New Roman"/>
          <w:sz w:val="22"/>
          <w:szCs w:val="22"/>
        </w:rPr>
        <w:t xml:space="preserve"> </w:t>
      </w:r>
      <w:r w:rsidR="00DD6464">
        <w:rPr>
          <w:rFonts w:hAnsi="Times New Roman" w:ascii="Times New Roman"/>
          <w:sz w:val="22"/>
          <w:szCs w:val="22"/>
        </w:rPr>
        <w:t xml:space="preserve">DANIELA KOVAČ, Kaštel </w:t>
      </w:r>
      <w:proofErr w:type="spellStart"/>
      <w:r w:rsidR="00DD6464">
        <w:rPr>
          <w:rFonts w:hAnsi="Times New Roman" w:ascii="Times New Roman"/>
          <w:sz w:val="22"/>
          <w:szCs w:val="22"/>
        </w:rPr>
        <w:t>Sućurac</w:t>
      </w:r>
      <w:proofErr w:type="spellEnd"/>
      <w:r w:rsidR="00DD6464">
        <w:rPr>
          <w:rFonts w:hAnsi="Times New Roman" w:ascii="Times New Roman"/>
          <w:sz w:val="22"/>
          <w:szCs w:val="22"/>
        </w:rPr>
        <w:t xml:space="preserve">, Cesta dr. Franje Tuđmana 238 A, </w:t>
      </w:r>
      <w:proofErr w:type="spellStart"/>
      <w:r w:rsidR="00DD6464">
        <w:rPr>
          <w:rFonts w:hAnsi="Times New Roman" w:ascii="Times New Roman"/>
          <w:sz w:val="22"/>
          <w:szCs w:val="22"/>
        </w:rPr>
        <w:t>OIb</w:t>
      </w:r>
      <w:proofErr w:type="spellEnd"/>
      <w:r w:rsidR="00DD6464">
        <w:rPr>
          <w:rFonts w:hAnsi="Times New Roman" w:ascii="Times New Roman"/>
          <w:sz w:val="22"/>
          <w:szCs w:val="22"/>
        </w:rPr>
        <w:t>. 73917202839.</w:t>
      </w:r>
    </w:p>
    <w:p w:rsidRDefault="00C76584" w:rsidP="009E4F0E" w:rsidR="00C76584" w:rsidRPr="00EE1C30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763FE4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EE1C30">
        <w:rPr>
          <w:rFonts w:hAnsi="Times New Roman" w:ascii="Times New Roman"/>
          <w:sz w:val="22"/>
          <w:szCs w:val="22"/>
          <w:lang w:val="hr-HR"/>
        </w:rPr>
        <w:t>dužnikom</w:t>
      </w:r>
      <w:r w:rsidR="00763FE4" w:rsidRPr="00763FE4">
        <w:rPr>
          <w:rFonts w:hAnsi="Times New Roman" w:ascii="Times New Roman"/>
          <w:sz w:val="22"/>
          <w:szCs w:val="22"/>
        </w:rPr>
        <w:t xml:space="preserve"> </w:t>
      </w:r>
      <w:r w:rsidR="00763FE4">
        <w:rPr>
          <w:rFonts w:hAnsi="Times New Roman" w:ascii="Times New Roman"/>
          <w:sz w:val="22"/>
          <w:szCs w:val="22"/>
        </w:rPr>
        <w:t xml:space="preserve">TERMOEFEKT </w:t>
      </w:r>
      <w:proofErr w:type="spellStart"/>
      <w:r w:rsidR="00763FE4">
        <w:rPr>
          <w:rFonts w:hAnsi="Times New Roman" w:ascii="Times New Roman"/>
          <w:sz w:val="22"/>
          <w:szCs w:val="22"/>
        </w:rPr>
        <w:t>d.o.o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763FE4">
        <w:rPr>
          <w:rFonts w:hAnsi="Times New Roman" w:ascii="Times New Roman"/>
          <w:sz w:val="22"/>
          <w:szCs w:val="22"/>
        </w:rPr>
        <w:t>Kupari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763FE4">
        <w:rPr>
          <w:rFonts w:hAnsi="Times New Roman" w:ascii="Times New Roman"/>
          <w:sz w:val="22"/>
          <w:szCs w:val="22"/>
        </w:rPr>
        <w:t>Dr.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 A. </w:t>
      </w:r>
      <w:proofErr w:type="spellStart"/>
      <w:proofErr w:type="gramStart"/>
      <w:r w:rsidR="00763FE4">
        <w:rPr>
          <w:rFonts w:hAnsi="Times New Roman" w:ascii="Times New Roman"/>
          <w:sz w:val="22"/>
          <w:szCs w:val="22"/>
        </w:rPr>
        <w:t>Starčevića</w:t>
      </w:r>
      <w:proofErr w:type="spellEnd"/>
      <w:r w:rsidR="00763FE4">
        <w:rPr>
          <w:rFonts w:hAnsi="Times New Roman" w:ascii="Times New Roman"/>
          <w:sz w:val="22"/>
          <w:szCs w:val="22"/>
        </w:rPr>
        <w:t xml:space="preserve">  95</w:t>
      </w:r>
      <w:proofErr w:type="gramEnd"/>
      <w:r w:rsidR="00763FE4">
        <w:rPr>
          <w:rFonts w:hAnsi="Times New Roman" w:ascii="Times New Roman"/>
          <w:sz w:val="22"/>
          <w:szCs w:val="22"/>
        </w:rPr>
        <w:t>, OIB: 90451045402.</w:t>
      </w:r>
    </w:p>
    <w:p w:rsidRDefault="009C09DF" w:rsidP="00CA3981" w:rsidR="00353DEE" w:rsidRPr="00EE1C3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922E28" w:rsidP="00922E28" w:rsidR="00EE69E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EE1C30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EE1C3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EE1C3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EE1C30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EE1C3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EE1C30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EE1C30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EE1C30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>-a</w:t>
      </w:r>
      <w:r w:rsidRPr="00EE1C30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ab/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EE1C30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EE1C30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763FE4">
        <w:rPr>
          <w:rFonts w:hAnsi="Times New Roman" w:ascii="Times New Roman"/>
          <w:sz w:val="22"/>
          <w:szCs w:val="22"/>
          <w:lang w:val="hr-HR"/>
        </w:rPr>
        <w:t xml:space="preserve">20. travnja </w:t>
      </w:r>
      <w:r w:rsidR="009C09DF" w:rsidRPr="00EE1C30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EE1C30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EE1C30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EE1C3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D6464">
        <w:rPr>
          <w:rFonts w:hAnsi="Times New Roman" w:ascii="Times New Roman"/>
          <w:b/>
          <w:sz w:val="22"/>
          <w:szCs w:val="22"/>
          <w:lang w:val="hr-HR"/>
        </w:rPr>
        <w:t>15</w:t>
      </w:r>
      <w:r w:rsidR="00F00409">
        <w:rPr>
          <w:rFonts w:hAnsi="Times New Roman" w:ascii="Times New Roman"/>
          <w:b/>
          <w:sz w:val="22"/>
          <w:szCs w:val="22"/>
          <w:lang w:val="hr-HR"/>
        </w:rPr>
        <w:t xml:space="preserve">. rujna </w:t>
      </w:r>
      <w:r w:rsidR="0069292C" w:rsidRPr="00EE1C30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EE1C30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EE1C30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EE1C30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A48AD" w:rsidP="0057596D" w:rsidR="00EA48AD" w:rsidRPr="00EE1C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EE1C30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EE1C3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EE1C30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EE1C3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EE1C3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EE1C30">
        <w:rPr>
          <w:rFonts w:hAnsi="Times New Roman" w:ascii="Times New Roman"/>
          <w:b/>
          <w:sz w:val="22"/>
          <w:szCs w:val="22"/>
          <w:lang w:val="hr-HR"/>
        </w:rPr>
        <w:t>-</w:t>
      </w:r>
      <w:r w:rsidRPr="00EE1C30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EE1C30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-  </w:t>
      </w:r>
      <w:proofErr w:type="spellStart"/>
      <w:r w:rsidR="0097625F">
        <w:rPr>
          <w:rFonts w:hAnsi="Times New Roman" w:ascii="Times New Roman"/>
          <w:sz w:val="22"/>
          <w:szCs w:val="22"/>
          <w:lang w:val="hr-HR"/>
        </w:rPr>
        <w:t>Raiffeisen</w:t>
      </w:r>
      <w:r w:rsidR="00F00409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F00409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F00409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F00409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EE1C30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EE1C30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EE1C30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EE1C30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F00409">
          <w:rPr>
            <w:rFonts w:hAnsi="Times New Roman" w:ascii="Times New Roman"/>
            <w:b/>
          </w:rPr>
          <w:t>455</w:t>
        </w:r>
        <w:r w:rsidR="00F21A41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80200F">
      <w:rPr>
        <w:rFonts w:hAnsi="Times New Roman" w:ascii="Times New Roman"/>
        <w:b/>
        <w:sz w:val="22"/>
        <w:szCs w:val="22"/>
        <w:lang w:val="hr-HR"/>
      </w:rPr>
      <w:t>455</w:t>
    </w:r>
    <w:r w:rsidR="00264B21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05E9"/>
    <w:rsid w:val="0007491A"/>
    <w:rsid w:val="00081E8E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27606"/>
    <w:rsid w:val="00167BC1"/>
    <w:rsid w:val="00182088"/>
    <w:rsid w:val="00187B75"/>
    <w:rsid w:val="001913B8"/>
    <w:rsid w:val="001E0A27"/>
    <w:rsid w:val="00206DF3"/>
    <w:rsid w:val="00264B21"/>
    <w:rsid w:val="00264E96"/>
    <w:rsid w:val="002810F6"/>
    <w:rsid w:val="00290CBB"/>
    <w:rsid w:val="002A7AFC"/>
    <w:rsid w:val="00347560"/>
    <w:rsid w:val="00353DEE"/>
    <w:rsid w:val="0035624E"/>
    <w:rsid w:val="003579F7"/>
    <w:rsid w:val="00394C35"/>
    <w:rsid w:val="003A41EB"/>
    <w:rsid w:val="003B06EF"/>
    <w:rsid w:val="003B3821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082E"/>
    <w:rsid w:val="0063504C"/>
    <w:rsid w:val="006356C5"/>
    <w:rsid w:val="0069292C"/>
    <w:rsid w:val="006B49F1"/>
    <w:rsid w:val="006B718B"/>
    <w:rsid w:val="006D2F5F"/>
    <w:rsid w:val="006E5D89"/>
    <w:rsid w:val="0071260A"/>
    <w:rsid w:val="007245A7"/>
    <w:rsid w:val="00730EAB"/>
    <w:rsid w:val="00740C32"/>
    <w:rsid w:val="0074774C"/>
    <w:rsid w:val="00763FE4"/>
    <w:rsid w:val="007830BA"/>
    <w:rsid w:val="007A29F9"/>
    <w:rsid w:val="007B143D"/>
    <w:rsid w:val="007E23DC"/>
    <w:rsid w:val="0080200F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7625F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08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D6464"/>
    <w:rsid w:val="00DE645C"/>
    <w:rsid w:val="00DF6930"/>
    <w:rsid w:val="00E036F8"/>
    <w:rsid w:val="00E24FCF"/>
    <w:rsid w:val="00EA48AD"/>
    <w:rsid w:val="00EC636A"/>
    <w:rsid w:val="00EE1C30"/>
    <w:rsid w:val="00EE5750"/>
    <w:rsid w:val="00EE69E5"/>
    <w:rsid w:val="00EF1923"/>
    <w:rsid w:val="00F00409"/>
    <w:rsid w:val="00F21A41"/>
    <w:rsid w:val="00F23B92"/>
    <w:rsid w:val="00F36208"/>
    <w:rsid w:val="00F3735F"/>
    <w:rsid w:val="00F53367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TERMOEFEKT d.o.o. za klimatizaciju, trgovinu i usluge</izvorni_sadrzaj>
    <derivirana_varijabla naziv="DomainObject.Predmet.ProtustrankaFormated_1">  TERMOEFEKT d.o.o. za klimatizaciju, trgovinu i usluge</derivirana_varijabla>
  </DomainObject.Predmet.ProtustrankaFormated>
  <DomainObject.Predmet.ProtustrankaFormatedOIB>
    <izvorni_sadrzaj>  TERMOEFEKT d.o.o. za klimatizaciju, trgovinu i usluge, OIB 90451045402</izvorni_sadrzaj>
    <derivirana_varijabla naziv="DomainObject.Predmet.ProtustrankaFormatedOIB_1">  TERMOEFEKT d.o.o. za klimatizaciju, trgovinu i usluge, OIB 90451045402</derivirana_varijabla>
  </DomainObject.Predmet.ProtustrankaFormatedOIB>
  <DomainObject.Predmet.ProtustrankaFormatedWithAdress>
    <izvorni_sadrzaj> TERMOEFEKT d.o.o. za klimatizaciju, trgovinu i usluge, Put dr. Ante Starčevića 95, 20207 Kupari</izvorni_sadrzaj>
    <derivirana_varijabla naziv="DomainObject.Predmet.ProtustrankaFormatedWithAdress_1"> TERMOEFEKT d.o.o. za klimatizaciju, trgovinu i usluge, Put dr. Ante Starčevića 95, 20207 Kupari</derivirana_varijabla>
  </DomainObject.Predmet.ProtustrankaFormatedWithAdress>
  <DomainObject.Predmet.ProtustrankaFormatedWithAdressOIB>
    <izvorni_sadrzaj> TERMOEFEKT d.o.o. za klimatizaciju, trgovinu i usluge, OIB 90451045402, Put dr. Ante Starčevića 95, 20207 Kupari</izvorni_sadrzaj>
    <derivirana_varijabla naziv="DomainObject.Predmet.ProtustrankaFormatedWithAdressOIB_1"> TERMOEFEKT d.o.o. za klimatizaciju, trgovinu i usluge, OIB 90451045402, Put dr. Ante Starčevića 95, 20207 Kupari</derivirana_varijabla>
  </DomainObject.Predmet.ProtustrankaFormatedWithAdressOIB>
  <DomainObject.Predmet.ProtustrankaWithAdress>
    <izvorni_sadrzaj>TERMOEFEKT d.o.o. za klimatizaciju, trgovinu i usluge Put dr. Ante Starčevića 95, 20207 Kupari</izvorni_sadrzaj>
    <derivirana_varijabla naziv="DomainObject.Predmet.ProtustrankaWithAdress_1">TERMOEFEKT d.o.o. za klimatizaciju, trgovinu i usluge Put dr. Ante Starčevića 95, 20207 Kupari</derivirana_varijabla>
  </DomainObject.Predmet.ProtustrankaWithAdress>
  <DomainObject.Predmet.ProtustrankaWithAdressOIB>
    <izvorni_sadrzaj>TERMOEFEKT d.o.o. za klimatizaciju, trgovinu i usluge, OIB 90451045402, Put dr. Ante Starčevića 95, 20207 Kupari</izvorni_sadrzaj>
    <derivirana_varijabla naziv="DomainObject.Predmet.ProtustrankaWithAdressOIB_1">TERMOEFEKT d.o.o. za klimatizaciju, trgovinu i usluge, OIB 90451045402, Put dr. Ante Starčevića 95, 20207 Kupari</derivirana_varijabla>
  </DomainObject.Predmet.ProtustrankaWithAdressOIB>
  <DomainObject.Predmet.ProtustrankaNazivFormated>
    <izvorni_sadrzaj>TERMOEFEKT d.o.o. za klimatizaciju, trgovinu i usluge</izvorni_sadrzaj>
    <derivirana_varijabla naziv="DomainObject.Predmet.ProtustrankaNazivFormated_1">TERMOEFEKT d.o.o. za klimatizaciju, trgovinu i usluge</derivirana_varijabla>
  </DomainObject.Predmet.ProtustrankaNazivFormated>
  <DomainObject.Predmet.ProtustrankaNazivFormatedOIB>
    <izvorni_sadrzaj>TERMOEFEKT d.o.o. za klimatizaciju, trgovinu i usluge, OIB 90451045402</izvorni_sadrzaj>
    <derivirana_varijabla naziv="DomainObject.Predmet.ProtustrankaNazivFormatedOIB_1">TERMOEFEKT d.o.o. za klimatizaciju, trgovinu i usluge, OIB 90451045402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7307.69</izvorni_sadrzaj>
    <derivirana_varijabla naziv="DomainObject.Predmet.TrenutnaVrijednost_1">7307.69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TERMOEFEKT d.o.o. za klimatizaciju, trgovinu i usluge</item>
    </izvorni_sadrzaj>
    <derivirana_varijabla naziv="DomainObject.Predmet.ProtuStrankaListFormated_1">
      <item>TERMOEFEKT d.o.o. za klimatizaciju, trgovinu i usluge</item>
    </derivirana_varijabla>
  </DomainObject.Predmet.ProtuStrankaListFormated>
  <DomainObject.Predmet.ProtuStrankaListFormatedOIB>
    <izvorni_sadrzaj>
      <item>TERMOEFEKT d.o.o. za klimatizaciju, trgovinu i usluge, OIB 90451045402</item>
    </izvorni_sadrzaj>
    <derivirana_varijabla naziv="DomainObject.Predmet.ProtuStrankaListFormatedOIB_1">
      <item>TERMOEFEKT d.o.o. za klimatizaciju, trgovinu i usluge, OIB 90451045402</item>
    </derivirana_varijabla>
  </DomainObject.Predmet.ProtuStrankaListFormatedOIB>
  <DomainObject.Predmet.ProtuStrankaListFormatedWithAdress>
    <izvorni_sadrzaj>
      <item>TERMOEFEKT d.o.o. za klimatizaciju, trgovinu i usluge, Put dr. Ante Starčevića 95, 20207 Kupari</item>
    </izvorni_sadrzaj>
    <derivirana_varijabla naziv="DomainObject.Predmet.ProtuStrankaListFormatedWithAdress_1">
      <item>TERMOEFEKT d.o.o. za klimatizaciju, trgovinu i usluge, Put dr. Ante Starčevića 95, 20207 Kupari</item>
    </derivirana_varijabla>
  </DomainObject.Predmet.ProtuStrankaListFormatedWithAdress>
  <DomainObject.Predmet.ProtuStrankaListFormatedWithAdressOIB>
    <izvorni_sadrzaj>
      <item>TERMOEFEKT d.o.o. za klimatizaciju, trgovinu i usluge, OIB 90451045402, Put dr. Ante Starčevića 95, 20207 Kupari</item>
    </izvorni_sadrzaj>
    <derivirana_varijabla naziv="DomainObject.Predmet.ProtuStrankaListFormatedWithAdressOIB_1">
      <item>TERMOEFEKT d.o.o. za klimatizaciju, trgovinu i usluge, OIB 90451045402, Put dr. Ante Starčevića 95, 20207 Kupari</item>
    </derivirana_varijabla>
  </DomainObject.Predmet.ProtuStrankaListFormatedWithAdressOIB>
  <DomainObject.Predmet.ProtuStrankaListNazivFormated>
    <izvorni_sadrzaj>
      <item>TERMOEFEKT d.o.o. za klimatizaciju, trgovinu i usluge</item>
    </izvorni_sadrzaj>
    <derivirana_varijabla naziv="DomainObject.Predmet.ProtuStrankaListNazivFormated_1">
      <item>TERMOEFEKT d.o.o. za klimatizaciju, trgovinu i usluge</item>
    </derivirana_varijabla>
  </DomainObject.Predmet.ProtuStrankaListNazivFormated>
  <DomainObject.Predmet.ProtuStrankaListNazivFormatedOIB>
    <izvorni_sadrzaj>
      <item>TERMOEFEKT d.o.o. za klimatizaciju, trgovinu i usluge, OIB 90451045402</item>
    </izvorni_sadrzaj>
    <derivirana_varijabla naziv="DomainObject.Predmet.ProtuStrankaListNazivFormatedOIB_1">
      <item>TERMOEFEKT d.o.o. za klimatizaciju, trgovinu i usluge, OIB 90451045402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TERMOEFEKT d.o.o. za klimatizaciju, trgovinu i usluge</izvorni_sadrzaj>
    <derivirana_varijabla naziv="DomainObject.Predmet.ProtustrankaIDrugi_1">TERMOEFEKT d.o.o. za klimatizaciju,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TERMOEFEKT d.o.o. za klimatizaciju, trgovinu i usluge, OIB 90451045402, Put dr. Ante Starčevića 95, 20207 Kupari</izvorni_sadrzaj>
    <derivirana_varijabla naziv="DomainObject.Predmet.ProtustrankaIDrugiAdressOIB_1">TERMOEFEKT d.o.o. za klimatizaciju, trgovinu i usluge, OIB 90451045402, Put dr. Ante Starčevića 95,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TERMOEFEKT d.o.o. za klimatizaciju, trgovinu i usluge</item>
    </izvorni_sadrzaj>
    <derivirana_varijabla naziv="DomainObject.Predmet.SudioniciListNaziv_1">
      <item>FINA, RC Split, Podružnica Dubrovnik</item>
      <item>TERMOEFEKT d.o.o. za klimatizaciju,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TERMOEFEKT d.o.o. za klimatizaciju, trgovinu i usluge, OIB 90451045402, Put dr. Ante Starčevića 95,20207 Kupari</item>
    </izvorni_sadrzaj>
    <derivirana_varijabla naziv="DomainObject.Predmet.SudioniciListAdressOIB_1">
      <item>FINA, RC Split, Podružnica Dubrovnik, OIB 85821130368, Vukovarska 2,20000 Dubrovnik</item>
      <item>TERMOEFEKT d.o.o. za klimatizaciju, trgovinu i usluge, OIB 90451045402, Put dr. Ante Starčevića 95,20207 Kupari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90451045402</item>
    </izvorni_sadrzaj>
    <derivirana_varijabla naziv="DomainObject.Predmet.SudioniciListNazivOIB_1">
      <item>, OIB 85821130368</item>
      <item>, OIB 90451045402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391D7-75C3-4642-AC22-B8720CFCCD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2750</properties:Characters>
  <properties:Lines>89</properties:Lines>
  <properties:Paragraphs>33</properties:Paragraphs>
  <properties:TotalTime>444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2017-09-15T12:39:00Z</cp:lastPrinted>
  <dcterms:modified xmlns:xsi="http://www.w3.org/2001/XMLSchema-instance" xsi:type="dcterms:W3CDTF">2017-09-15T13:06:00Z</dcterms:modified>
  <cp:revision>124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