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b0b9" w14:paraId="8fdb0b9" w:rsidRDefault="00EF513E" w:rsidP="00EF513E" w:rsidR="00EF513E" w:rsidRPr="00F3167B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F3167B">
        <w:rPr>
          <w:noProof/>
          <w:szCs w:val="23"/>
          <w:lang w:eastAsia="en-US" w:val="hr-HR"/>
        </w:rPr>
        <w:t xml:space="preserve">        </w:t>
      </w:r>
      <w:r w:rsidR="00720D23" w:rsidRPr="00F3167B">
        <w:rPr>
          <w:noProof/>
          <w:szCs w:val="23"/>
          <w:lang w:eastAsia="en-US" w:val="hr-HR"/>
        </w:rPr>
        <w:t xml:space="preserve"> </w:t>
      </w:r>
      <w:r w:rsidRPr="00F3167B">
        <w:rPr>
          <w:noProof/>
          <w:szCs w:val="23"/>
          <w:lang w:eastAsia="en-US" w:val="hr-HR"/>
        </w:rPr>
        <w:t xml:space="preserve"> </w:t>
      </w:r>
      <w:r w:rsidR="004E3491" w:rsidRPr="00F3167B">
        <w:rPr>
          <w:noProof/>
          <w:szCs w:val="23"/>
          <w:lang w:eastAsia="en-US" w:val="hr-HR"/>
        </w:rPr>
        <w:t xml:space="preserve">   </w:t>
      </w:r>
      <w:r w:rsidRPr="00F3167B">
        <w:rPr>
          <w:noProof/>
          <w:szCs w:val="23"/>
          <w:lang w:eastAsia="en-US" w:val="de-DE"/>
        </w:rPr>
        <w:t xml:space="preserve">  </w:t>
      </w:r>
      <w:r w:rsidR="00F3167B">
        <w:rPr>
          <w:noProof/>
          <w:szCs w:val="23"/>
          <w:lang w:eastAsia="en-US" w:val="de-DE"/>
        </w:rPr>
        <w:t xml:space="preserve"> </w:t>
      </w:r>
      <w:r w:rsidRPr="00F3167B">
        <w:rPr>
          <w:b/>
          <w:szCs w:val="23"/>
          <w:lang w:val="hr-HR"/>
        </w:rPr>
        <w:t xml:space="preserve">  </w:t>
      </w:r>
      <w:r w:rsidRPr="00F3167B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67B" w:rsidP="00EF513E" w:rsidR="00EF513E" w:rsidRPr="00F3167B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F3167B">
        <w:rPr>
          <w:szCs w:val="23"/>
          <w:lang w:val="hr-HR"/>
        </w:rPr>
        <w:t xml:space="preserve">REPUBLIKA HRVATSKA </w:t>
      </w:r>
      <w:r w:rsidR="00EF513E" w:rsidRPr="00F3167B">
        <w:rPr>
          <w:szCs w:val="23"/>
          <w:lang w:val="hr-HR"/>
        </w:rPr>
        <w:tab/>
      </w:r>
      <w:r w:rsidR="00EF513E" w:rsidRPr="00F3167B">
        <w:rPr>
          <w:szCs w:val="23"/>
          <w:lang w:val="hr-HR"/>
        </w:rPr>
        <w:tab/>
      </w:r>
      <w:r w:rsidR="00EF513E" w:rsidRPr="00F3167B">
        <w:rPr>
          <w:szCs w:val="23"/>
          <w:lang w:val="hr-HR"/>
        </w:rPr>
        <w:tab/>
      </w:r>
      <w:r w:rsidR="00EF513E" w:rsidRPr="00F3167B">
        <w:rPr>
          <w:szCs w:val="23"/>
          <w:lang w:val="hr-HR"/>
        </w:rPr>
        <w:tab/>
      </w:r>
      <w:r w:rsidR="00EF513E" w:rsidRPr="00F3167B">
        <w:rPr>
          <w:szCs w:val="23"/>
          <w:lang w:val="hr-HR"/>
        </w:rPr>
        <w:tab/>
      </w:r>
      <w:r w:rsidR="00EF513E" w:rsidRPr="00F3167B">
        <w:rPr>
          <w:szCs w:val="23"/>
          <w:lang w:val="hr-HR"/>
        </w:rPr>
        <w:tab/>
        <w:t xml:space="preserve">       </w:t>
      </w:r>
    </w:p>
    <w:p w:rsidRDefault="00EF513E" w:rsidP="00EF513E" w:rsidR="00EF513E" w:rsidRPr="00F3167B">
      <w:pPr>
        <w:tabs>
          <w:tab w:pos="851" w:val="left"/>
        </w:tabs>
        <w:rPr>
          <w:szCs w:val="23"/>
          <w:lang w:val="hr-HR"/>
        </w:rPr>
      </w:pPr>
      <w:r w:rsidRPr="00F3167B">
        <w:rPr>
          <w:szCs w:val="23"/>
          <w:lang w:val="hr-HR"/>
        </w:rPr>
        <w:t>TRGOV</w:t>
      </w:r>
      <w:r w:rsidR="00EE7995" w:rsidRPr="00F3167B">
        <w:rPr>
          <w:szCs w:val="23"/>
          <w:lang w:val="hr-HR"/>
        </w:rPr>
        <w:t xml:space="preserve">AČKI SUD U PAZINU </w:t>
      </w:r>
      <w:r w:rsidR="00EE7995" w:rsidRPr="00F3167B">
        <w:rPr>
          <w:szCs w:val="23"/>
          <w:lang w:val="hr-HR"/>
        </w:rPr>
        <w:tab/>
      </w:r>
      <w:r w:rsidR="00EE7995" w:rsidRPr="00F3167B">
        <w:rPr>
          <w:szCs w:val="23"/>
          <w:lang w:val="hr-HR"/>
        </w:rPr>
        <w:tab/>
      </w:r>
      <w:r w:rsidR="00EE7995" w:rsidRPr="00F3167B">
        <w:rPr>
          <w:szCs w:val="23"/>
          <w:lang w:val="hr-HR"/>
        </w:rPr>
        <w:tab/>
      </w:r>
      <w:r w:rsidR="00EE7995" w:rsidRPr="00F3167B">
        <w:rPr>
          <w:szCs w:val="23"/>
          <w:lang w:val="hr-HR"/>
        </w:rPr>
        <w:tab/>
      </w:r>
      <w:r w:rsidR="00EE7995" w:rsidRPr="00F3167B">
        <w:rPr>
          <w:szCs w:val="23"/>
          <w:lang w:val="hr-HR"/>
        </w:rPr>
        <w:tab/>
        <w:t xml:space="preserve">      </w:t>
      </w:r>
    </w:p>
    <w:p w:rsidRDefault="004E3491" w:rsidP="00F3167B" w:rsidR="00EF513E" w:rsidRPr="00F3167B">
      <w:pPr>
        <w:ind w:firstLine="708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>Pazin</w:t>
      </w:r>
      <w:r w:rsidR="00EF513E" w:rsidRPr="00F3167B">
        <w:rPr>
          <w:szCs w:val="23"/>
          <w:lang w:val="hr-HR"/>
        </w:rPr>
        <w:t>, Dršćevka 1</w:t>
      </w:r>
      <w:r w:rsidR="00C075B3" w:rsidRPr="00F3167B">
        <w:rPr>
          <w:szCs w:val="23"/>
          <w:lang w:val="hr-HR"/>
        </w:rPr>
        <w:tab/>
      </w:r>
      <w:r w:rsidR="00C075B3" w:rsidRPr="00F3167B">
        <w:rPr>
          <w:szCs w:val="23"/>
          <w:lang w:val="hr-HR"/>
        </w:rPr>
        <w:tab/>
      </w:r>
      <w:r w:rsidR="00C075B3" w:rsidRPr="00F3167B">
        <w:rPr>
          <w:szCs w:val="23"/>
          <w:lang w:val="hr-HR"/>
        </w:rPr>
        <w:tab/>
      </w:r>
      <w:r w:rsidR="00C075B3" w:rsidRPr="00F3167B">
        <w:rPr>
          <w:szCs w:val="23"/>
          <w:lang w:val="hr-HR"/>
        </w:rPr>
        <w:tab/>
      </w:r>
      <w:r w:rsidR="00C075B3" w:rsidRPr="00F3167B">
        <w:rPr>
          <w:szCs w:val="23"/>
          <w:lang w:val="hr-HR"/>
        </w:rPr>
        <w:tab/>
      </w:r>
      <w:r w:rsidR="00C075B3" w:rsidRPr="00F3167B">
        <w:rPr>
          <w:szCs w:val="23"/>
          <w:lang w:val="hr-HR"/>
        </w:rPr>
        <w:tab/>
        <w:t xml:space="preserve">           </w:t>
      </w:r>
      <w:r w:rsidR="00EF513E" w:rsidRPr="00F3167B">
        <w:rPr>
          <w:szCs w:val="23"/>
          <w:lang w:val="hr-HR"/>
        </w:rPr>
        <w:tab/>
      </w:r>
      <w:r w:rsidR="00EF513E" w:rsidRPr="00F3167B">
        <w:rPr>
          <w:szCs w:val="23"/>
          <w:lang w:val="hr-HR"/>
        </w:rPr>
        <w:tab/>
      </w:r>
      <w:r w:rsidR="00EF513E" w:rsidRPr="00F3167B">
        <w:rPr>
          <w:szCs w:val="23"/>
          <w:lang w:val="hr-HR"/>
        </w:rPr>
        <w:tab/>
      </w:r>
      <w:r w:rsidR="00EF513E" w:rsidRPr="00F3167B">
        <w:rPr>
          <w:szCs w:val="23"/>
          <w:lang w:val="hr-HR"/>
        </w:rPr>
        <w:tab/>
        <w:t xml:space="preserve">          </w:t>
      </w:r>
    </w:p>
    <w:p w:rsidRDefault="00EF513E" w:rsidP="00F3167B" w:rsidR="00EF513E" w:rsidRPr="00F3167B">
      <w:pPr>
        <w:ind w:right="-2"/>
        <w:jc w:val="center"/>
        <w:rPr>
          <w:szCs w:val="23"/>
          <w:lang w:val="hr-HR"/>
        </w:rPr>
      </w:pPr>
      <w:r w:rsidRPr="00F3167B">
        <w:rPr>
          <w:szCs w:val="23"/>
          <w:lang w:val="hr-HR"/>
        </w:rPr>
        <w:t>R E P U B L I K A  H R V A T S K A</w:t>
      </w:r>
    </w:p>
    <w:p w:rsidRDefault="00EF513E" w:rsidP="00F3167B" w:rsidR="00EF513E" w:rsidRPr="00F3167B">
      <w:pPr>
        <w:ind w:right="-2"/>
        <w:jc w:val="center"/>
        <w:rPr>
          <w:szCs w:val="23"/>
          <w:lang w:val="hr-HR"/>
        </w:rPr>
      </w:pPr>
      <w:r w:rsidRPr="00F3167B">
        <w:rPr>
          <w:szCs w:val="23"/>
          <w:lang w:val="hr-HR"/>
        </w:rPr>
        <w:t>R J E Š E N J E</w:t>
      </w:r>
    </w:p>
    <w:p w:rsidRDefault="00EF513E" w:rsidP="00EF513E" w:rsidR="00EF513E" w:rsidRPr="00F3167B">
      <w:pPr>
        <w:ind w:right="512"/>
        <w:rPr>
          <w:szCs w:val="23"/>
          <w:lang w:val="hr-HR"/>
        </w:rPr>
      </w:pPr>
    </w:p>
    <w:p w:rsidRDefault="00E95FA1" w:rsidP="00081E7E" w:rsidR="00081E7E">
      <w:pPr>
        <w:ind w:firstLine="708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 xml:space="preserve">Trgovački sud u Pazinu, po stečajnom sucu Ivanu Dujiću, u postupku radi otvaranja stečajnog postupka nad trgovačkim </w:t>
      </w:r>
      <w:r w:rsidR="00A330FB" w:rsidRPr="00F3167B">
        <w:rPr>
          <w:szCs w:val="23"/>
          <w:lang w:val="hr-HR"/>
        </w:rPr>
        <w:t>HASIĆ i dr. j.t.d. Marčana, Marčana 470, OIB: 64874919630, 31. srpnja 2017.</w:t>
      </w:r>
    </w:p>
    <w:p w:rsidRDefault="00F3167B" w:rsidP="00081E7E" w:rsidR="00F3167B" w:rsidRPr="00F3167B">
      <w:pPr>
        <w:ind w:firstLine="708"/>
        <w:jc w:val="both"/>
        <w:rPr>
          <w:szCs w:val="23"/>
          <w:lang w:val="hr-HR"/>
        </w:rPr>
      </w:pPr>
    </w:p>
    <w:p w:rsidRDefault="00EF513E" w:rsidP="00F3167B" w:rsidR="00EF513E" w:rsidRPr="00F3167B">
      <w:pPr>
        <w:ind w:right="-2"/>
        <w:jc w:val="center"/>
        <w:rPr>
          <w:szCs w:val="23"/>
          <w:lang w:val="hr-HR"/>
        </w:rPr>
      </w:pPr>
      <w:r w:rsidRPr="00F3167B">
        <w:rPr>
          <w:bCs/>
          <w:szCs w:val="23"/>
          <w:lang w:val="hr-HR"/>
        </w:rPr>
        <w:t>r i j e š i o   j e</w:t>
      </w:r>
    </w:p>
    <w:p w:rsidRDefault="00F30032" w:rsidP="00F30032" w:rsidR="00F30032" w:rsidRPr="00F3167B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F3167B">
      <w:pPr>
        <w:ind w:right="-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330FB" w:rsidRPr="00F3167B">
        <w:rPr>
          <w:szCs w:val="23"/>
          <w:lang w:val="hr-HR"/>
        </w:rPr>
        <w:t>HASIĆ i dr. j.t.d. Marčana, Marčana 470, OIB: 64874919630</w:t>
      </w:r>
      <w:r w:rsidRPr="00F3167B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F3167B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F3167B">
      <w:pPr>
        <w:ind w:right="-2"/>
        <w:jc w:val="center"/>
        <w:rPr>
          <w:szCs w:val="23"/>
          <w:lang w:val="hr-HR"/>
        </w:rPr>
      </w:pPr>
      <w:r w:rsidRPr="00F3167B">
        <w:rPr>
          <w:szCs w:val="23"/>
          <w:lang w:val="hr-HR"/>
        </w:rPr>
        <w:t>1</w:t>
      </w:r>
      <w:r w:rsidR="00081E7E" w:rsidRPr="00F3167B">
        <w:rPr>
          <w:szCs w:val="23"/>
          <w:lang w:val="hr-HR"/>
        </w:rPr>
        <w:t>4</w:t>
      </w:r>
      <w:r w:rsidR="00F30032" w:rsidRPr="00F3167B">
        <w:rPr>
          <w:szCs w:val="23"/>
          <w:lang w:val="hr-HR"/>
        </w:rPr>
        <w:t xml:space="preserve">. </w:t>
      </w:r>
      <w:r w:rsidRPr="00F3167B">
        <w:rPr>
          <w:szCs w:val="23"/>
          <w:lang w:val="hr-HR"/>
        </w:rPr>
        <w:t>st</w:t>
      </w:r>
      <w:r w:rsidR="00081E7E" w:rsidRPr="00F3167B">
        <w:rPr>
          <w:szCs w:val="23"/>
          <w:lang w:val="hr-HR"/>
        </w:rPr>
        <w:t>udenog</w:t>
      </w:r>
      <w:r w:rsidR="00F30032" w:rsidRPr="00F3167B">
        <w:rPr>
          <w:szCs w:val="23"/>
          <w:lang w:val="hr-HR"/>
        </w:rPr>
        <w:t xml:space="preserve"> 201</w:t>
      </w:r>
      <w:r w:rsidR="00C075B3" w:rsidRPr="00F3167B">
        <w:rPr>
          <w:szCs w:val="23"/>
          <w:lang w:val="hr-HR"/>
        </w:rPr>
        <w:t>7</w:t>
      </w:r>
      <w:r w:rsidR="00F30032" w:rsidRPr="00F3167B">
        <w:rPr>
          <w:szCs w:val="23"/>
          <w:lang w:val="hr-HR"/>
        </w:rPr>
        <w:t xml:space="preserve">. u </w:t>
      </w:r>
      <w:r w:rsidR="00BA1921" w:rsidRPr="00F3167B">
        <w:rPr>
          <w:szCs w:val="23"/>
          <w:lang w:val="hr-HR"/>
        </w:rPr>
        <w:t>1</w:t>
      </w:r>
      <w:r w:rsidR="00E95FA1" w:rsidRPr="00F3167B">
        <w:rPr>
          <w:szCs w:val="23"/>
          <w:lang w:val="hr-HR"/>
        </w:rPr>
        <w:t>3</w:t>
      </w:r>
      <w:r w:rsidR="00D54CD0" w:rsidRPr="00F3167B">
        <w:rPr>
          <w:szCs w:val="23"/>
          <w:lang w:val="hr-HR"/>
        </w:rPr>
        <w:t>:</w:t>
      </w:r>
      <w:r w:rsidR="00A330FB" w:rsidRPr="00F3167B">
        <w:rPr>
          <w:szCs w:val="23"/>
          <w:lang w:val="hr-HR"/>
        </w:rPr>
        <w:t>3</w:t>
      </w:r>
      <w:r w:rsidR="00F30032" w:rsidRPr="00F3167B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F3167B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F3167B">
      <w:pPr>
        <w:ind w:right="-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ab/>
      </w:r>
      <w:r w:rsidR="00F30032" w:rsidRPr="00F3167B">
        <w:rPr>
          <w:szCs w:val="23"/>
          <w:lang w:val="hr-HR"/>
        </w:rPr>
        <w:t xml:space="preserve">na koje se pozivaju: </w:t>
      </w:r>
    </w:p>
    <w:p w:rsidRDefault="00F30032" w:rsidP="00C075B3" w:rsidR="00C075B3" w:rsidRPr="00F3167B">
      <w:pPr>
        <w:ind w:right="-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</w:r>
      <w:r w:rsidR="00C075B3" w:rsidRPr="00F3167B">
        <w:rPr>
          <w:szCs w:val="23"/>
          <w:lang w:val="hr-HR"/>
        </w:rPr>
        <w:t>-  predlagatelj,</w:t>
      </w:r>
    </w:p>
    <w:p w:rsidRDefault="00C075B3" w:rsidP="00C075B3" w:rsidR="00C075B3" w:rsidRPr="00F3167B">
      <w:pPr>
        <w:ind w:right="-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  <w:t xml:space="preserve">-  dužnik, </w:t>
      </w:r>
    </w:p>
    <w:p w:rsidRDefault="00C075B3" w:rsidP="0085478C" w:rsidR="003215A0" w:rsidRPr="00F3167B">
      <w:pPr>
        <w:ind w:right="-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  <w:t>-</w:t>
      </w:r>
      <w:r w:rsidR="00B55114" w:rsidRPr="00F3167B">
        <w:rPr>
          <w:szCs w:val="23"/>
          <w:lang w:val="hr-HR"/>
        </w:rPr>
        <w:t xml:space="preserve"> </w:t>
      </w:r>
      <w:r w:rsidRPr="00F3167B">
        <w:rPr>
          <w:szCs w:val="23"/>
          <w:lang w:val="hr-HR"/>
        </w:rPr>
        <w:t xml:space="preserve">zakonski zastupnik dužnika </w:t>
      </w:r>
      <w:r w:rsidR="00A330FB" w:rsidRPr="00F3167B">
        <w:rPr>
          <w:szCs w:val="23"/>
          <w:lang w:val="hr-HR"/>
        </w:rPr>
        <w:t>Teufik Ibričić iz Marčane, Marčana 212</w:t>
      </w:r>
      <w:r w:rsidR="00251179" w:rsidRPr="00F3167B">
        <w:rPr>
          <w:szCs w:val="23"/>
          <w:lang w:val="hr-HR"/>
        </w:rPr>
        <w:t>.</w:t>
      </w:r>
    </w:p>
    <w:p w:rsidRDefault="00C075B3" w:rsidP="00C075B3" w:rsidR="00C075B3" w:rsidRPr="00F3167B">
      <w:pPr>
        <w:ind w:right="-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F3167B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F3167B">
      <w:pPr>
        <w:ind w:right="-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ab/>
        <w:t>II.</w:t>
      </w:r>
      <w:r w:rsidRPr="00F3167B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F3167B">
      <w:pPr>
        <w:ind w:right="-2"/>
        <w:jc w:val="both"/>
        <w:rPr>
          <w:szCs w:val="23"/>
          <w:lang w:val="hr-HR"/>
        </w:rPr>
      </w:pPr>
    </w:p>
    <w:p w:rsidRDefault="00C075B3" w:rsidP="00C075B3" w:rsidR="00C075B3">
      <w:pPr>
        <w:ind w:right="-2"/>
        <w:jc w:val="center"/>
        <w:rPr>
          <w:szCs w:val="23"/>
          <w:lang w:val="hr-HR"/>
        </w:rPr>
      </w:pPr>
      <w:r w:rsidRPr="00F3167B">
        <w:rPr>
          <w:szCs w:val="23"/>
          <w:lang w:val="hr-HR"/>
        </w:rPr>
        <w:t xml:space="preserve">U Pazinu, </w:t>
      </w:r>
      <w:r w:rsidR="00A330FB" w:rsidRPr="00F3167B">
        <w:rPr>
          <w:szCs w:val="23"/>
          <w:lang w:val="hr-HR"/>
        </w:rPr>
        <w:t>31</w:t>
      </w:r>
      <w:r w:rsidR="00AA1AA7" w:rsidRPr="00F3167B">
        <w:rPr>
          <w:szCs w:val="23"/>
          <w:lang w:val="hr-HR"/>
        </w:rPr>
        <w:t>. srpnja 2017.</w:t>
      </w:r>
    </w:p>
    <w:p w:rsidRDefault="00F3167B" w:rsidP="00C075B3" w:rsidR="00F3167B" w:rsidRPr="00F3167B">
      <w:pPr>
        <w:ind w:right="-2"/>
        <w:jc w:val="center"/>
        <w:rPr>
          <w:szCs w:val="23"/>
          <w:lang w:val="hr-HR"/>
        </w:rPr>
      </w:pPr>
    </w:p>
    <w:p w:rsidRDefault="00C075B3" w:rsidP="00C075B3" w:rsidR="00C075B3" w:rsidRPr="00F3167B">
      <w:pPr>
        <w:ind w:right="51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</w:r>
      <w:r w:rsidRPr="00F3167B">
        <w:rPr>
          <w:szCs w:val="23"/>
          <w:lang w:val="hr-HR"/>
        </w:rPr>
        <w:tab/>
        <w:t xml:space="preserve">   </w:t>
      </w:r>
      <w:r w:rsidRPr="00F3167B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F316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F3167B">
      <w:pPr>
        <w:ind w:right="51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ab/>
        <w:t xml:space="preserve">                                         </w:t>
      </w:r>
      <w:r w:rsidR="005C3619">
        <w:rPr>
          <w:szCs w:val="23"/>
          <w:lang w:val="hr-HR"/>
        </w:rPr>
        <w:t xml:space="preserve">                         </w:t>
      </w:r>
      <w:r w:rsidR="005C3619">
        <w:rPr>
          <w:szCs w:val="23"/>
          <w:lang w:val="hr-HR"/>
        </w:rPr>
        <w:tab/>
      </w:r>
      <w:r w:rsidR="005C3619">
        <w:rPr>
          <w:szCs w:val="23"/>
          <w:lang w:val="hr-HR"/>
        </w:rPr>
        <w:tab/>
      </w:r>
      <w:r w:rsidR="005C3619">
        <w:rPr>
          <w:szCs w:val="23"/>
          <w:lang w:val="hr-HR"/>
        </w:rPr>
        <w:tab/>
      </w:r>
      <w:r w:rsidR="005C3619">
        <w:rPr>
          <w:szCs w:val="23"/>
          <w:lang w:val="hr-HR"/>
        </w:rPr>
        <w:tab/>
      </w:r>
      <w:r w:rsidRPr="00F3167B">
        <w:rPr>
          <w:szCs w:val="23"/>
          <w:lang w:val="hr-HR"/>
        </w:rPr>
        <w:t>Ivan Dujić</w:t>
      </w:r>
      <w:r w:rsidR="005C3619">
        <w:rPr>
          <w:szCs w:val="23"/>
          <w:lang w:val="hr-HR"/>
        </w:rPr>
        <w:t>, v.r.</w:t>
      </w:r>
    </w:p>
    <w:p w:rsidRDefault="00BD66E3" w:rsidP="00C075B3" w:rsidR="00BD66E3" w:rsidRPr="00F3167B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F316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F3167B">
      <w:pPr>
        <w:ind w:right="51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>UPUTA O PRAVNOM LIJEKU:</w:t>
      </w:r>
    </w:p>
    <w:p w:rsidRDefault="00C075B3" w:rsidP="00C075B3" w:rsidR="00C075B3" w:rsidRPr="00F3167B">
      <w:pPr>
        <w:ind w:right="51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F316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F3167B">
      <w:pPr>
        <w:ind w:right="51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>DNA:</w:t>
      </w:r>
    </w:p>
    <w:p w:rsidRDefault="00C075B3" w:rsidP="00C075B3" w:rsidR="00C075B3" w:rsidRPr="00F3167B">
      <w:pPr>
        <w:ind w:right="51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>-  e-oglasna ploča suda - 8 dana</w:t>
      </w:r>
    </w:p>
    <w:p w:rsidRDefault="00C075B3" w:rsidP="00C075B3" w:rsidR="00C075B3" w:rsidRPr="00F3167B">
      <w:pPr>
        <w:ind w:right="-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>-  predlagatelj,</w:t>
      </w:r>
    </w:p>
    <w:p w:rsidRDefault="00C075B3" w:rsidP="00C075B3" w:rsidR="00C075B3" w:rsidRPr="00F3167B">
      <w:pPr>
        <w:ind w:right="-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 xml:space="preserve">-  dužnik, </w:t>
      </w:r>
    </w:p>
    <w:p w:rsidRDefault="00AA1AA7" w:rsidP="0085478C" w:rsidR="00F30032" w:rsidRPr="00F3167B">
      <w:pPr>
        <w:ind w:right="-2"/>
        <w:jc w:val="both"/>
        <w:rPr>
          <w:szCs w:val="23"/>
          <w:lang w:val="hr-HR"/>
        </w:rPr>
      </w:pPr>
      <w:r w:rsidRPr="00F3167B">
        <w:rPr>
          <w:szCs w:val="23"/>
          <w:lang w:val="hr-HR"/>
        </w:rPr>
        <w:t xml:space="preserve">- </w:t>
      </w:r>
      <w:r w:rsidR="00251179" w:rsidRPr="00F3167B">
        <w:rPr>
          <w:szCs w:val="23"/>
          <w:lang w:val="hr-HR"/>
        </w:rPr>
        <w:t xml:space="preserve">zakonski zastupnik dužnika </w:t>
      </w:r>
    </w:p>
    <w:sectPr w:rsidSect="00F3167B" w:rsidR="00F30032" w:rsidRPr="00F3167B">
      <w:headerReference w:type="default" r:id="rId9"/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3E9" w:rsidP="00E95B75" w:rsidR="004923E9">
      <w:r>
        <w:separator/>
      </w:r>
    </w:p>
  </w:endnote>
  <w:endnote w:id="0" w:type="continuationSeparator">
    <w:p w:rsidRDefault="004923E9" w:rsidP="00E95B75" w:rsidR="00492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3E9" w:rsidP="00E95B75" w:rsidR="004923E9">
      <w:r>
        <w:separator/>
      </w:r>
    </w:p>
  </w:footnote>
  <w:footnote w:id="0" w:type="continuationSeparator">
    <w:p w:rsidRDefault="004923E9" w:rsidP="00E95B75" w:rsidR="00492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5478C">
      <w:t>4</w:t>
    </w:r>
    <w:r w:rsidR="00A330FB">
      <w:t>3</w:t>
    </w:r>
    <w:r w:rsidR="00E95FA1">
      <w:t>1</w:t>
    </w:r>
    <w:r w:rsidR="000D0B38">
      <w:t>/1</w:t>
    </w:r>
    <w:r w:rsidR="00C075B3">
      <w:t>7</w:t>
    </w:r>
    <w:r w:rsidR="00E95B75" w:rsidRPr="00E95B75">
      <w:t>-</w:t>
    </w:r>
    <w:r w:rsidR="00081E7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6464A"/>
    <w:rsid w:val="00081E7E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2F283A"/>
    <w:rsid w:val="003062B1"/>
    <w:rsid w:val="003215A0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3E9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3619"/>
    <w:rsid w:val="005C5F44"/>
    <w:rsid w:val="005D1A09"/>
    <w:rsid w:val="005D5E80"/>
    <w:rsid w:val="005F6B0A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5478C"/>
    <w:rsid w:val="00860A29"/>
    <w:rsid w:val="00863208"/>
    <w:rsid w:val="008642CD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A010C1"/>
    <w:rsid w:val="00A330FB"/>
    <w:rsid w:val="00AA1AA7"/>
    <w:rsid w:val="00AA37D0"/>
    <w:rsid w:val="00AB4F2C"/>
    <w:rsid w:val="00AB6BC7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167B"/>
    <w:rsid w:val="00F3306D"/>
    <w:rsid w:val="00F34AF8"/>
    <w:rsid w:val="00F51E07"/>
    <w:rsid w:val="00F70B22"/>
    <w:rsid w:val="00F9559E"/>
    <w:rsid w:val="00FB0040"/>
    <w:rsid w:val="00FB2A2D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3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619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3619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3619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3619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3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61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3619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361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361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HASIĆ i dr. j.t.d. MARČANA</izvorni_sadrzaj>
    <derivirana_varijabla naziv="DomainObject.Predmet.ProtustrankaFormated_1">  HASIĆ i dr. j.t.d. MARČANA</derivirana_varijabla>
  </DomainObject.Predmet.ProtustrankaFormated>
  <DomainObject.Predmet.ProtustrankaFormatedOIB>
    <izvorni_sadrzaj>  HASIĆ i dr. j.t.d. MARČANA, OIB 64874919630</izvorni_sadrzaj>
    <derivirana_varijabla naziv="DomainObject.Predmet.ProtustrankaFormatedOIB_1">  HASIĆ i dr. j.t.d. MARČANA, OIB 64874919630</derivirana_varijabla>
  </DomainObject.Predmet.ProtustrankaFormatedOIB>
  <DomainObject.Predmet.ProtustrankaFormatedWithAdress>
    <izvorni_sadrzaj> HASIĆ i dr. j.t.d. MARČANA, Marčana 470, 52207 Marčana</izvorni_sadrzaj>
    <derivirana_varijabla naziv="DomainObject.Predmet.ProtustrankaFormatedWithAdress_1"> HASIĆ i dr. j.t.d. MARČANA, Marčana 470, 52207 Marčana</derivirana_varijabla>
  </DomainObject.Predmet.ProtustrankaFormatedWithAdress>
  <DomainObject.Predmet.ProtustrankaFormatedWithAdressOIB>
    <izvorni_sadrzaj> HASIĆ i dr. j.t.d. MARČANA, OIB 64874919630, Marčana 470, 52207 Marčana</izvorni_sadrzaj>
    <derivirana_varijabla naziv="DomainObject.Predmet.ProtustrankaFormatedWithAdressOIB_1"> HASIĆ i dr. j.t.d. MARČANA, OIB 64874919630, Marčana 470, 52207 Marčana</derivirana_varijabla>
  </DomainObject.Predmet.ProtustrankaFormatedWithAdressOIB>
  <DomainObject.Predmet.ProtustrankaWithAdress>
    <izvorni_sadrzaj>HASIĆ i dr. j.t.d. MARČANA Marčana 470, 52207 Marčana</izvorni_sadrzaj>
    <derivirana_varijabla naziv="DomainObject.Predmet.ProtustrankaWithAdress_1">HASIĆ i dr. j.t.d. MARČANA Marčana 470, 52207 Marčana</derivirana_varijabla>
  </DomainObject.Predmet.ProtustrankaWithAdress>
  <DomainObject.Predmet.ProtustrankaWithAdressOIB>
    <izvorni_sadrzaj>HASIĆ i dr. j.t.d. MARČANA, OIB 64874919630, Marčana 470, 52207 Marčana</izvorni_sadrzaj>
    <derivirana_varijabla naziv="DomainObject.Predmet.ProtustrankaWithAdressOIB_1">HASIĆ i dr. j.t.d. MARČANA, OIB 64874919630, Marčana 470, 52207 Marčana</derivirana_varijabla>
  </DomainObject.Predmet.ProtustrankaWithAdressOIB>
  <DomainObject.Predmet.ProtustrankaNazivFormated>
    <izvorni_sadrzaj>HASIĆ i dr. j.t.d. MARČANA</izvorni_sadrzaj>
    <derivirana_varijabla naziv="DomainObject.Predmet.ProtustrankaNazivFormated_1">HASIĆ i dr. j.t.d. MARČANA</derivirana_varijabla>
  </DomainObject.Predmet.ProtustrankaNazivFormated>
  <DomainObject.Predmet.ProtustrankaNazivFormatedOIB>
    <izvorni_sadrzaj>HASIĆ i dr. j.t.d. MARČANA, OIB 64874919630</izvorni_sadrzaj>
    <derivirana_varijabla naziv="DomainObject.Predmet.ProtustrankaNazivFormatedOIB_1">HASIĆ i dr. j.t.d. MARČANA, OIB 64874919630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16008.24</izvorni_sadrzaj>
    <derivirana_varijabla naziv="DomainObject.Predmet.TrenutnaVrijednost_1">16008.24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HASIĆ i dr. j.t.d. MARČANA</item>
    </izvorni_sadrzaj>
    <derivirana_varijabla naziv="DomainObject.Predmet.ProtuStrankaListFormated_1">
      <item>HASIĆ i dr. j.t.d. MARČANA</item>
    </derivirana_varijabla>
  </DomainObject.Predmet.ProtuStrankaListFormated>
  <DomainObject.Predmet.ProtuStrankaListFormatedOIB>
    <izvorni_sadrzaj>
      <item>HASIĆ i dr. j.t.d. MARČANA, OIB 64874919630</item>
    </izvorni_sadrzaj>
    <derivirana_varijabla naziv="DomainObject.Predmet.ProtuStrankaListFormatedOIB_1">
      <item>HASIĆ i dr. j.t.d. MARČANA, OIB 64874919630</item>
    </derivirana_varijabla>
  </DomainObject.Predmet.ProtuStrankaListFormatedOIB>
  <DomainObject.Predmet.ProtuStrankaListFormatedWithAdress>
    <izvorni_sadrzaj>
      <item>HASIĆ i dr. j.t.d. MARČANA, Marčana 470, 52207 Marčana</item>
    </izvorni_sadrzaj>
    <derivirana_varijabla naziv="DomainObject.Predmet.ProtuStrankaListFormatedWithAdress_1">
      <item>HASIĆ i dr. j.t.d. MARČANA, Marčana 470, 52207 Marčana</item>
    </derivirana_varijabla>
  </DomainObject.Predmet.ProtuStrankaListFormatedWithAdress>
  <DomainObject.Predmet.ProtuStrankaListFormatedWithAdressOIB>
    <izvorni_sadrzaj>
      <item>HASIĆ i dr. j.t.d. MARČANA, OIB 64874919630, Marčana 470, 52207 Marčana</item>
    </izvorni_sadrzaj>
    <derivirana_varijabla naziv="DomainObject.Predmet.ProtuStrankaListFormatedWithAdressOIB_1">
      <item>HASIĆ i dr. j.t.d. MARČANA, OIB 64874919630, Marčana 470, 52207 Marčana</item>
    </derivirana_varijabla>
  </DomainObject.Predmet.ProtuStrankaListFormatedWithAdressOIB>
  <DomainObject.Predmet.ProtuStrankaListNazivFormated>
    <izvorni_sadrzaj>
      <item>HASIĆ i dr. j.t.d. MARČANA</item>
    </izvorni_sadrzaj>
    <derivirana_varijabla naziv="DomainObject.Predmet.ProtuStrankaListNazivFormated_1">
      <item>HASIĆ i dr. j.t.d. MARČANA</item>
    </derivirana_varijabla>
  </DomainObject.Predmet.ProtuStrankaListNazivFormated>
  <DomainObject.Predmet.ProtuStrankaListNazivFormatedOIB>
    <izvorni_sadrzaj>
      <item>HASIĆ i dr. j.t.d. MARČANA, OIB 64874919630</item>
    </izvorni_sadrzaj>
    <derivirana_varijabla naziv="DomainObject.Predmet.ProtuStrankaListNazivFormatedOIB_1">
      <item>HASIĆ i dr. j.t.d. MARČANA, OIB 64874919630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HASIĆ i dr. j.t.d. MARČANA</izvorni_sadrzaj>
    <derivirana_varijabla naziv="DomainObject.Predmet.ProtustrankaIDrugi_1">HASIĆ i dr. j.t.d.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HASIĆ i dr. j.t.d. MARČANA, OIB 64874919630, Marčana 470, 52207 Marčana</izvorni_sadrzaj>
    <derivirana_varijabla naziv="DomainObject.Predmet.ProtustrankaIDrugiAdressOIB_1">HASIĆ i dr. j.t.d. MARČANA, OIB 64874919630, Marčana 470,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HASIĆ i dr. j.t.d. MARČANA</item>
    </izvorni_sadrzaj>
    <derivirana_varijabla naziv="DomainObject.Predmet.SudioniciListNaziv_1">
      <item>FINANCIJSKA AGENCIJA, RC RIJEKA, PODRUŽNICA PULA, PULA</item>
      <item>HASIĆ i dr. j.t.d.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HASIĆ i dr. j.t.d. MARČANA, OIB 64874919630, Marčana 470,52207 Marčana</item>
    </izvorni_sadrzaj>
    <derivirana_varijabla naziv="DomainObject.Predmet.SudioniciListAdressOIB_1">
      <item>FINANCIJSKA AGENCIJA, RC RIJEKA, PODRUŽNICA PULA, PULA, OIB 85821130368, Giardini 5,52100 Pula</item>
      <item>HASIĆ i dr. j.t.d. MARČANA, OIB 64874919630, Marčana 470,52207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64874919630</item>
    </izvorni_sadrzaj>
    <derivirana_varijabla naziv="DomainObject.Predmet.SudioniciListNazivOIB_1">
      <item>, OIB 85821130368</item>
      <item>, OIB 64874919630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1336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2017-08-02T06:21:00Z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2017-08-02T06:23:00Z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