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2b98" w14:paraId="da92b98" w:rsidRDefault="00647CE6" w:rsidP="00647CE6" w:rsidR="00647CE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FULL SERVICE d. o. o. Poreč, Mate Vlašića 20, OIB </w:t>
      </w:r>
      <w:r w:rsidRPr="00647CE6">
        <w:rPr>
          <w:szCs w:val="24"/>
        </w:rPr>
        <w:t>46978506849</w:t>
      </w:r>
      <w:r>
        <w:rPr>
          <w:szCs w:val="24"/>
        </w:rPr>
        <w:t xml:space="preserve">, MBS </w:t>
      </w:r>
      <w:r w:rsidRPr="00647CE6">
        <w:rPr>
          <w:szCs w:val="24"/>
        </w:rPr>
        <w:t>130047819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18. kolovoza 2017. objavljuje sljedeći</w:t>
      </w:r>
    </w:p>
    <w:p w:rsidRDefault="00647CE6" w:rsidP="00647CE6" w:rsidR="00647CE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7CE6" w:rsidP="00647CE6" w:rsidR="00647CE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47CE6" w:rsidP="00647CE6" w:rsidR="00647CE6">
      <w:pPr>
        <w:ind w:firstLine="708"/>
        <w:rPr>
          <w:szCs w:val="24"/>
        </w:rPr>
      </w:pPr>
    </w:p>
    <w:p w:rsidRDefault="00647CE6" w:rsidP="00647CE6" w:rsidR="00647CE6" w:rsidRPr="00E04ED8">
      <w:pPr>
        <w:ind w:firstLine="708"/>
        <w:rPr>
          <w:szCs w:val="24"/>
        </w:rPr>
      </w:pPr>
      <w:r>
        <w:rPr>
          <w:szCs w:val="24"/>
        </w:rPr>
        <w:t xml:space="preserve">I. Dužnik FULL SERVICE d. o. o. Poreč, Mate Vlašića 20, OIB </w:t>
      </w:r>
      <w:r w:rsidRPr="00647CE6">
        <w:rPr>
          <w:szCs w:val="24"/>
        </w:rPr>
        <w:t>46978506849</w:t>
      </w:r>
      <w:r>
        <w:rPr>
          <w:szCs w:val="24"/>
        </w:rPr>
        <w:t xml:space="preserve">, MBS </w:t>
      </w:r>
      <w:r w:rsidRPr="00647CE6">
        <w:rPr>
          <w:szCs w:val="24"/>
        </w:rPr>
        <w:t>130047819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je pravna osoba koja nema zaposlenih, koja je na dan 9.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47CE6" w:rsidP="00647CE6" w:rsidR="00647CE6">
      <w:pPr>
        <w:ind w:firstLine="708"/>
        <w:rPr>
          <w:szCs w:val="24"/>
        </w:rPr>
      </w:pPr>
    </w:p>
    <w:p w:rsidRDefault="00647CE6" w:rsidP="00647CE6" w:rsidR="00647CE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9. kolovoza 2017. iznosio 6.232,56 kn.</w:t>
      </w:r>
    </w:p>
    <w:p w:rsidRDefault="00647CE6" w:rsidP="00647CE6" w:rsidR="00647CE6">
      <w:pPr>
        <w:rPr>
          <w:szCs w:val="24"/>
        </w:rPr>
      </w:pPr>
    </w:p>
    <w:p w:rsidRDefault="00647CE6" w:rsidP="00647CE6" w:rsidR="00647CE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47CE6" w:rsidP="00647CE6" w:rsidR="00647CE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7CE6" w:rsidP="00647CE6" w:rsidR="00647CE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3333-468-2017, i da u istom roku uplate na depozit ovog suda broj HR 4323900011300029763, poziv na broj 020-468-17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47CE6" w:rsidP="00647CE6" w:rsidR="00647CE6">
      <w:pPr>
        <w:ind w:firstLine="708"/>
        <w:rPr>
          <w:szCs w:val="24"/>
        </w:rPr>
      </w:pPr>
    </w:p>
    <w:p w:rsidRDefault="00647CE6" w:rsidP="00647CE6" w:rsidR="00647CE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47CE6" w:rsidP="00647CE6" w:rsidR="00647CE6">
      <w:pPr>
        <w:ind w:firstLine="708"/>
        <w:rPr>
          <w:szCs w:val="24"/>
        </w:rPr>
      </w:pPr>
    </w:p>
    <w:p w:rsidRDefault="00647CE6" w:rsidP="00647CE6" w:rsidR="00647CE6">
      <w:pPr>
        <w:jc w:val="center"/>
        <w:rPr>
          <w:szCs w:val="24"/>
        </w:rPr>
      </w:pPr>
      <w:r>
        <w:rPr>
          <w:szCs w:val="24"/>
        </w:rPr>
        <w:t>U Pazinu 18. kolovoza 2017.</w:t>
      </w:r>
    </w:p>
    <w:p w:rsidRDefault="00647CE6" w:rsidP="00647CE6" w:rsidR="00647CE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47CE6" w:rsidP="00647CE6" w:rsidR="00647CE6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90575A">
        <w:rPr>
          <w:szCs w:val="24"/>
        </w:rPr>
        <w:t>, v. r.</w:t>
      </w:r>
    </w:p>
    <w:p w:rsidRDefault="00647CE6" w:rsidP="00647CE6" w:rsidR="00647CE6">
      <w:pPr>
        <w:rPr>
          <w:szCs w:val="24"/>
        </w:rPr>
      </w:pPr>
      <w:r>
        <w:rPr>
          <w:szCs w:val="24"/>
        </w:rPr>
        <w:t>DNA:</w:t>
      </w:r>
    </w:p>
    <w:p w:rsidRDefault="00647CE6" w:rsidP="00647CE6" w:rsidR="006D6747" w:rsidRPr="00647CE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47CE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7CA" w:rsidP="00647CE6" w:rsidR="007277CA">
      <w:r>
        <w:separator/>
      </w:r>
    </w:p>
  </w:endnote>
  <w:endnote w:id="0" w:type="continuationSeparator">
    <w:p w:rsidRDefault="007277CA" w:rsidP="00647CE6" w:rsidR="00727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7CA" w:rsidP="00647CE6" w:rsidR="007277CA">
      <w:r>
        <w:separator/>
      </w:r>
    </w:p>
  </w:footnote>
  <w:footnote w:id="0" w:type="continuationSeparator">
    <w:p w:rsidRDefault="007277CA" w:rsidP="00647CE6" w:rsidR="00727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CE6" w:rsidR="00391945">
    <w:pPr>
      <w:pStyle w:val="Zaglavlje"/>
    </w:pPr>
    <w:r>
      <w:tab/>
    </w:r>
    <w:r>
      <w:tab/>
      <w:t>11 St-468/2017-3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072"/>
    <w:rsid w:val="0006487A"/>
    <w:rsid w:val="00647CE6"/>
    <w:rsid w:val="007277CA"/>
    <w:rsid w:val="0090575A"/>
    <w:rsid w:val="009676C7"/>
    <w:rsid w:val="00D4007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CE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C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7CE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47C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7C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C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C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5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7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75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7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7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CE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C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7CE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47C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7C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C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C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5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7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75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7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7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SERVICE d.o.o. POREČ</izvorni_sadrzaj>
    <derivirana_varijabla naziv="DomainObject.Predmet.ProtustrankaFormated_1">  FULL SERVICE d.o.o. POREČ</derivirana_varijabla>
  </DomainObject.Predmet.ProtustrankaFormated>
  <DomainObject.Predmet.ProtustrankaFormatedOIB>
    <izvorni_sadrzaj>  FULL SERVICE d.o.o. POREČ, OIB 46978506849</izvorni_sadrzaj>
    <derivirana_varijabla naziv="DomainObject.Predmet.ProtustrankaFormatedOIB_1">  FULL SERVICE d.o.o. POREČ, OIB 46978506849</derivirana_varijabla>
  </DomainObject.Predmet.ProtustrankaFormatedOIB>
  <DomainObject.Predmet.ProtustrankaFormatedWithAdress>
    <izvorni_sadrzaj> FULL SERVICE d.o.o. POREČ, Mate Vlašića 20, 52440 Poreč</izvorni_sadrzaj>
    <derivirana_varijabla naziv="DomainObject.Predmet.ProtustrankaFormatedWithAdress_1"> FULL SERVICE d.o.o. POREČ, Mate Vlašića 20, 52440 Poreč</derivirana_varijabla>
  </DomainObject.Predmet.ProtustrankaFormatedWithAdress>
  <DomainObject.Predmet.ProtustrankaFormatedWithAdressOIB>
    <izvorni_sadrzaj> FULL SERVICE d.o.o. POREČ, OIB 46978506849, Mate Vlašića 20, 52440 Poreč</izvorni_sadrzaj>
    <derivirana_varijabla naziv="DomainObject.Predmet.ProtustrankaFormatedWithAdressOIB_1"> FULL SERVICE d.o.o. POREČ, OIB 46978506849, Mate Vlašića 20, 52440 Poreč</derivirana_varijabla>
  </DomainObject.Predmet.ProtustrankaFormatedWithAdressOIB>
  <DomainObject.Predmet.ProtustrankaWithAdress>
    <izvorni_sadrzaj>FULL SERVICE d.o.o. POREČ Mate Vlašića 20, 52440 Poreč</izvorni_sadrzaj>
    <derivirana_varijabla naziv="DomainObject.Predmet.ProtustrankaWithAdress_1">FULL SERVICE d.o.o. POREČ Mate Vlašića 20, 52440 Poreč</derivirana_varijabla>
  </DomainObject.Predmet.ProtustrankaWithAdress>
  <DomainObject.Predmet.ProtustrankaWithAdressOIB>
    <izvorni_sadrzaj>FULL SERVICE d.o.o. POREČ, OIB 46978506849, Mate Vlašića 20, 52440 Poreč</izvorni_sadrzaj>
    <derivirana_varijabla naziv="DomainObject.Predmet.ProtustrankaWithAdressOIB_1">FULL SERVICE d.o.o. POREČ, OIB 46978506849, Mate Vlašića 20, 52440 Poreč</derivirana_varijabla>
  </DomainObject.Predmet.ProtustrankaWithAdressOIB>
  <DomainObject.Predmet.ProtustrankaNazivFormated>
    <izvorni_sadrzaj>FULL SERVICE d.o.o. POREČ</izvorni_sadrzaj>
    <derivirana_varijabla naziv="DomainObject.Predmet.ProtustrankaNazivFormated_1">FULL SERVICE d.o.o. POREČ</derivirana_varijabla>
  </DomainObject.Predmet.ProtustrankaNazivFormated>
  <DomainObject.Predmet.ProtustrankaNazivFormatedOIB>
    <izvorni_sadrzaj>FULL SERVICE d.o.o. POREČ, OIB 46978506849</izvorni_sadrzaj>
    <derivirana_varijabla naziv="DomainObject.Predmet.ProtustrankaNazivFormatedOIB_1">FULL SERVICE d.o.o. POREČ, OIB 46978506849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6232.56</izvorni_sadrzaj>
    <derivirana_varijabla naziv="DomainObject.Predmet.TrenutnaVrijednost_1">6232.56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SERVICE d.o.o. POREČ</item>
    </izvorni_sadrzaj>
    <derivirana_varijabla naziv="DomainObject.Predmet.ProtuStrankaListFormated_1">
      <item>FULL SERVICE d.o.o. POREČ</item>
    </derivirana_varijabla>
  </DomainObject.Predmet.ProtuStrankaListFormated>
  <DomainObject.Predmet.ProtuStrankaListFormatedOIB>
    <izvorni_sadrzaj>
      <item>FULL SERVICE d.o.o. POREČ, OIB 46978506849</item>
    </izvorni_sadrzaj>
    <derivirana_varijabla naziv="DomainObject.Predmet.ProtuStrankaListFormatedOIB_1">
      <item>FULL SERVICE d.o.o. POREČ, OIB 46978506849</item>
    </derivirana_varijabla>
  </DomainObject.Predmet.ProtuStrankaListFormatedOIB>
  <DomainObject.Predmet.ProtuStrankaListFormatedWithAdress>
    <izvorni_sadrzaj>
      <item>FULL SERVICE d.o.o. POREČ, Mate Vlašića 20, 52440 Poreč</item>
    </izvorni_sadrzaj>
    <derivirana_varijabla naziv="DomainObject.Predmet.ProtuStrankaListFormatedWithAdress_1">
      <item>FULL SERVICE d.o.o. POREČ, Mate Vlašića 20, 52440 Poreč</item>
    </derivirana_varijabla>
  </DomainObject.Predmet.ProtuStrankaListFormatedWithAdress>
  <DomainObject.Predmet.ProtuStrankaListFormatedWithAdressOIB>
    <izvorni_sadrzaj>
      <item>FULL SERVICE d.o.o. POREČ, OIB 46978506849, Mate Vlašića 20, 52440 Poreč</item>
    </izvorni_sadrzaj>
    <derivirana_varijabla naziv="DomainObject.Predmet.ProtuStrankaListFormatedWithAdressOIB_1">
      <item>FULL SERVICE d.o.o. POREČ, OIB 46978506849, Mate Vlašića 20, 52440 Poreč</item>
    </derivirana_varijabla>
  </DomainObject.Predmet.ProtuStrankaListFormatedWithAdressOIB>
  <DomainObject.Predmet.ProtuStrankaListNazivFormated>
    <izvorni_sadrzaj>
      <item>FULL SERVICE d.o.o. POREČ</item>
    </izvorni_sadrzaj>
    <derivirana_varijabla naziv="DomainObject.Predmet.ProtuStrankaListNazivFormated_1">
      <item>FULL SERVICE d.o.o. POREČ</item>
    </derivirana_varijabla>
  </DomainObject.Predmet.ProtuStrankaListNazivFormated>
  <DomainObject.Predmet.ProtuStrankaListNazivFormatedOIB>
    <izvorni_sadrzaj>
      <item>FULL SERVICE d.o.o. POREČ, OIB 46978506849</item>
    </izvorni_sadrzaj>
    <derivirana_varijabla naziv="DomainObject.Predmet.ProtuStrankaListNazivFormatedOIB_1">
      <item>FULL SERVICE d.o.o. POREČ, OIB 46978506849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SERVICE d.o.o. POREČ</izvorni_sadrzaj>
    <derivirana_varijabla naziv="DomainObject.Predmet.ProtustrankaIDrugi_1">FULL SERVICE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FULL SERVICE d.o.o. POREČ, OIB 46978506849, Mate Vlašića 20, 52440 Poreč</izvorni_sadrzaj>
    <derivirana_varijabla naziv="DomainObject.Predmet.ProtustrankaIDrugiAdressOIB_1">FULL SERVICE d.o.o. POREČ, OIB 46978506849,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SERVICE d.o.o. POREČ</item>
    </izvorni_sadrzaj>
    <derivirana_varijabla naziv="DomainObject.Predmet.SudioniciListNaziv_1">
      <item>FINANCIJSKA AGENCIJA, RC RIJEKA, PODRUŽNICA PULA, PULA</item>
      <item>FULL SERVICE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FULL SERVICE d.o.o. POREČ, OIB 46978506849,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FULL SERVICE d.o.o. POREČ, OIB 46978506849,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46978506849</item>
    </izvorni_sadrzaj>
    <derivirana_varijabla naziv="DomainObject.Predmet.SudioniciListNazivOIB_1">
      <item>, OIB 85821130368</item>
      <item>, OIB 46978506849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487</properties:Words>
  <properties:Characters>2660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2017-08-18T06:49:00Z</dcterms:created>
  <dc:creator>Mihaela Kaligari</dc:creator>
  <cp:lastModifiedBy>wsadmin</cp:lastModifiedBy>
  <cp:lastPrinted>2017-08-17T12:58:00Z</cp:lastPrinted>
  <dcterms:modified xmlns:xsi="http://www.w3.org/2001/XMLSchema-instance" xsi:type="dcterms:W3CDTF">2017-08-18T06:58:00Z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